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4CBFF5" w14:textId="77777777" w:rsidR="00EE7A6D" w:rsidRPr="00EE7A6D" w:rsidRDefault="00EE7A6D" w:rsidP="00D735B8">
      <w:pPr>
        <w:tabs>
          <w:tab w:val="left" w:pos="5445"/>
          <w:tab w:val="left" w:pos="7938"/>
          <w:tab w:val="left" w:pos="9072"/>
        </w:tabs>
        <w:spacing w:before="100" w:beforeAutospacing="1" w:after="100" w:afterAutospacing="1" w:line="240" w:lineRule="atLeast"/>
        <w:contextualSpacing/>
        <w:rPr>
          <w:sz w:val="28"/>
          <w:szCs w:val="28"/>
        </w:rPr>
      </w:pPr>
    </w:p>
    <w:p w14:paraId="56A789E7" w14:textId="77777777" w:rsidR="00FA4AA8" w:rsidRPr="00EE7A6D" w:rsidRDefault="00FA4AA8" w:rsidP="00FA4AA8">
      <w:pPr>
        <w:tabs>
          <w:tab w:val="left" w:pos="5445"/>
          <w:tab w:val="left" w:pos="7938"/>
          <w:tab w:val="left" w:pos="9072"/>
        </w:tabs>
        <w:spacing w:before="100" w:beforeAutospacing="1" w:after="100" w:afterAutospacing="1" w:line="240" w:lineRule="atLeast"/>
        <w:contextualSpacing/>
        <w:jc w:val="right"/>
        <w:rPr>
          <w:sz w:val="28"/>
          <w:szCs w:val="28"/>
        </w:rPr>
      </w:pPr>
      <w:r w:rsidRPr="00EE7A6D">
        <w:rPr>
          <w:noProof/>
          <w:sz w:val="28"/>
          <w:szCs w:val="28"/>
        </w:rPr>
        <w:drawing>
          <wp:inline distT="0" distB="0" distL="0" distR="0" wp14:anchorId="0AA65E46" wp14:editId="11FC7240">
            <wp:extent cx="6263640" cy="134048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640" cy="1340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A6D">
        <w:rPr>
          <w:sz w:val="28"/>
          <w:szCs w:val="28"/>
        </w:rPr>
        <w:t xml:space="preserve"> </w:t>
      </w:r>
    </w:p>
    <w:p w14:paraId="7A1981FD" w14:textId="77777777" w:rsidR="00FA4AA8" w:rsidRPr="00EE7A6D" w:rsidRDefault="00FA4AA8" w:rsidP="00FA4AA8">
      <w:pPr>
        <w:tabs>
          <w:tab w:val="left" w:pos="5445"/>
          <w:tab w:val="left" w:pos="7938"/>
          <w:tab w:val="left" w:pos="9072"/>
        </w:tabs>
        <w:spacing w:before="100" w:beforeAutospacing="1" w:after="100" w:afterAutospacing="1" w:line="240" w:lineRule="atLeast"/>
        <w:contextualSpacing/>
        <w:jc w:val="right"/>
        <w:rPr>
          <w:sz w:val="28"/>
          <w:szCs w:val="28"/>
        </w:rPr>
      </w:pPr>
    </w:p>
    <w:p w14:paraId="78F4BEDE" w14:textId="77777777" w:rsidR="00FA4AA8" w:rsidRPr="00EE7A6D" w:rsidRDefault="00FA4AA8" w:rsidP="00FA4AA8">
      <w:pPr>
        <w:tabs>
          <w:tab w:val="left" w:pos="5445"/>
          <w:tab w:val="left" w:pos="7938"/>
          <w:tab w:val="left" w:pos="9072"/>
        </w:tabs>
        <w:spacing w:before="100" w:beforeAutospacing="1" w:after="100" w:afterAutospacing="1" w:line="240" w:lineRule="atLeast"/>
        <w:contextualSpacing/>
        <w:jc w:val="right"/>
        <w:rPr>
          <w:sz w:val="28"/>
          <w:szCs w:val="28"/>
        </w:rPr>
      </w:pPr>
    </w:p>
    <w:p w14:paraId="428F0A03" w14:textId="77777777" w:rsidR="00FA4AA8" w:rsidRPr="00EE7A6D" w:rsidRDefault="00FA4AA8" w:rsidP="00FA4AA8">
      <w:pPr>
        <w:tabs>
          <w:tab w:val="left" w:pos="5445"/>
          <w:tab w:val="left" w:pos="7938"/>
          <w:tab w:val="left" w:pos="9072"/>
        </w:tabs>
        <w:spacing w:before="100" w:beforeAutospacing="1" w:after="100" w:afterAutospacing="1" w:line="240" w:lineRule="atLeast"/>
        <w:contextualSpacing/>
        <w:jc w:val="right"/>
        <w:rPr>
          <w:sz w:val="28"/>
          <w:szCs w:val="28"/>
        </w:rPr>
      </w:pPr>
    </w:p>
    <w:p w14:paraId="3FBFCC23" w14:textId="411EC80E" w:rsidR="00D735B8" w:rsidRPr="00EE7A6D" w:rsidRDefault="00D735B8" w:rsidP="00FA4AA8">
      <w:pPr>
        <w:tabs>
          <w:tab w:val="left" w:pos="5445"/>
          <w:tab w:val="left" w:pos="7938"/>
          <w:tab w:val="left" w:pos="9072"/>
        </w:tabs>
        <w:spacing w:before="100" w:beforeAutospacing="1" w:after="100" w:afterAutospacing="1" w:line="240" w:lineRule="atLeast"/>
        <w:contextualSpacing/>
        <w:jc w:val="center"/>
      </w:pPr>
    </w:p>
    <w:p w14:paraId="54ED9B39" w14:textId="3A68C741" w:rsidR="00FA4AA8" w:rsidRPr="00EE7A6D" w:rsidRDefault="00FA4AA8" w:rsidP="00FA4AA8">
      <w:pPr>
        <w:tabs>
          <w:tab w:val="left" w:pos="5445"/>
          <w:tab w:val="left" w:pos="7938"/>
          <w:tab w:val="left" w:pos="9072"/>
        </w:tabs>
        <w:spacing w:before="100" w:beforeAutospacing="1" w:after="100" w:afterAutospacing="1" w:line="240" w:lineRule="atLeast"/>
        <w:contextualSpacing/>
        <w:jc w:val="center"/>
      </w:pPr>
    </w:p>
    <w:p w14:paraId="60B0D184" w14:textId="7A62AB09" w:rsidR="00FA4AA8" w:rsidRPr="00EE7A6D" w:rsidRDefault="00FA4AA8" w:rsidP="00FA4AA8">
      <w:pPr>
        <w:tabs>
          <w:tab w:val="left" w:pos="5445"/>
          <w:tab w:val="left" w:pos="7938"/>
          <w:tab w:val="left" w:pos="9072"/>
        </w:tabs>
        <w:spacing w:before="100" w:beforeAutospacing="1" w:after="100" w:afterAutospacing="1" w:line="240" w:lineRule="atLeast"/>
        <w:contextualSpacing/>
        <w:jc w:val="center"/>
      </w:pPr>
    </w:p>
    <w:p w14:paraId="364882AA" w14:textId="361A8AF6" w:rsidR="00FA4AA8" w:rsidRDefault="00FA4AA8" w:rsidP="00FA4AA8">
      <w:pPr>
        <w:tabs>
          <w:tab w:val="left" w:pos="5445"/>
          <w:tab w:val="left" w:pos="7938"/>
          <w:tab w:val="left" w:pos="9072"/>
        </w:tabs>
        <w:spacing w:before="100" w:beforeAutospacing="1" w:after="100" w:afterAutospacing="1" w:line="240" w:lineRule="atLeast"/>
        <w:contextualSpacing/>
        <w:jc w:val="center"/>
      </w:pPr>
    </w:p>
    <w:p w14:paraId="3351C128" w14:textId="2F86968C" w:rsidR="00637AA3" w:rsidRDefault="00637AA3" w:rsidP="00FA4AA8">
      <w:pPr>
        <w:tabs>
          <w:tab w:val="left" w:pos="5445"/>
          <w:tab w:val="left" w:pos="7938"/>
          <w:tab w:val="left" w:pos="9072"/>
        </w:tabs>
        <w:spacing w:before="100" w:beforeAutospacing="1" w:after="100" w:afterAutospacing="1" w:line="240" w:lineRule="atLeast"/>
        <w:contextualSpacing/>
        <w:jc w:val="center"/>
      </w:pPr>
    </w:p>
    <w:p w14:paraId="594A5518" w14:textId="0E5FFB38" w:rsidR="00637AA3" w:rsidRDefault="00637AA3" w:rsidP="00FA4AA8">
      <w:pPr>
        <w:tabs>
          <w:tab w:val="left" w:pos="5445"/>
          <w:tab w:val="left" w:pos="7938"/>
          <w:tab w:val="left" w:pos="9072"/>
        </w:tabs>
        <w:spacing w:before="100" w:beforeAutospacing="1" w:after="100" w:afterAutospacing="1" w:line="240" w:lineRule="atLeast"/>
        <w:contextualSpacing/>
        <w:jc w:val="center"/>
      </w:pPr>
    </w:p>
    <w:p w14:paraId="133550A3" w14:textId="77777777" w:rsidR="00637AA3" w:rsidRPr="00EE7A6D" w:rsidRDefault="00637AA3" w:rsidP="00FA4AA8">
      <w:pPr>
        <w:tabs>
          <w:tab w:val="left" w:pos="5445"/>
          <w:tab w:val="left" w:pos="7938"/>
          <w:tab w:val="left" w:pos="9072"/>
        </w:tabs>
        <w:spacing w:before="100" w:beforeAutospacing="1" w:after="100" w:afterAutospacing="1" w:line="240" w:lineRule="atLeast"/>
        <w:contextualSpacing/>
        <w:jc w:val="center"/>
      </w:pPr>
    </w:p>
    <w:p w14:paraId="4A5E99E1" w14:textId="2A42236F" w:rsidR="00FA4AA8" w:rsidRPr="00EE7A6D" w:rsidRDefault="00FA4AA8" w:rsidP="00FA4AA8">
      <w:pPr>
        <w:tabs>
          <w:tab w:val="left" w:pos="5445"/>
          <w:tab w:val="left" w:pos="7938"/>
          <w:tab w:val="left" w:pos="9072"/>
        </w:tabs>
        <w:spacing w:before="100" w:beforeAutospacing="1" w:after="100" w:afterAutospacing="1" w:line="240" w:lineRule="atLeast"/>
        <w:contextualSpacing/>
        <w:jc w:val="center"/>
      </w:pPr>
    </w:p>
    <w:p w14:paraId="21FFCFFF" w14:textId="77777777" w:rsidR="00637AA3" w:rsidRDefault="00FA4AA8" w:rsidP="00FA4AA8">
      <w:pPr>
        <w:tabs>
          <w:tab w:val="left" w:pos="5445"/>
          <w:tab w:val="left" w:pos="7938"/>
          <w:tab w:val="left" w:pos="9072"/>
        </w:tabs>
        <w:spacing w:before="100" w:beforeAutospacing="1" w:after="100" w:afterAutospacing="1" w:line="240" w:lineRule="atLeast"/>
        <w:contextualSpacing/>
        <w:jc w:val="center"/>
        <w:rPr>
          <w:b/>
          <w:bCs/>
          <w:sz w:val="28"/>
          <w:szCs w:val="28"/>
        </w:rPr>
      </w:pPr>
      <w:r w:rsidRPr="00EE7A6D">
        <w:rPr>
          <w:b/>
          <w:bCs/>
          <w:sz w:val="28"/>
          <w:szCs w:val="28"/>
        </w:rPr>
        <w:t xml:space="preserve">Аналитическая записка </w:t>
      </w:r>
    </w:p>
    <w:p w14:paraId="56E668C3" w14:textId="316009FC" w:rsidR="00637AA3" w:rsidRDefault="00EE7A6D" w:rsidP="00FA4AA8">
      <w:pPr>
        <w:tabs>
          <w:tab w:val="left" w:pos="5445"/>
          <w:tab w:val="left" w:pos="7938"/>
          <w:tab w:val="left" w:pos="9072"/>
        </w:tabs>
        <w:spacing w:before="100" w:beforeAutospacing="1" w:after="100" w:afterAutospacing="1" w:line="240" w:lineRule="atLeast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FA4AA8" w:rsidRPr="00EE7A6D">
        <w:rPr>
          <w:b/>
          <w:bCs/>
          <w:sz w:val="28"/>
          <w:szCs w:val="28"/>
        </w:rPr>
        <w:t xml:space="preserve"> </w:t>
      </w:r>
      <w:r w:rsidR="00637AA3" w:rsidRPr="00EE7A6D">
        <w:rPr>
          <w:b/>
          <w:bCs/>
          <w:sz w:val="28"/>
          <w:szCs w:val="28"/>
        </w:rPr>
        <w:t>результатах</w:t>
      </w:r>
      <w:r w:rsidR="00637AA3">
        <w:rPr>
          <w:b/>
          <w:bCs/>
          <w:sz w:val="28"/>
          <w:szCs w:val="28"/>
        </w:rPr>
        <w:t xml:space="preserve"> </w:t>
      </w:r>
      <w:r w:rsidR="00637AA3" w:rsidRPr="00EE7A6D">
        <w:rPr>
          <w:b/>
          <w:bCs/>
          <w:sz w:val="28"/>
          <w:szCs w:val="28"/>
        </w:rPr>
        <w:t>педагогической</w:t>
      </w:r>
      <w:r w:rsidR="00FA4AA8" w:rsidRPr="00EE7A6D">
        <w:rPr>
          <w:b/>
          <w:bCs/>
          <w:sz w:val="28"/>
          <w:szCs w:val="28"/>
        </w:rPr>
        <w:t xml:space="preserve"> деятельности</w:t>
      </w:r>
    </w:p>
    <w:p w14:paraId="465612DE" w14:textId="14673845" w:rsidR="00FA4AA8" w:rsidRPr="00EE7A6D" w:rsidRDefault="00FA4AA8" w:rsidP="00FA4AA8">
      <w:pPr>
        <w:tabs>
          <w:tab w:val="left" w:pos="5445"/>
          <w:tab w:val="left" w:pos="7938"/>
          <w:tab w:val="left" w:pos="9072"/>
        </w:tabs>
        <w:spacing w:before="100" w:beforeAutospacing="1" w:after="100" w:afterAutospacing="1" w:line="240" w:lineRule="atLeast"/>
        <w:contextualSpacing/>
        <w:jc w:val="center"/>
        <w:rPr>
          <w:b/>
          <w:bCs/>
          <w:sz w:val="28"/>
          <w:szCs w:val="28"/>
        </w:rPr>
      </w:pPr>
      <w:r w:rsidRPr="00EE7A6D">
        <w:rPr>
          <w:b/>
          <w:bCs/>
          <w:sz w:val="28"/>
          <w:szCs w:val="28"/>
        </w:rPr>
        <w:t xml:space="preserve"> з</w:t>
      </w:r>
      <w:r w:rsidR="00EE7A6D">
        <w:rPr>
          <w:b/>
          <w:bCs/>
          <w:sz w:val="28"/>
          <w:szCs w:val="28"/>
        </w:rPr>
        <w:t>а</w:t>
      </w:r>
      <w:r w:rsidRPr="00EE7A6D">
        <w:rPr>
          <w:b/>
          <w:bCs/>
          <w:sz w:val="28"/>
          <w:szCs w:val="28"/>
        </w:rPr>
        <w:t xml:space="preserve"> 2020-2023 гг.</w:t>
      </w:r>
    </w:p>
    <w:p w14:paraId="25A7B314" w14:textId="2D8DC79B" w:rsidR="00FA4AA8" w:rsidRPr="00EE7A6D" w:rsidRDefault="00FA4AA8" w:rsidP="00FA4AA8">
      <w:pPr>
        <w:tabs>
          <w:tab w:val="left" w:pos="5445"/>
          <w:tab w:val="left" w:pos="7938"/>
          <w:tab w:val="left" w:pos="9072"/>
        </w:tabs>
        <w:spacing w:before="100" w:beforeAutospacing="1" w:after="100" w:afterAutospacing="1" w:line="240" w:lineRule="atLeast"/>
        <w:contextualSpacing/>
        <w:jc w:val="center"/>
        <w:rPr>
          <w:b/>
          <w:bCs/>
        </w:rPr>
      </w:pPr>
    </w:p>
    <w:p w14:paraId="332F47C5" w14:textId="37E12ED4" w:rsidR="00FA4AA8" w:rsidRPr="00EE7A6D" w:rsidRDefault="00FA4AA8" w:rsidP="00FA4AA8">
      <w:pPr>
        <w:tabs>
          <w:tab w:val="left" w:pos="5445"/>
          <w:tab w:val="left" w:pos="7938"/>
          <w:tab w:val="left" w:pos="9072"/>
        </w:tabs>
        <w:spacing w:before="100" w:beforeAutospacing="1" w:after="100" w:afterAutospacing="1" w:line="240" w:lineRule="atLeast"/>
        <w:contextualSpacing/>
        <w:jc w:val="center"/>
      </w:pPr>
    </w:p>
    <w:p w14:paraId="54CE41D2" w14:textId="07C00815" w:rsidR="00FA4AA8" w:rsidRPr="00EE7A6D" w:rsidRDefault="00FA4AA8" w:rsidP="00FA4AA8">
      <w:pPr>
        <w:tabs>
          <w:tab w:val="left" w:pos="5445"/>
          <w:tab w:val="left" w:pos="7938"/>
          <w:tab w:val="left" w:pos="9072"/>
        </w:tabs>
        <w:spacing w:before="100" w:beforeAutospacing="1" w:after="100" w:afterAutospacing="1" w:line="240" w:lineRule="atLeast"/>
        <w:contextualSpacing/>
        <w:jc w:val="center"/>
      </w:pPr>
    </w:p>
    <w:p w14:paraId="6D02CB98" w14:textId="1F496861" w:rsidR="00FA4AA8" w:rsidRPr="00EE7A6D" w:rsidRDefault="00FA4AA8" w:rsidP="00FA4AA8">
      <w:pPr>
        <w:tabs>
          <w:tab w:val="left" w:pos="5445"/>
          <w:tab w:val="left" w:pos="7938"/>
          <w:tab w:val="left" w:pos="9072"/>
        </w:tabs>
        <w:spacing w:before="100" w:beforeAutospacing="1" w:after="100" w:afterAutospacing="1" w:line="240" w:lineRule="atLeast"/>
        <w:contextualSpacing/>
        <w:jc w:val="center"/>
      </w:pPr>
    </w:p>
    <w:p w14:paraId="5E3602EA" w14:textId="591AB541" w:rsidR="00FA4AA8" w:rsidRPr="00EE7A6D" w:rsidRDefault="00FA4AA8" w:rsidP="00FA4AA8">
      <w:pPr>
        <w:tabs>
          <w:tab w:val="left" w:pos="5445"/>
          <w:tab w:val="left" w:pos="7938"/>
          <w:tab w:val="left" w:pos="9072"/>
        </w:tabs>
        <w:spacing w:before="100" w:beforeAutospacing="1" w:after="100" w:afterAutospacing="1" w:line="240" w:lineRule="atLeast"/>
        <w:contextualSpacing/>
        <w:jc w:val="center"/>
      </w:pPr>
    </w:p>
    <w:p w14:paraId="70A86E2E" w14:textId="0897C650" w:rsidR="00FA4AA8" w:rsidRPr="00EE7A6D" w:rsidRDefault="00FA4AA8" w:rsidP="00FA4AA8">
      <w:pPr>
        <w:tabs>
          <w:tab w:val="left" w:pos="5445"/>
          <w:tab w:val="left" w:pos="7938"/>
          <w:tab w:val="left" w:pos="9072"/>
        </w:tabs>
        <w:spacing w:before="100" w:beforeAutospacing="1" w:after="100" w:afterAutospacing="1" w:line="240" w:lineRule="atLeast"/>
        <w:contextualSpacing/>
        <w:jc w:val="center"/>
      </w:pPr>
    </w:p>
    <w:p w14:paraId="419F983F" w14:textId="22A070AC" w:rsidR="00FA4AA8" w:rsidRPr="00EE7A6D" w:rsidRDefault="00FA4AA8" w:rsidP="00FA4AA8">
      <w:pPr>
        <w:tabs>
          <w:tab w:val="left" w:pos="5445"/>
          <w:tab w:val="left" w:pos="7938"/>
          <w:tab w:val="left" w:pos="9072"/>
        </w:tabs>
        <w:spacing w:before="100" w:beforeAutospacing="1" w:after="100" w:afterAutospacing="1" w:line="240" w:lineRule="atLeast"/>
        <w:contextualSpacing/>
        <w:jc w:val="center"/>
      </w:pPr>
    </w:p>
    <w:p w14:paraId="000F2A6A" w14:textId="60DAD343" w:rsidR="00FA4AA8" w:rsidRPr="00EE7A6D" w:rsidRDefault="00FA4AA8" w:rsidP="00FA4AA8">
      <w:pPr>
        <w:tabs>
          <w:tab w:val="left" w:pos="5445"/>
          <w:tab w:val="left" w:pos="7938"/>
          <w:tab w:val="left" w:pos="9072"/>
        </w:tabs>
        <w:spacing w:before="100" w:beforeAutospacing="1" w:after="100" w:afterAutospacing="1" w:line="240" w:lineRule="atLeast"/>
        <w:contextualSpacing/>
        <w:jc w:val="center"/>
      </w:pPr>
    </w:p>
    <w:p w14:paraId="45E7985E" w14:textId="60CD2C42" w:rsidR="00FA4AA8" w:rsidRPr="00EE7A6D" w:rsidRDefault="00FA4AA8" w:rsidP="00FA4AA8">
      <w:pPr>
        <w:tabs>
          <w:tab w:val="left" w:pos="5445"/>
          <w:tab w:val="left" w:pos="7938"/>
          <w:tab w:val="left" w:pos="9072"/>
        </w:tabs>
        <w:spacing w:before="100" w:beforeAutospacing="1" w:after="100" w:afterAutospacing="1" w:line="240" w:lineRule="atLeast"/>
        <w:contextualSpacing/>
        <w:jc w:val="center"/>
      </w:pPr>
    </w:p>
    <w:p w14:paraId="3A27BF36" w14:textId="21DF4F4A" w:rsidR="00FA4AA8" w:rsidRPr="00EE7A6D" w:rsidRDefault="00FA4AA8" w:rsidP="00FA4AA8">
      <w:pPr>
        <w:tabs>
          <w:tab w:val="left" w:pos="5445"/>
          <w:tab w:val="left" w:pos="7938"/>
          <w:tab w:val="left" w:pos="9072"/>
        </w:tabs>
        <w:spacing w:before="100" w:beforeAutospacing="1" w:after="100" w:afterAutospacing="1" w:line="240" w:lineRule="atLeast"/>
        <w:contextualSpacing/>
        <w:jc w:val="center"/>
      </w:pPr>
    </w:p>
    <w:p w14:paraId="0EF1871A" w14:textId="62D8B348" w:rsidR="00FA4AA8" w:rsidRPr="00EE7A6D" w:rsidRDefault="00FA4AA8" w:rsidP="00FA4AA8">
      <w:pPr>
        <w:tabs>
          <w:tab w:val="left" w:pos="5445"/>
          <w:tab w:val="left" w:pos="7938"/>
          <w:tab w:val="left" w:pos="9072"/>
        </w:tabs>
        <w:spacing w:before="100" w:beforeAutospacing="1" w:after="100" w:afterAutospacing="1" w:line="240" w:lineRule="atLeast"/>
        <w:contextualSpacing/>
        <w:jc w:val="center"/>
      </w:pPr>
    </w:p>
    <w:p w14:paraId="2E62ABE5" w14:textId="1A6948C2" w:rsidR="00FA4AA8" w:rsidRPr="00EE7A6D" w:rsidRDefault="00FA4AA8" w:rsidP="00FA4AA8">
      <w:pPr>
        <w:tabs>
          <w:tab w:val="left" w:pos="5445"/>
          <w:tab w:val="left" w:pos="7938"/>
          <w:tab w:val="left" w:pos="9072"/>
        </w:tabs>
        <w:spacing w:before="100" w:beforeAutospacing="1" w:after="100" w:afterAutospacing="1" w:line="240" w:lineRule="atLeast"/>
        <w:contextualSpacing/>
        <w:jc w:val="center"/>
      </w:pPr>
    </w:p>
    <w:p w14:paraId="541908C7" w14:textId="5F728D03" w:rsidR="00FA4AA8" w:rsidRPr="00EE7A6D" w:rsidRDefault="00FA4AA8" w:rsidP="00FA4AA8">
      <w:pPr>
        <w:tabs>
          <w:tab w:val="left" w:pos="5445"/>
          <w:tab w:val="left" w:pos="7938"/>
          <w:tab w:val="left" w:pos="9072"/>
        </w:tabs>
        <w:spacing w:before="100" w:beforeAutospacing="1" w:after="100" w:afterAutospacing="1" w:line="240" w:lineRule="atLeast"/>
        <w:contextualSpacing/>
        <w:jc w:val="center"/>
      </w:pPr>
    </w:p>
    <w:p w14:paraId="48989A4F" w14:textId="2164A9F5" w:rsidR="00FA4AA8" w:rsidRPr="00EE7A6D" w:rsidRDefault="00FA4AA8" w:rsidP="00FA4AA8">
      <w:pPr>
        <w:tabs>
          <w:tab w:val="left" w:pos="5445"/>
          <w:tab w:val="left" w:pos="7938"/>
          <w:tab w:val="left" w:pos="9072"/>
        </w:tabs>
        <w:spacing w:before="100" w:beforeAutospacing="1" w:after="100" w:afterAutospacing="1" w:line="240" w:lineRule="atLeast"/>
        <w:contextualSpacing/>
        <w:jc w:val="center"/>
        <w:rPr>
          <w:b/>
          <w:bCs/>
        </w:rPr>
      </w:pPr>
    </w:p>
    <w:p w14:paraId="2DD8ED01" w14:textId="6C104C79" w:rsidR="00FA4AA8" w:rsidRPr="002353F7" w:rsidRDefault="00EE7A6D" w:rsidP="00FA4AA8">
      <w:pPr>
        <w:tabs>
          <w:tab w:val="left" w:pos="5445"/>
          <w:tab w:val="left" w:pos="7938"/>
          <w:tab w:val="left" w:pos="9072"/>
        </w:tabs>
        <w:spacing w:before="100" w:beforeAutospacing="1" w:after="100" w:afterAutospacing="1" w:line="240" w:lineRule="atLeast"/>
        <w:contextualSpacing/>
        <w:jc w:val="right"/>
        <w:rPr>
          <w:bCs/>
        </w:rPr>
      </w:pPr>
      <w:r w:rsidRPr="002353F7">
        <w:rPr>
          <w:bCs/>
        </w:rPr>
        <w:t>у</w:t>
      </w:r>
      <w:r w:rsidR="00FA4AA8" w:rsidRPr="002353F7">
        <w:rPr>
          <w:bCs/>
        </w:rPr>
        <w:t>частник Конкурса</w:t>
      </w:r>
      <w:r w:rsidRPr="002353F7">
        <w:rPr>
          <w:bCs/>
        </w:rPr>
        <w:t>:</w:t>
      </w:r>
    </w:p>
    <w:p w14:paraId="7527BA85" w14:textId="1B73F494" w:rsidR="00FA4AA8" w:rsidRPr="002353F7" w:rsidRDefault="00FA4AA8" w:rsidP="00FA4AA8">
      <w:pPr>
        <w:tabs>
          <w:tab w:val="left" w:pos="5445"/>
          <w:tab w:val="left" w:pos="7938"/>
          <w:tab w:val="left" w:pos="9072"/>
        </w:tabs>
        <w:spacing w:before="100" w:beforeAutospacing="1" w:after="100" w:afterAutospacing="1" w:line="240" w:lineRule="atLeast"/>
        <w:contextualSpacing/>
        <w:jc w:val="right"/>
        <w:rPr>
          <w:b/>
          <w:bCs/>
        </w:rPr>
      </w:pPr>
      <w:r w:rsidRPr="002353F7">
        <w:rPr>
          <w:bCs/>
        </w:rPr>
        <w:t>Ковальчук Виктория Александровна</w:t>
      </w:r>
    </w:p>
    <w:p w14:paraId="4A7AA529" w14:textId="5E1EF61A" w:rsidR="00FA4AA8" w:rsidRPr="002353F7" w:rsidRDefault="00FA4AA8" w:rsidP="00FA4AA8">
      <w:pPr>
        <w:tabs>
          <w:tab w:val="left" w:pos="5445"/>
          <w:tab w:val="left" w:pos="7938"/>
          <w:tab w:val="left" w:pos="9072"/>
        </w:tabs>
        <w:spacing w:before="100" w:beforeAutospacing="1" w:after="100" w:afterAutospacing="1" w:line="240" w:lineRule="atLeast"/>
        <w:contextualSpacing/>
        <w:jc w:val="right"/>
      </w:pPr>
    </w:p>
    <w:p w14:paraId="64D425F9" w14:textId="39C1BC31" w:rsidR="00FA4AA8" w:rsidRPr="002353F7" w:rsidRDefault="00FA4AA8" w:rsidP="00FA4AA8">
      <w:pPr>
        <w:tabs>
          <w:tab w:val="left" w:pos="5445"/>
          <w:tab w:val="left" w:pos="7938"/>
          <w:tab w:val="left" w:pos="9072"/>
        </w:tabs>
        <w:spacing w:before="100" w:beforeAutospacing="1" w:after="100" w:afterAutospacing="1" w:line="240" w:lineRule="atLeast"/>
        <w:contextualSpacing/>
        <w:jc w:val="right"/>
      </w:pPr>
    </w:p>
    <w:p w14:paraId="585D6B82" w14:textId="12F22D8D" w:rsidR="00FA4AA8" w:rsidRPr="002353F7" w:rsidRDefault="00FA4AA8" w:rsidP="00FA4AA8">
      <w:pPr>
        <w:tabs>
          <w:tab w:val="left" w:pos="5445"/>
          <w:tab w:val="left" w:pos="7938"/>
          <w:tab w:val="left" w:pos="9072"/>
        </w:tabs>
        <w:spacing w:before="100" w:beforeAutospacing="1" w:after="100" w:afterAutospacing="1" w:line="240" w:lineRule="atLeast"/>
        <w:contextualSpacing/>
        <w:jc w:val="right"/>
      </w:pPr>
    </w:p>
    <w:p w14:paraId="6FCA2D19" w14:textId="3A30FEBC" w:rsidR="00FA4AA8" w:rsidRPr="002353F7" w:rsidRDefault="00FA4AA8" w:rsidP="00FA4AA8">
      <w:pPr>
        <w:tabs>
          <w:tab w:val="left" w:pos="5445"/>
          <w:tab w:val="left" w:pos="7938"/>
          <w:tab w:val="left" w:pos="9072"/>
        </w:tabs>
        <w:spacing w:before="100" w:beforeAutospacing="1" w:after="100" w:afterAutospacing="1" w:line="240" w:lineRule="atLeast"/>
        <w:contextualSpacing/>
        <w:jc w:val="right"/>
      </w:pPr>
    </w:p>
    <w:p w14:paraId="04A94672" w14:textId="6D003637" w:rsidR="00FA4AA8" w:rsidRPr="002353F7" w:rsidRDefault="00FA4AA8" w:rsidP="00FA4AA8">
      <w:pPr>
        <w:tabs>
          <w:tab w:val="left" w:pos="5445"/>
          <w:tab w:val="left" w:pos="7938"/>
          <w:tab w:val="left" w:pos="9072"/>
        </w:tabs>
        <w:spacing w:before="100" w:beforeAutospacing="1" w:after="100" w:afterAutospacing="1" w:line="240" w:lineRule="atLeast"/>
        <w:contextualSpacing/>
        <w:jc w:val="right"/>
      </w:pPr>
    </w:p>
    <w:p w14:paraId="3C2CBBAA" w14:textId="1B2840F3" w:rsidR="00FA4AA8" w:rsidRPr="002353F7" w:rsidRDefault="00FA4AA8" w:rsidP="00FA4AA8">
      <w:pPr>
        <w:tabs>
          <w:tab w:val="left" w:pos="5445"/>
          <w:tab w:val="left" w:pos="7938"/>
          <w:tab w:val="left" w:pos="9072"/>
        </w:tabs>
        <w:spacing w:before="100" w:beforeAutospacing="1" w:after="100" w:afterAutospacing="1" w:line="240" w:lineRule="atLeast"/>
        <w:contextualSpacing/>
        <w:jc w:val="right"/>
      </w:pPr>
    </w:p>
    <w:p w14:paraId="72507C19" w14:textId="14B5B269" w:rsidR="00FA4AA8" w:rsidRPr="002353F7" w:rsidRDefault="00FA4AA8" w:rsidP="00FA4AA8">
      <w:pPr>
        <w:tabs>
          <w:tab w:val="left" w:pos="5445"/>
          <w:tab w:val="left" w:pos="7938"/>
          <w:tab w:val="left" w:pos="9072"/>
        </w:tabs>
        <w:spacing w:before="100" w:beforeAutospacing="1" w:after="100" w:afterAutospacing="1" w:line="240" w:lineRule="atLeast"/>
        <w:contextualSpacing/>
        <w:jc w:val="right"/>
      </w:pPr>
    </w:p>
    <w:p w14:paraId="198A2C35" w14:textId="64CE9A5C" w:rsidR="00FA4AA8" w:rsidRPr="002353F7" w:rsidRDefault="00FA4AA8" w:rsidP="00FA4AA8">
      <w:pPr>
        <w:tabs>
          <w:tab w:val="left" w:pos="5445"/>
          <w:tab w:val="left" w:pos="7938"/>
          <w:tab w:val="left" w:pos="9072"/>
        </w:tabs>
        <w:spacing w:before="100" w:beforeAutospacing="1" w:after="100" w:afterAutospacing="1" w:line="240" w:lineRule="atLeast"/>
        <w:contextualSpacing/>
        <w:jc w:val="right"/>
      </w:pPr>
    </w:p>
    <w:p w14:paraId="6504A299" w14:textId="7DDEA5FD" w:rsidR="00FA4AA8" w:rsidRPr="002353F7" w:rsidRDefault="00FA4AA8" w:rsidP="00FA4AA8">
      <w:pPr>
        <w:tabs>
          <w:tab w:val="left" w:pos="5445"/>
          <w:tab w:val="left" w:pos="7938"/>
          <w:tab w:val="left" w:pos="9072"/>
        </w:tabs>
        <w:spacing w:before="100" w:beforeAutospacing="1" w:after="100" w:afterAutospacing="1" w:line="240" w:lineRule="atLeast"/>
        <w:contextualSpacing/>
        <w:jc w:val="right"/>
      </w:pPr>
    </w:p>
    <w:p w14:paraId="6192D604" w14:textId="77777777" w:rsidR="00FA4AA8" w:rsidRPr="002353F7" w:rsidRDefault="00FA4AA8" w:rsidP="00FA4AA8">
      <w:pPr>
        <w:tabs>
          <w:tab w:val="left" w:pos="5445"/>
          <w:tab w:val="left" w:pos="7938"/>
          <w:tab w:val="left" w:pos="9072"/>
        </w:tabs>
        <w:spacing w:before="100" w:beforeAutospacing="1" w:after="100" w:afterAutospacing="1" w:line="240" w:lineRule="atLeast"/>
        <w:contextualSpacing/>
        <w:jc w:val="right"/>
      </w:pPr>
    </w:p>
    <w:p w14:paraId="52613C5E" w14:textId="7755D0F7" w:rsidR="00FA4AA8" w:rsidRPr="002353F7" w:rsidRDefault="00FA4AA8" w:rsidP="00FA4AA8">
      <w:pPr>
        <w:tabs>
          <w:tab w:val="left" w:pos="5445"/>
          <w:tab w:val="left" w:pos="7938"/>
          <w:tab w:val="left" w:pos="9072"/>
        </w:tabs>
        <w:spacing w:before="100" w:beforeAutospacing="1" w:after="100" w:afterAutospacing="1" w:line="240" w:lineRule="atLeast"/>
        <w:contextualSpacing/>
        <w:jc w:val="center"/>
      </w:pPr>
      <w:bookmarkStart w:id="0" w:name="_GoBack"/>
      <w:bookmarkEnd w:id="0"/>
    </w:p>
    <w:p w14:paraId="323E865F" w14:textId="23B5C10E" w:rsidR="00FA4AA8" w:rsidRPr="002353F7" w:rsidRDefault="00FA4AA8" w:rsidP="00FA4AA8">
      <w:pPr>
        <w:tabs>
          <w:tab w:val="left" w:pos="5445"/>
          <w:tab w:val="left" w:pos="7938"/>
          <w:tab w:val="left" w:pos="9072"/>
        </w:tabs>
        <w:spacing w:before="100" w:beforeAutospacing="1" w:after="100" w:afterAutospacing="1" w:line="240" w:lineRule="atLeast"/>
        <w:contextualSpacing/>
        <w:jc w:val="center"/>
      </w:pPr>
    </w:p>
    <w:p w14:paraId="0EBC0810" w14:textId="5E8DF659" w:rsidR="00FA4AA8" w:rsidRPr="002353F7" w:rsidRDefault="00FA4AA8" w:rsidP="00FA4AA8">
      <w:pPr>
        <w:tabs>
          <w:tab w:val="left" w:pos="5445"/>
          <w:tab w:val="left" w:pos="7938"/>
          <w:tab w:val="left" w:pos="9072"/>
        </w:tabs>
        <w:spacing w:before="100" w:beforeAutospacing="1" w:after="100" w:afterAutospacing="1" w:line="240" w:lineRule="atLeast"/>
        <w:contextualSpacing/>
        <w:jc w:val="center"/>
      </w:pPr>
    </w:p>
    <w:p w14:paraId="07309871" w14:textId="045B90A4" w:rsidR="00FA4AA8" w:rsidRPr="002353F7" w:rsidRDefault="00FA4AA8" w:rsidP="00FA4AA8">
      <w:pPr>
        <w:tabs>
          <w:tab w:val="left" w:pos="5445"/>
          <w:tab w:val="left" w:pos="7938"/>
          <w:tab w:val="left" w:pos="9072"/>
        </w:tabs>
        <w:spacing w:before="100" w:beforeAutospacing="1" w:after="100" w:afterAutospacing="1" w:line="240" w:lineRule="atLeast"/>
        <w:contextualSpacing/>
        <w:jc w:val="center"/>
        <w:rPr>
          <w:bCs/>
        </w:rPr>
      </w:pPr>
      <w:r w:rsidRPr="002353F7">
        <w:rPr>
          <w:bCs/>
        </w:rPr>
        <w:t>Екатеринбург</w:t>
      </w:r>
      <w:r w:rsidR="00637AA3" w:rsidRPr="002353F7">
        <w:rPr>
          <w:bCs/>
        </w:rPr>
        <w:t>,</w:t>
      </w:r>
      <w:r w:rsidR="00356857" w:rsidRPr="002353F7">
        <w:rPr>
          <w:bCs/>
        </w:rPr>
        <w:t xml:space="preserve"> </w:t>
      </w:r>
      <w:r w:rsidRPr="002353F7">
        <w:rPr>
          <w:bCs/>
        </w:rPr>
        <w:t>2024</w:t>
      </w:r>
    </w:p>
    <w:p w14:paraId="0CCE0E6C" w14:textId="580C0526" w:rsidR="00EE7A6D" w:rsidRPr="00637AA3" w:rsidRDefault="00EE7A6D" w:rsidP="00FA4AA8">
      <w:pPr>
        <w:tabs>
          <w:tab w:val="left" w:pos="5445"/>
          <w:tab w:val="left" w:pos="7938"/>
          <w:tab w:val="left" w:pos="9072"/>
        </w:tabs>
        <w:spacing w:before="100" w:beforeAutospacing="1" w:after="100" w:afterAutospacing="1" w:line="240" w:lineRule="atLeast"/>
        <w:contextualSpacing/>
        <w:jc w:val="center"/>
        <w:rPr>
          <w:bCs/>
          <w:sz w:val="28"/>
          <w:szCs w:val="28"/>
        </w:rPr>
      </w:pPr>
    </w:p>
    <w:p w14:paraId="3C072DF6" w14:textId="21E3A630" w:rsidR="00960DD5" w:rsidRDefault="00960DD5" w:rsidP="007A22C6">
      <w:pPr>
        <w:tabs>
          <w:tab w:val="left" w:pos="7938"/>
          <w:tab w:val="left" w:pos="9072"/>
        </w:tabs>
        <w:spacing w:before="100" w:beforeAutospacing="1" w:after="100" w:afterAutospacing="1" w:line="240" w:lineRule="atLeast"/>
        <w:contextualSpacing/>
        <w:jc w:val="center"/>
        <w:rPr>
          <w:b/>
          <w:i/>
        </w:rPr>
      </w:pPr>
      <w:r w:rsidRPr="00EE7A6D">
        <w:rPr>
          <w:b/>
          <w:i/>
        </w:rPr>
        <w:lastRenderedPageBreak/>
        <w:t>1.Анализ результатов деятельности.</w:t>
      </w:r>
    </w:p>
    <w:p w14:paraId="356B5648" w14:textId="77777777" w:rsidR="00013240" w:rsidRPr="00EE7A6D" w:rsidRDefault="00013240" w:rsidP="007A22C6">
      <w:pPr>
        <w:tabs>
          <w:tab w:val="left" w:pos="7938"/>
          <w:tab w:val="left" w:pos="9072"/>
        </w:tabs>
        <w:spacing w:before="100" w:beforeAutospacing="1" w:after="100" w:afterAutospacing="1" w:line="240" w:lineRule="atLeast"/>
        <w:contextualSpacing/>
        <w:jc w:val="center"/>
        <w:rPr>
          <w:b/>
          <w:i/>
        </w:rPr>
      </w:pPr>
    </w:p>
    <w:p w14:paraId="7A7B08A3" w14:textId="3B377B68" w:rsidR="005C2BBB" w:rsidRPr="00EE7A6D" w:rsidRDefault="00A852A1" w:rsidP="00EF14B3">
      <w:pPr>
        <w:tabs>
          <w:tab w:val="left" w:pos="7938"/>
          <w:tab w:val="left" w:pos="9072"/>
        </w:tabs>
        <w:spacing w:before="100" w:beforeAutospacing="1" w:after="100" w:afterAutospacing="1" w:line="240" w:lineRule="atLeast"/>
        <w:ind w:firstLine="567"/>
        <w:contextualSpacing/>
        <w:jc w:val="both"/>
      </w:pPr>
      <w:r w:rsidRPr="00EE7A6D">
        <w:t xml:space="preserve">Всю свою деятельность осуществляю на </w:t>
      </w:r>
      <w:r w:rsidR="00940565" w:rsidRPr="00EE7A6D">
        <w:t>основе</w:t>
      </w:r>
      <w:r w:rsidR="00F955A5" w:rsidRPr="00EE7A6D">
        <w:t xml:space="preserve"> нормативно-правовых документов. </w:t>
      </w:r>
      <w:r w:rsidR="005C2BBB" w:rsidRPr="00EE7A6D">
        <w:t>Реализую основную</w:t>
      </w:r>
      <w:r w:rsidR="00EF14B3" w:rsidRPr="00EE7A6D">
        <w:t xml:space="preserve"> общеобразовательную программу- образовательную программу дошкольного образования</w:t>
      </w:r>
      <w:r w:rsidR="00D65011">
        <w:t xml:space="preserve"> МБДОУ детский сад № 288</w:t>
      </w:r>
      <w:r w:rsidR="005C2BBB" w:rsidRPr="00EE7A6D">
        <w:t xml:space="preserve">. </w:t>
      </w:r>
      <w:proofErr w:type="spellStart"/>
      <w:r w:rsidR="005C2BBB" w:rsidRPr="00EE7A6D">
        <w:t>Воспитательно</w:t>
      </w:r>
      <w:proofErr w:type="spellEnd"/>
      <w:r w:rsidR="005C2BBB" w:rsidRPr="00EE7A6D">
        <w:t xml:space="preserve">-образовательный процесс выстраиваю на позициях гуманно-личностного отношения к ребенку. Целью своей профессиональной деятельности считаю разностороннее развитие воспитанников с учетом их возрастных и индивидуальных особенностей по основным направлениям (физическому, социально – коммуникативному, познавательному, речевому и художественно – эстетическому), а также успешную подготовку детей к школе. </w:t>
      </w:r>
      <w:proofErr w:type="spellStart"/>
      <w:r w:rsidR="005C2BBB" w:rsidRPr="00EE7A6D">
        <w:t>Воспитательно</w:t>
      </w:r>
      <w:proofErr w:type="spellEnd"/>
      <w:r w:rsidR="005C2BBB" w:rsidRPr="00EE7A6D">
        <w:t xml:space="preserve"> – образовательный процесс планирую, проектирую с учетом требований </w:t>
      </w:r>
      <w:r w:rsidR="00EF14B3" w:rsidRPr="00EE7A6D">
        <w:t xml:space="preserve">ФГОС ДО, </w:t>
      </w:r>
      <w:r w:rsidR="00356857">
        <w:t xml:space="preserve">ФОП ДО </w:t>
      </w:r>
      <w:r w:rsidR="005C2BBB" w:rsidRPr="00EE7A6D">
        <w:t xml:space="preserve">комплексно– тематического планирования, интегрируя образовательные области. </w:t>
      </w:r>
      <w:r w:rsidR="00806CE2" w:rsidRPr="00EE7A6D">
        <w:t>Работаю по теме самообразования «Нетрадиционные техники рисования в детском саду».</w:t>
      </w:r>
    </w:p>
    <w:p w14:paraId="5D073FFC" w14:textId="397A51AF" w:rsidR="006C3076" w:rsidRPr="00EE7A6D" w:rsidRDefault="00F10FFD" w:rsidP="00B46C1F">
      <w:pPr>
        <w:tabs>
          <w:tab w:val="left" w:pos="7938"/>
          <w:tab w:val="left" w:pos="9072"/>
        </w:tabs>
        <w:spacing w:before="100" w:beforeAutospacing="1" w:after="100" w:afterAutospacing="1" w:line="240" w:lineRule="atLeast"/>
        <w:contextualSpacing/>
        <w:jc w:val="both"/>
        <w:rPr>
          <w:b/>
          <w:i/>
        </w:rPr>
      </w:pPr>
      <w:r w:rsidRPr="00EE7A6D">
        <w:rPr>
          <w:b/>
          <w:i/>
        </w:rPr>
        <w:t xml:space="preserve"> </w:t>
      </w:r>
      <w:r w:rsidR="006C3076" w:rsidRPr="00EE7A6D">
        <w:rPr>
          <w:b/>
          <w:i/>
        </w:rPr>
        <w:t>1.</w:t>
      </w:r>
      <w:r w:rsidR="00BF1979" w:rsidRPr="00EE7A6D">
        <w:rPr>
          <w:b/>
          <w:i/>
        </w:rPr>
        <w:t>1</w:t>
      </w:r>
      <w:r w:rsidR="00BF1979" w:rsidRPr="00EE7A6D">
        <w:t>.</w:t>
      </w:r>
      <w:r w:rsidR="00BF1979" w:rsidRPr="00EE7A6D">
        <w:rPr>
          <w:b/>
          <w:i/>
        </w:rPr>
        <w:t xml:space="preserve"> Сохранение</w:t>
      </w:r>
      <w:r w:rsidR="006C3076" w:rsidRPr="00EE7A6D">
        <w:rPr>
          <w:b/>
          <w:i/>
        </w:rPr>
        <w:t xml:space="preserve"> и укрепление здоровья детей</w:t>
      </w:r>
    </w:p>
    <w:p w14:paraId="7A2EA09A" w14:textId="1A858BB8" w:rsidR="00C7655E" w:rsidRPr="00EE7A6D" w:rsidRDefault="00C7655E" w:rsidP="00B46C1F">
      <w:pPr>
        <w:tabs>
          <w:tab w:val="left" w:pos="7938"/>
          <w:tab w:val="left" w:pos="9072"/>
        </w:tabs>
        <w:spacing w:before="100" w:beforeAutospacing="1" w:after="100" w:afterAutospacing="1" w:line="240" w:lineRule="atLeast"/>
        <w:contextualSpacing/>
        <w:jc w:val="both"/>
      </w:pPr>
      <w:r w:rsidRPr="00EE7A6D">
        <w:t xml:space="preserve">Одной из приоритетных задач своей педагогической деятельности считаю сохранение и укрепление здоровья детей. Для решения данной задачи, мною разработана модель двигательной активности, схема закаливающих мероприятий, подобраны картотеки подвижных игр </w:t>
      </w:r>
      <w:r w:rsidR="00BF1979" w:rsidRPr="00EE7A6D">
        <w:t>и упражнений</w:t>
      </w:r>
      <w:r w:rsidRPr="00EE7A6D">
        <w:t xml:space="preserve">, утренних гимнастик, пальчиковых игр. Спланирована система работы с детьми по внедрению </w:t>
      </w:r>
      <w:r w:rsidR="00726888" w:rsidRPr="00EE7A6D">
        <w:t xml:space="preserve">здоровьесберегающих технологий </w:t>
      </w:r>
      <w:r w:rsidRPr="00EE7A6D">
        <w:t xml:space="preserve">в </w:t>
      </w:r>
      <w:proofErr w:type="spellStart"/>
      <w:r w:rsidRPr="00EE7A6D">
        <w:t>воспитат</w:t>
      </w:r>
      <w:r w:rsidR="006C3076" w:rsidRPr="00EE7A6D">
        <w:t>ельно</w:t>
      </w:r>
      <w:proofErr w:type="spellEnd"/>
      <w:r w:rsidR="006C3076" w:rsidRPr="00EE7A6D">
        <w:t xml:space="preserve"> – образовательный процесс</w:t>
      </w:r>
      <w:r w:rsidRPr="00EE7A6D">
        <w:t>.</w:t>
      </w:r>
      <w:r w:rsidRPr="00EE7A6D">
        <w:rPr>
          <w:rStyle w:val="apple-converted-space"/>
        </w:rPr>
        <w:t xml:space="preserve">  </w:t>
      </w:r>
      <w:r w:rsidRPr="00EE7A6D">
        <w:t>Оздоровительную работу с дошкольниками осуществляю в направлениях: обучение детей элементарным правилам здорового образа жизни; соблюдение режима двигательной активности воспитанников в течение дня; создание психологически комфортной обстановки в группе, грамотное распределение физических и интеллектуальных нагрузок, использование приемов релаксации в режиме дня; взаимодействие с семьей по профилактике и укреплению здоровья детей.</w:t>
      </w:r>
    </w:p>
    <w:p w14:paraId="69D43006" w14:textId="1A34ED7E" w:rsidR="00C7655E" w:rsidRPr="00EE7A6D" w:rsidRDefault="00C7655E" w:rsidP="00B46C1F">
      <w:pPr>
        <w:shd w:val="clear" w:color="auto" w:fill="FFFFFF"/>
        <w:spacing w:before="100" w:beforeAutospacing="1" w:after="100" w:afterAutospacing="1" w:line="240" w:lineRule="atLeast"/>
        <w:contextualSpacing/>
        <w:jc w:val="both"/>
      </w:pPr>
      <w:r w:rsidRPr="00EE7A6D">
        <w:t xml:space="preserve">Применяю в </w:t>
      </w:r>
      <w:r w:rsidR="00BF1979" w:rsidRPr="00EE7A6D">
        <w:t xml:space="preserve">работе </w:t>
      </w:r>
      <w:proofErr w:type="spellStart"/>
      <w:r w:rsidR="00BF1979" w:rsidRPr="00EE7A6D">
        <w:t>здоровьесберегающие</w:t>
      </w:r>
      <w:proofErr w:type="spellEnd"/>
      <w:r w:rsidRPr="00EE7A6D">
        <w:t xml:space="preserve"> технологии: в утреннюю зарядку и после сна включаю упражнения по профилактике осанки и плоскостопия, пальчиковую гимнастику, упражнения на релаксацию, элементы дыхательной гимнастики, используя музыкальное сопровождение, художественные произведения и фольклорные формы. Создала цикл презентаций: о видах спорта, о здоровье, о правилах гигиены, об истории олимпийских игр. Организованы совместно с родителями развлечения: «В стране здоровья»; физкул</w:t>
      </w:r>
      <w:r w:rsidR="009D415A" w:rsidRPr="00EE7A6D">
        <w:t>ьтурный праздник «Папа, мама, я- спортивная семья</w:t>
      </w:r>
      <w:r w:rsidRPr="00EE7A6D">
        <w:t>»; дни здоровья и другие мероприятия оздоровительного характера.</w:t>
      </w:r>
      <w:r w:rsidR="006C3076" w:rsidRPr="00EE7A6D">
        <w:t xml:space="preserve"> Дети принимают активное участие </w:t>
      </w:r>
      <w:r w:rsidR="00637AA3">
        <w:t xml:space="preserve">в </w:t>
      </w:r>
      <w:r w:rsidR="00637AA3" w:rsidRPr="00EE7A6D">
        <w:t>спортивных</w:t>
      </w:r>
      <w:r w:rsidR="006C3076" w:rsidRPr="00EE7A6D">
        <w:t xml:space="preserve"> мероприятиях</w:t>
      </w:r>
      <w:r w:rsidR="00637AA3">
        <w:t xml:space="preserve"> детского сада</w:t>
      </w:r>
      <w:r w:rsidR="006C3076" w:rsidRPr="00EE7A6D">
        <w:t>.</w:t>
      </w:r>
    </w:p>
    <w:p w14:paraId="0C434E98" w14:textId="2981C8E7" w:rsidR="00052117" w:rsidRPr="00EE7A6D" w:rsidRDefault="00052117" w:rsidP="00B46C1F">
      <w:pPr>
        <w:shd w:val="clear" w:color="auto" w:fill="FFFFFF"/>
        <w:spacing w:before="100" w:beforeAutospacing="1" w:after="100" w:afterAutospacing="1" w:line="240" w:lineRule="atLeast"/>
        <w:contextualSpacing/>
        <w:jc w:val="both"/>
      </w:pPr>
      <w:r w:rsidRPr="00EE7A6D">
        <w:rPr>
          <w:b/>
          <w:i/>
        </w:rPr>
        <w:t>Вывод:</w:t>
      </w:r>
      <w:r w:rsidRPr="00EE7A6D">
        <w:t xml:space="preserve"> </w:t>
      </w:r>
      <w:r w:rsidR="006C3076" w:rsidRPr="00EE7A6D">
        <w:t>в</w:t>
      </w:r>
      <w:r w:rsidRPr="00EE7A6D">
        <w:t xml:space="preserve"> результате у воспитанников имеется стойкая динамика снижения простудных заболеваний; повысилась посещаемость: 20</w:t>
      </w:r>
      <w:r w:rsidR="00366267" w:rsidRPr="00EE7A6D">
        <w:t>20</w:t>
      </w:r>
      <w:r w:rsidRPr="00EE7A6D">
        <w:t>–20</w:t>
      </w:r>
      <w:r w:rsidR="00366267" w:rsidRPr="00EE7A6D">
        <w:t>21</w:t>
      </w:r>
      <w:r w:rsidR="00637AA3">
        <w:t xml:space="preserve"> </w:t>
      </w:r>
      <w:r w:rsidRPr="00EE7A6D">
        <w:t>уч. год–56%, 20</w:t>
      </w:r>
      <w:r w:rsidR="00366267" w:rsidRPr="00EE7A6D">
        <w:t>21</w:t>
      </w:r>
      <w:r w:rsidRPr="00EE7A6D">
        <w:t>–20</w:t>
      </w:r>
      <w:r w:rsidR="00366267" w:rsidRPr="00EE7A6D">
        <w:t>22</w:t>
      </w:r>
      <w:r w:rsidR="00637AA3">
        <w:t xml:space="preserve"> </w:t>
      </w:r>
      <w:r w:rsidRPr="00EE7A6D">
        <w:t>уч. год – 76%; 20</w:t>
      </w:r>
      <w:r w:rsidR="00366267" w:rsidRPr="00EE7A6D">
        <w:t>22</w:t>
      </w:r>
      <w:r w:rsidRPr="00EE7A6D">
        <w:t xml:space="preserve"> – 20</w:t>
      </w:r>
      <w:r w:rsidR="00366267" w:rsidRPr="00EE7A6D">
        <w:t>23</w:t>
      </w:r>
      <w:r w:rsidRPr="00EE7A6D">
        <w:t xml:space="preserve"> уч. </w:t>
      </w:r>
      <w:r w:rsidR="00637AA3" w:rsidRPr="00EE7A6D">
        <w:t>Г</w:t>
      </w:r>
      <w:r w:rsidRPr="00EE7A6D">
        <w:t>од</w:t>
      </w:r>
      <w:r w:rsidR="00637AA3">
        <w:t xml:space="preserve"> </w:t>
      </w:r>
      <w:r w:rsidRPr="00EE7A6D">
        <w:t>–82%. Сформирован интерес к занятиям физической культурой; 20</w:t>
      </w:r>
      <w:r w:rsidR="00366267" w:rsidRPr="00EE7A6D">
        <w:t>20</w:t>
      </w:r>
      <w:r w:rsidRPr="00EE7A6D">
        <w:t xml:space="preserve"> – 20</w:t>
      </w:r>
      <w:r w:rsidR="00366267" w:rsidRPr="00EE7A6D">
        <w:t>23</w:t>
      </w:r>
      <w:r w:rsidRPr="00EE7A6D">
        <w:t xml:space="preserve">г.г. усвоены на высоком уровне (96%) основные культурно–гигиенические навыки, сформировано представление о здоровом образе </w:t>
      </w:r>
      <w:r w:rsidR="00625A43" w:rsidRPr="00EE7A6D">
        <w:t>жизни (</w:t>
      </w:r>
      <w:r w:rsidRPr="00EE7A6D">
        <w:t>100%).</w:t>
      </w:r>
    </w:p>
    <w:p w14:paraId="0D2ACCBA" w14:textId="77777777" w:rsidR="00F4279E" w:rsidRPr="00EE7A6D" w:rsidRDefault="006C3076" w:rsidP="00B46C1F">
      <w:pPr>
        <w:spacing w:line="240" w:lineRule="atLeast"/>
        <w:contextualSpacing/>
        <w:jc w:val="both"/>
        <w:rPr>
          <w:b/>
          <w:bCs/>
          <w:i/>
          <w:shd w:val="clear" w:color="auto" w:fill="FFFFFF"/>
        </w:rPr>
      </w:pPr>
      <w:r w:rsidRPr="00EE7A6D">
        <w:rPr>
          <w:b/>
          <w:bCs/>
          <w:i/>
          <w:shd w:val="clear" w:color="auto" w:fill="FFFFFF"/>
        </w:rPr>
        <w:t>1.2</w:t>
      </w:r>
      <w:r w:rsidR="000B2883" w:rsidRPr="00EE7A6D">
        <w:rPr>
          <w:b/>
          <w:bCs/>
          <w:i/>
          <w:shd w:val="clear" w:color="auto" w:fill="FFFFFF"/>
        </w:rPr>
        <w:t>. Количество (отсутствие) случаев травматизма у детей за последние три года</w:t>
      </w:r>
    </w:p>
    <w:p w14:paraId="3DFCB531" w14:textId="560679EB" w:rsidR="000B2883" w:rsidRPr="00EE7A6D" w:rsidRDefault="000B2883" w:rsidP="00B46C1F">
      <w:pPr>
        <w:spacing w:line="240" w:lineRule="atLeast"/>
        <w:contextualSpacing/>
        <w:jc w:val="both"/>
        <w:rPr>
          <w:b/>
          <w:i/>
        </w:rPr>
      </w:pPr>
      <w:r w:rsidRPr="00EE7A6D">
        <w:t>За 20</w:t>
      </w:r>
      <w:r w:rsidR="00366267" w:rsidRPr="00EE7A6D">
        <w:t>20</w:t>
      </w:r>
      <w:r w:rsidRPr="00EE7A6D">
        <w:t>-20</w:t>
      </w:r>
      <w:r w:rsidR="00366267" w:rsidRPr="00EE7A6D">
        <w:t>23</w:t>
      </w:r>
      <w:r w:rsidRPr="00EE7A6D">
        <w:t xml:space="preserve"> г. случаев травматизма </w:t>
      </w:r>
      <w:r w:rsidRPr="00EE7A6D">
        <w:rPr>
          <w:bCs/>
          <w:i/>
        </w:rPr>
        <w:t>не было.</w:t>
      </w:r>
    </w:p>
    <w:p w14:paraId="22BFE66E" w14:textId="77777777" w:rsidR="00F4279E" w:rsidRPr="00EE7A6D" w:rsidRDefault="004D2011" w:rsidP="00B46C1F">
      <w:pPr>
        <w:spacing w:line="240" w:lineRule="atLeast"/>
        <w:contextualSpacing/>
        <w:jc w:val="both"/>
        <w:rPr>
          <w:b/>
          <w:bCs/>
          <w:i/>
          <w:shd w:val="clear" w:color="auto" w:fill="FFFFFF"/>
        </w:rPr>
      </w:pPr>
      <w:r w:rsidRPr="00EE7A6D">
        <w:rPr>
          <w:b/>
          <w:bCs/>
          <w:i/>
          <w:shd w:val="clear" w:color="auto" w:fill="FFFFFF"/>
        </w:rPr>
        <w:t>1.3</w:t>
      </w:r>
      <w:r w:rsidR="00F4279E" w:rsidRPr="00EE7A6D">
        <w:rPr>
          <w:b/>
          <w:bCs/>
          <w:i/>
          <w:shd w:val="clear" w:color="auto" w:fill="FFFFFF"/>
        </w:rPr>
        <w:t>.</w:t>
      </w:r>
      <w:r w:rsidR="001D7E84" w:rsidRPr="00EE7A6D">
        <w:rPr>
          <w:b/>
          <w:bCs/>
          <w:i/>
          <w:shd w:val="clear" w:color="auto" w:fill="FFFFFF"/>
        </w:rPr>
        <w:t xml:space="preserve"> </w:t>
      </w:r>
      <w:r w:rsidR="00697C25" w:rsidRPr="00EE7A6D">
        <w:rPr>
          <w:b/>
          <w:bCs/>
          <w:i/>
          <w:shd w:val="clear" w:color="auto" w:fill="FFFFFF"/>
        </w:rPr>
        <w:t>Р</w:t>
      </w:r>
      <w:r w:rsidR="00F4279E" w:rsidRPr="00EE7A6D">
        <w:rPr>
          <w:b/>
          <w:bCs/>
          <w:i/>
          <w:shd w:val="clear" w:color="auto" w:fill="FFFFFF"/>
        </w:rPr>
        <w:t xml:space="preserve">езультаты развития детей </w:t>
      </w:r>
      <w:r w:rsidR="006C3076" w:rsidRPr="00EE7A6D">
        <w:rPr>
          <w:b/>
          <w:bCs/>
          <w:i/>
          <w:shd w:val="clear" w:color="auto" w:fill="FFFFFF"/>
        </w:rPr>
        <w:t xml:space="preserve">в </w:t>
      </w:r>
      <w:r w:rsidR="00F4279E" w:rsidRPr="00EE7A6D">
        <w:rPr>
          <w:b/>
          <w:bCs/>
          <w:i/>
          <w:shd w:val="clear" w:color="auto" w:fill="FFFFFF"/>
        </w:rPr>
        <w:t>образовательных областях</w:t>
      </w:r>
    </w:p>
    <w:p w14:paraId="36F7C455" w14:textId="77777777" w:rsidR="00B82F2C" w:rsidRPr="00EE7A6D" w:rsidRDefault="005C2BBB" w:rsidP="00B46C1F">
      <w:pPr>
        <w:shd w:val="clear" w:color="auto" w:fill="FFFFFF"/>
        <w:spacing w:before="100" w:beforeAutospacing="1" w:after="100" w:afterAutospacing="1" w:line="240" w:lineRule="atLeast"/>
        <w:contextualSpacing/>
        <w:jc w:val="both"/>
        <w:rPr>
          <w:bCs/>
          <w:sz w:val="20"/>
          <w:szCs w:val="20"/>
          <w:shd w:val="clear" w:color="auto" w:fill="FFFFFF"/>
        </w:rPr>
      </w:pPr>
      <w:r w:rsidRPr="00EE7A6D">
        <w:t>Владею методикой мониторинга развития, который</w:t>
      </w:r>
      <w:r w:rsidRPr="00EE7A6D">
        <w:rPr>
          <w:bCs/>
          <w:shd w:val="clear" w:color="auto" w:fill="FFFFFF"/>
        </w:rPr>
        <w:t xml:space="preserve"> </w:t>
      </w:r>
      <w:r w:rsidR="00C677F6" w:rsidRPr="00EE7A6D">
        <w:rPr>
          <w:bCs/>
          <w:shd w:val="clear" w:color="auto" w:fill="FFFFFF"/>
        </w:rPr>
        <w:t>определен в рабочей программе. Педагогическая диагностика проводится на конец учебного года, в младшей группе – на конец адаптационного периода</w:t>
      </w:r>
      <w:r w:rsidR="0029296F" w:rsidRPr="00EE7A6D">
        <w:rPr>
          <w:bCs/>
          <w:shd w:val="clear" w:color="auto" w:fill="FFFFFF"/>
        </w:rPr>
        <w:t>, которая позволяет мне своевременно разрабатывать для детей индивидуальные маршруты и своевременно оказывать помощь каждому ребенку индивидуально.</w:t>
      </w:r>
    </w:p>
    <w:p w14:paraId="3E2E4F5E" w14:textId="77777777" w:rsidR="00355B49" w:rsidRPr="00EE7A6D" w:rsidRDefault="00355B49" w:rsidP="00B46C1F">
      <w:pPr>
        <w:spacing w:line="240" w:lineRule="atLeast"/>
        <w:contextualSpacing/>
        <w:jc w:val="both"/>
        <w:rPr>
          <w:sz w:val="20"/>
          <w:szCs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960"/>
        <w:gridCol w:w="1155"/>
        <w:gridCol w:w="1075"/>
      </w:tblGrid>
      <w:tr w:rsidR="00EE7A6D" w:rsidRPr="00EE7A6D" w14:paraId="3CD859C4" w14:textId="77777777" w:rsidTr="00C677F6">
        <w:tc>
          <w:tcPr>
            <w:tcW w:w="3190" w:type="dxa"/>
            <w:vMerge w:val="restart"/>
          </w:tcPr>
          <w:p w14:paraId="11A78E03" w14:textId="77777777" w:rsidR="00355B49" w:rsidRPr="00EE7A6D" w:rsidRDefault="00355B49" w:rsidP="00B46C1F">
            <w:pPr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Образовательная область</w:t>
            </w:r>
          </w:p>
        </w:tc>
        <w:tc>
          <w:tcPr>
            <w:tcW w:w="3190" w:type="dxa"/>
            <w:gridSpan w:val="3"/>
          </w:tcPr>
          <w:p w14:paraId="63FFB9CB" w14:textId="4567F5BD" w:rsidR="00355B49" w:rsidRPr="00EE7A6D" w:rsidRDefault="00355B49" w:rsidP="00B46C1F">
            <w:pPr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20</w:t>
            </w:r>
            <w:r w:rsidR="00366267" w:rsidRPr="00EE7A6D">
              <w:rPr>
                <w:sz w:val="20"/>
                <w:szCs w:val="20"/>
              </w:rPr>
              <w:t>2</w:t>
            </w:r>
            <w:r w:rsidR="00FB2E8F">
              <w:rPr>
                <w:sz w:val="20"/>
                <w:szCs w:val="20"/>
              </w:rPr>
              <w:t>0</w:t>
            </w:r>
            <w:r w:rsidRPr="00EE7A6D">
              <w:rPr>
                <w:sz w:val="20"/>
                <w:szCs w:val="20"/>
              </w:rPr>
              <w:t>-20</w:t>
            </w:r>
            <w:r w:rsidR="00366267" w:rsidRPr="00EE7A6D">
              <w:rPr>
                <w:sz w:val="20"/>
                <w:szCs w:val="20"/>
              </w:rPr>
              <w:t>2</w:t>
            </w:r>
            <w:r w:rsidR="00FB2E8F">
              <w:rPr>
                <w:sz w:val="20"/>
                <w:szCs w:val="20"/>
              </w:rPr>
              <w:t>1</w:t>
            </w:r>
            <w:r w:rsidRPr="00EE7A6D">
              <w:rPr>
                <w:sz w:val="20"/>
                <w:szCs w:val="20"/>
              </w:rPr>
              <w:t xml:space="preserve"> учебный год</w:t>
            </w:r>
          </w:p>
          <w:p w14:paraId="64877D21" w14:textId="17C33D74" w:rsidR="00355B49" w:rsidRPr="00EE7A6D" w:rsidRDefault="00FB2E8F" w:rsidP="00B46C1F">
            <w:pPr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Средняя</w:t>
            </w:r>
            <w:r w:rsidR="00355B49" w:rsidRPr="00EE7A6D">
              <w:rPr>
                <w:sz w:val="20"/>
                <w:szCs w:val="20"/>
              </w:rPr>
              <w:t xml:space="preserve"> группа</w:t>
            </w:r>
          </w:p>
        </w:tc>
      </w:tr>
      <w:tr w:rsidR="00EE7A6D" w:rsidRPr="00EE7A6D" w14:paraId="21576626" w14:textId="77777777" w:rsidTr="00C677F6">
        <w:tc>
          <w:tcPr>
            <w:tcW w:w="3190" w:type="dxa"/>
            <w:vMerge/>
          </w:tcPr>
          <w:p w14:paraId="52F89AEE" w14:textId="77777777" w:rsidR="00355B49" w:rsidRPr="00EE7A6D" w:rsidRDefault="00355B49" w:rsidP="00B46C1F">
            <w:pPr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60" w:type="dxa"/>
          </w:tcPr>
          <w:p w14:paraId="265C776D" w14:textId="77777777" w:rsidR="00355B49" w:rsidRPr="00EE7A6D" w:rsidRDefault="00355B49" w:rsidP="00B46C1F">
            <w:pPr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высокий</w:t>
            </w:r>
          </w:p>
        </w:tc>
        <w:tc>
          <w:tcPr>
            <w:tcW w:w="1155" w:type="dxa"/>
          </w:tcPr>
          <w:p w14:paraId="445E57B4" w14:textId="77777777" w:rsidR="00355B49" w:rsidRPr="00EE7A6D" w:rsidRDefault="00355B49" w:rsidP="00B46C1F">
            <w:pPr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средний</w:t>
            </w:r>
          </w:p>
        </w:tc>
        <w:tc>
          <w:tcPr>
            <w:tcW w:w="1075" w:type="dxa"/>
          </w:tcPr>
          <w:p w14:paraId="72577CB0" w14:textId="77777777" w:rsidR="00355B49" w:rsidRPr="00EE7A6D" w:rsidRDefault="00355B49" w:rsidP="00B46C1F">
            <w:pPr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низкий</w:t>
            </w:r>
          </w:p>
        </w:tc>
      </w:tr>
      <w:tr w:rsidR="00EE7A6D" w:rsidRPr="00EE7A6D" w14:paraId="79DC510E" w14:textId="77777777" w:rsidTr="00C677F6">
        <w:tc>
          <w:tcPr>
            <w:tcW w:w="3190" w:type="dxa"/>
          </w:tcPr>
          <w:p w14:paraId="30F67D2C" w14:textId="77777777" w:rsidR="00355B49" w:rsidRPr="00EE7A6D" w:rsidRDefault="00355B49" w:rsidP="00B46C1F">
            <w:pPr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Физическое развитие</w:t>
            </w:r>
          </w:p>
        </w:tc>
        <w:tc>
          <w:tcPr>
            <w:tcW w:w="960" w:type="dxa"/>
          </w:tcPr>
          <w:p w14:paraId="7B2CD1C1" w14:textId="77777777" w:rsidR="00355B49" w:rsidRPr="00EE7A6D" w:rsidRDefault="00355B49" w:rsidP="00FA7849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5%</w:t>
            </w:r>
          </w:p>
        </w:tc>
        <w:tc>
          <w:tcPr>
            <w:tcW w:w="1155" w:type="dxa"/>
          </w:tcPr>
          <w:p w14:paraId="0177D1FA" w14:textId="77777777" w:rsidR="00355B49" w:rsidRPr="00EE7A6D" w:rsidRDefault="00355B49" w:rsidP="00FA7849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40%</w:t>
            </w:r>
          </w:p>
        </w:tc>
        <w:tc>
          <w:tcPr>
            <w:tcW w:w="1075" w:type="dxa"/>
          </w:tcPr>
          <w:p w14:paraId="6CBF16D8" w14:textId="77777777" w:rsidR="00355B49" w:rsidRPr="00EE7A6D" w:rsidRDefault="00355B49" w:rsidP="00FA7849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55%</w:t>
            </w:r>
          </w:p>
        </w:tc>
      </w:tr>
      <w:tr w:rsidR="00EE7A6D" w:rsidRPr="00EE7A6D" w14:paraId="55776CC5" w14:textId="77777777" w:rsidTr="00C677F6">
        <w:tc>
          <w:tcPr>
            <w:tcW w:w="3190" w:type="dxa"/>
          </w:tcPr>
          <w:p w14:paraId="141E83BE" w14:textId="77777777" w:rsidR="00355B49" w:rsidRPr="00EE7A6D" w:rsidRDefault="00355B49" w:rsidP="00B46C1F">
            <w:pPr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Социально-коммуникативное развитие</w:t>
            </w:r>
          </w:p>
        </w:tc>
        <w:tc>
          <w:tcPr>
            <w:tcW w:w="960" w:type="dxa"/>
          </w:tcPr>
          <w:p w14:paraId="71B0DB06" w14:textId="77777777" w:rsidR="00355B49" w:rsidRPr="00EE7A6D" w:rsidRDefault="00355B49" w:rsidP="00FA7849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10%</w:t>
            </w:r>
          </w:p>
        </w:tc>
        <w:tc>
          <w:tcPr>
            <w:tcW w:w="1155" w:type="dxa"/>
          </w:tcPr>
          <w:p w14:paraId="28CF6E91" w14:textId="77777777" w:rsidR="00355B49" w:rsidRPr="00EE7A6D" w:rsidRDefault="00355B49" w:rsidP="00FA7849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40%</w:t>
            </w:r>
          </w:p>
        </w:tc>
        <w:tc>
          <w:tcPr>
            <w:tcW w:w="1075" w:type="dxa"/>
          </w:tcPr>
          <w:p w14:paraId="38D16E0B" w14:textId="77777777" w:rsidR="00355B49" w:rsidRPr="00EE7A6D" w:rsidRDefault="00355B49" w:rsidP="00FA7849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50%</w:t>
            </w:r>
          </w:p>
        </w:tc>
      </w:tr>
      <w:tr w:rsidR="00EE7A6D" w:rsidRPr="00EE7A6D" w14:paraId="6C9B9497" w14:textId="77777777" w:rsidTr="00C677F6">
        <w:tc>
          <w:tcPr>
            <w:tcW w:w="3190" w:type="dxa"/>
          </w:tcPr>
          <w:p w14:paraId="61949410" w14:textId="77777777" w:rsidR="00355B49" w:rsidRPr="00EE7A6D" w:rsidRDefault="00355B49" w:rsidP="00B46C1F">
            <w:pPr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Речевое развитие</w:t>
            </w:r>
          </w:p>
        </w:tc>
        <w:tc>
          <w:tcPr>
            <w:tcW w:w="960" w:type="dxa"/>
          </w:tcPr>
          <w:p w14:paraId="1C010321" w14:textId="77777777" w:rsidR="00355B49" w:rsidRPr="00EE7A6D" w:rsidRDefault="00355B49" w:rsidP="00FA7849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10%</w:t>
            </w:r>
          </w:p>
        </w:tc>
        <w:tc>
          <w:tcPr>
            <w:tcW w:w="1155" w:type="dxa"/>
          </w:tcPr>
          <w:p w14:paraId="6DE1D03E" w14:textId="77777777" w:rsidR="00355B49" w:rsidRPr="00EE7A6D" w:rsidRDefault="00355B49" w:rsidP="00FA7849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20%</w:t>
            </w:r>
          </w:p>
        </w:tc>
        <w:tc>
          <w:tcPr>
            <w:tcW w:w="1075" w:type="dxa"/>
          </w:tcPr>
          <w:p w14:paraId="0AFED0C4" w14:textId="77777777" w:rsidR="00355B49" w:rsidRPr="00EE7A6D" w:rsidRDefault="00355B49" w:rsidP="00FA7849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70%</w:t>
            </w:r>
          </w:p>
        </w:tc>
      </w:tr>
      <w:tr w:rsidR="00EE7A6D" w:rsidRPr="00EE7A6D" w14:paraId="50ACD616" w14:textId="77777777" w:rsidTr="00C677F6">
        <w:tc>
          <w:tcPr>
            <w:tcW w:w="3190" w:type="dxa"/>
          </w:tcPr>
          <w:p w14:paraId="27A05733" w14:textId="77777777" w:rsidR="00355B49" w:rsidRPr="00EE7A6D" w:rsidRDefault="00355B49" w:rsidP="00B46C1F">
            <w:pPr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Познавательное развитие</w:t>
            </w:r>
          </w:p>
        </w:tc>
        <w:tc>
          <w:tcPr>
            <w:tcW w:w="960" w:type="dxa"/>
          </w:tcPr>
          <w:p w14:paraId="4D3DFA32" w14:textId="77777777" w:rsidR="00355B49" w:rsidRPr="00EE7A6D" w:rsidRDefault="00355B49" w:rsidP="00FA7849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30%</w:t>
            </w:r>
          </w:p>
        </w:tc>
        <w:tc>
          <w:tcPr>
            <w:tcW w:w="1155" w:type="dxa"/>
          </w:tcPr>
          <w:p w14:paraId="5DB4329E" w14:textId="77777777" w:rsidR="00355B49" w:rsidRPr="00EE7A6D" w:rsidRDefault="00355B49" w:rsidP="00FA7849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50%</w:t>
            </w:r>
          </w:p>
        </w:tc>
        <w:tc>
          <w:tcPr>
            <w:tcW w:w="1075" w:type="dxa"/>
          </w:tcPr>
          <w:p w14:paraId="6506CB29" w14:textId="77777777" w:rsidR="00355B49" w:rsidRPr="00EE7A6D" w:rsidRDefault="00355B49" w:rsidP="00FA7849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20%</w:t>
            </w:r>
          </w:p>
        </w:tc>
      </w:tr>
      <w:tr w:rsidR="00EE7A6D" w:rsidRPr="00EE7A6D" w14:paraId="043B7C85" w14:textId="77777777" w:rsidTr="00C677F6">
        <w:tc>
          <w:tcPr>
            <w:tcW w:w="3190" w:type="dxa"/>
          </w:tcPr>
          <w:p w14:paraId="119DDCF1" w14:textId="77777777" w:rsidR="00355B49" w:rsidRPr="00EE7A6D" w:rsidRDefault="00355B49" w:rsidP="00B46C1F">
            <w:pPr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960" w:type="dxa"/>
          </w:tcPr>
          <w:p w14:paraId="7031BFF2" w14:textId="77777777" w:rsidR="00355B49" w:rsidRPr="00EE7A6D" w:rsidRDefault="00355B49" w:rsidP="00FA7849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15%</w:t>
            </w:r>
          </w:p>
        </w:tc>
        <w:tc>
          <w:tcPr>
            <w:tcW w:w="1155" w:type="dxa"/>
          </w:tcPr>
          <w:p w14:paraId="3F9DA22C" w14:textId="77777777" w:rsidR="00355B49" w:rsidRPr="00EE7A6D" w:rsidRDefault="00355B49" w:rsidP="00FA7849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40%</w:t>
            </w:r>
          </w:p>
        </w:tc>
        <w:tc>
          <w:tcPr>
            <w:tcW w:w="1075" w:type="dxa"/>
          </w:tcPr>
          <w:p w14:paraId="1D63442F" w14:textId="77777777" w:rsidR="00355B49" w:rsidRPr="00EE7A6D" w:rsidRDefault="00355B49" w:rsidP="00FA7849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45%</w:t>
            </w:r>
          </w:p>
        </w:tc>
      </w:tr>
    </w:tbl>
    <w:p w14:paraId="5D5C32D7" w14:textId="77777777" w:rsidR="00FB2E8F" w:rsidRDefault="00FB2E8F" w:rsidP="00B46C1F">
      <w:pPr>
        <w:pStyle w:val="ab"/>
        <w:spacing w:before="138" w:beforeAutospacing="0" w:after="138" w:afterAutospacing="0" w:line="240" w:lineRule="atLeast"/>
        <w:contextualSpacing/>
        <w:jc w:val="both"/>
        <w:rPr>
          <w:b/>
          <w:i/>
          <w:sz w:val="20"/>
          <w:szCs w:val="20"/>
        </w:rPr>
      </w:pPr>
    </w:p>
    <w:tbl>
      <w:tblPr>
        <w:tblStyle w:val="a5"/>
        <w:tblpPr w:leftFromText="180" w:rightFromText="180" w:vertAnchor="text" w:horzAnchor="margin" w:tblpXSpec="center" w:tblpY="-55"/>
        <w:tblW w:w="0" w:type="auto"/>
        <w:tblLook w:val="04A0" w:firstRow="1" w:lastRow="0" w:firstColumn="1" w:lastColumn="0" w:noHBand="0" w:noVBand="1"/>
      </w:tblPr>
      <w:tblGrid>
        <w:gridCol w:w="3190"/>
        <w:gridCol w:w="1091"/>
        <w:gridCol w:w="1155"/>
        <w:gridCol w:w="1075"/>
        <w:gridCol w:w="1091"/>
        <w:gridCol w:w="1125"/>
        <w:gridCol w:w="1061"/>
      </w:tblGrid>
      <w:tr w:rsidR="00FB2E8F" w:rsidRPr="00EE7A6D" w14:paraId="43850CEE" w14:textId="77777777" w:rsidTr="00FB2E8F">
        <w:tc>
          <w:tcPr>
            <w:tcW w:w="3190" w:type="dxa"/>
            <w:vMerge w:val="restart"/>
          </w:tcPr>
          <w:p w14:paraId="763FDE18" w14:textId="77777777" w:rsidR="00FB2E8F" w:rsidRPr="00EE7A6D" w:rsidRDefault="00FB2E8F" w:rsidP="00FB2E8F">
            <w:pPr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Образовательная область</w:t>
            </w:r>
          </w:p>
        </w:tc>
        <w:tc>
          <w:tcPr>
            <w:tcW w:w="3321" w:type="dxa"/>
            <w:gridSpan w:val="3"/>
          </w:tcPr>
          <w:p w14:paraId="0B383E8D" w14:textId="26502CD6" w:rsidR="00FB2E8F" w:rsidRPr="00EE7A6D" w:rsidRDefault="00FB2E8F" w:rsidP="00FB2E8F">
            <w:pPr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1</w:t>
            </w:r>
            <w:r w:rsidRPr="00EE7A6D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2</w:t>
            </w:r>
            <w:r w:rsidRPr="00EE7A6D">
              <w:rPr>
                <w:sz w:val="20"/>
                <w:szCs w:val="20"/>
              </w:rPr>
              <w:t xml:space="preserve"> учебный год</w:t>
            </w:r>
          </w:p>
          <w:p w14:paraId="07C45635" w14:textId="77777777" w:rsidR="00FB2E8F" w:rsidRPr="00EE7A6D" w:rsidRDefault="00FB2E8F" w:rsidP="00FB2E8F">
            <w:pPr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Старшая группа</w:t>
            </w:r>
          </w:p>
        </w:tc>
        <w:tc>
          <w:tcPr>
            <w:tcW w:w="3277" w:type="dxa"/>
            <w:gridSpan w:val="3"/>
          </w:tcPr>
          <w:p w14:paraId="122BDE76" w14:textId="5A1B79E1" w:rsidR="00FB2E8F" w:rsidRPr="00EE7A6D" w:rsidRDefault="00FB2E8F" w:rsidP="00FB2E8F">
            <w:pPr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2</w:t>
            </w:r>
            <w:r w:rsidRPr="00EE7A6D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3</w:t>
            </w:r>
            <w:r w:rsidR="00163831">
              <w:rPr>
                <w:sz w:val="20"/>
                <w:szCs w:val="20"/>
              </w:rPr>
              <w:t xml:space="preserve">   </w:t>
            </w:r>
            <w:r w:rsidRPr="00EE7A6D">
              <w:rPr>
                <w:sz w:val="20"/>
                <w:szCs w:val="20"/>
              </w:rPr>
              <w:t xml:space="preserve"> учебный год</w:t>
            </w:r>
          </w:p>
          <w:p w14:paraId="380218FA" w14:textId="77777777" w:rsidR="00FB2E8F" w:rsidRPr="00EE7A6D" w:rsidRDefault="00FB2E8F" w:rsidP="00FB2E8F">
            <w:pPr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Подготовительная группа</w:t>
            </w:r>
          </w:p>
        </w:tc>
      </w:tr>
      <w:tr w:rsidR="00FB2E8F" w:rsidRPr="00EE7A6D" w14:paraId="0DE9516E" w14:textId="77777777" w:rsidTr="00FB2E8F">
        <w:tc>
          <w:tcPr>
            <w:tcW w:w="3190" w:type="dxa"/>
            <w:vMerge/>
          </w:tcPr>
          <w:p w14:paraId="624DE5B1" w14:textId="77777777" w:rsidR="00FB2E8F" w:rsidRPr="00EE7A6D" w:rsidRDefault="00FB2E8F" w:rsidP="00FB2E8F">
            <w:pPr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091" w:type="dxa"/>
          </w:tcPr>
          <w:p w14:paraId="6171B255" w14:textId="77777777" w:rsidR="00FB2E8F" w:rsidRPr="00EE7A6D" w:rsidRDefault="00FB2E8F" w:rsidP="00FB2E8F">
            <w:pPr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высокий</w:t>
            </w:r>
          </w:p>
        </w:tc>
        <w:tc>
          <w:tcPr>
            <w:tcW w:w="1155" w:type="dxa"/>
          </w:tcPr>
          <w:p w14:paraId="61D34A75" w14:textId="77777777" w:rsidR="00FB2E8F" w:rsidRPr="00EE7A6D" w:rsidRDefault="00FB2E8F" w:rsidP="00FB2E8F">
            <w:pPr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средний</w:t>
            </w:r>
          </w:p>
        </w:tc>
        <w:tc>
          <w:tcPr>
            <w:tcW w:w="1075" w:type="dxa"/>
          </w:tcPr>
          <w:p w14:paraId="01DC53B5" w14:textId="77777777" w:rsidR="00FB2E8F" w:rsidRPr="00EE7A6D" w:rsidRDefault="00FB2E8F" w:rsidP="00FB2E8F">
            <w:pPr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низкий</w:t>
            </w:r>
          </w:p>
        </w:tc>
        <w:tc>
          <w:tcPr>
            <w:tcW w:w="1091" w:type="dxa"/>
          </w:tcPr>
          <w:p w14:paraId="7C83FB20" w14:textId="77777777" w:rsidR="00FB2E8F" w:rsidRPr="00EE7A6D" w:rsidRDefault="00FB2E8F" w:rsidP="00FB2E8F">
            <w:pPr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высокий</w:t>
            </w:r>
          </w:p>
        </w:tc>
        <w:tc>
          <w:tcPr>
            <w:tcW w:w="1125" w:type="dxa"/>
          </w:tcPr>
          <w:p w14:paraId="6E45F98E" w14:textId="77777777" w:rsidR="00FB2E8F" w:rsidRPr="00EE7A6D" w:rsidRDefault="00FB2E8F" w:rsidP="00FB2E8F">
            <w:pPr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средний</w:t>
            </w:r>
          </w:p>
        </w:tc>
        <w:tc>
          <w:tcPr>
            <w:tcW w:w="1061" w:type="dxa"/>
          </w:tcPr>
          <w:p w14:paraId="0D83A1F8" w14:textId="77777777" w:rsidR="00FB2E8F" w:rsidRPr="00EE7A6D" w:rsidRDefault="00FB2E8F" w:rsidP="00FB2E8F">
            <w:pPr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низкий</w:t>
            </w:r>
          </w:p>
        </w:tc>
      </w:tr>
      <w:tr w:rsidR="00FB2E8F" w:rsidRPr="00EE7A6D" w14:paraId="2426DF35" w14:textId="77777777" w:rsidTr="00FB2E8F">
        <w:tc>
          <w:tcPr>
            <w:tcW w:w="3190" w:type="dxa"/>
          </w:tcPr>
          <w:p w14:paraId="4AE5B47D" w14:textId="77777777" w:rsidR="00FB2E8F" w:rsidRPr="00EE7A6D" w:rsidRDefault="00FB2E8F" w:rsidP="00FB2E8F">
            <w:pPr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Физическое развитие</w:t>
            </w:r>
          </w:p>
        </w:tc>
        <w:tc>
          <w:tcPr>
            <w:tcW w:w="1091" w:type="dxa"/>
          </w:tcPr>
          <w:p w14:paraId="6949FCD8" w14:textId="77777777" w:rsidR="00FB2E8F" w:rsidRPr="00EE7A6D" w:rsidRDefault="00FB2E8F" w:rsidP="00FB2E8F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35%</w:t>
            </w:r>
          </w:p>
        </w:tc>
        <w:tc>
          <w:tcPr>
            <w:tcW w:w="1155" w:type="dxa"/>
          </w:tcPr>
          <w:p w14:paraId="5675D7B7" w14:textId="77777777" w:rsidR="00FB2E8F" w:rsidRPr="00EE7A6D" w:rsidRDefault="00FB2E8F" w:rsidP="00FB2E8F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50%</w:t>
            </w:r>
          </w:p>
        </w:tc>
        <w:tc>
          <w:tcPr>
            <w:tcW w:w="1075" w:type="dxa"/>
          </w:tcPr>
          <w:p w14:paraId="01E15AE1" w14:textId="77777777" w:rsidR="00FB2E8F" w:rsidRPr="00EE7A6D" w:rsidRDefault="00FB2E8F" w:rsidP="00FB2E8F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15%</w:t>
            </w:r>
          </w:p>
        </w:tc>
        <w:tc>
          <w:tcPr>
            <w:tcW w:w="1091" w:type="dxa"/>
          </w:tcPr>
          <w:p w14:paraId="3D682395" w14:textId="77777777" w:rsidR="00FB2E8F" w:rsidRPr="00EE7A6D" w:rsidRDefault="00FB2E8F" w:rsidP="00FB2E8F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75%</w:t>
            </w:r>
          </w:p>
        </w:tc>
        <w:tc>
          <w:tcPr>
            <w:tcW w:w="1125" w:type="dxa"/>
          </w:tcPr>
          <w:p w14:paraId="5F29EDA9" w14:textId="77777777" w:rsidR="00FB2E8F" w:rsidRPr="00EE7A6D" w:rsidRDefault="00FB2E8F" w:rsidP="00FB2E8F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22%</w:t>
            </w:r>
          </w:p>
        </w:tc>
        <w:tc>
          <w:tcPr>
            <w:tcW w:w="1061" w:type="dxa"/>
          </w:tcPr>
          <w:p w14:paraId="668F57C4" w14:textId="77777777" w:rsidR="00FB2E8F" w:rsidRPr="00EE7A6D" w:rsidRDefault="00FB2E8F" w:rsidP="00FB2E8F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3%</w:t>
            </w:r>
          </w:p>
        </w:tc>
      </w:tr>
      <w:tr w:rsidR="00FB2E8F" w:rsidRPr="00EE7A6D" w14:paraId="1B266D81" w14:textId="77777777" w:rsidTr="00FB2E8F">
        <w:tc>
          <w:tcPr>
            <w:tcW w:w="3190" w:type="dxa"/>
          </w:tcPr>
          <w:p w14:paraId="024DC867" w14:textId="77777777" w:rsidR="00FB2E8F" w:rsidRPr="00EE7A6D" w:rsidRDefault="00FB2E8F" w:rsidP="00FB2E8F">
            <w:pPr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Социально-коммуникативное развитие</w:t>
            </w:r>
          </w:p>
        </w:tc>
        <w:tc>
          <w:tcPr>
            <w:tcW w:w="1091" w:type="dxa"/>
          </w:tcPr>
          <w:p w14:paraId="7D0DCA37" w14:textId="77777777" w:rsidR="00FB2E8F" w:rsidRPr="00EE7A6D" w:rsidRDefault="00FB2E8F" w:rsidP="00FB2E8F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25%</w:t>
            </w:r>
          </w:p>
        </w:tc>
        <w:tc>
          <w:tcPr>
            <w:tcW w:w="1155" w:type="dxa"/>
          </w:tcPr>
          <w:p w14:paraId="1513A608" w14:textId="77777777" w:rsidR="00FB2E8F" w:rsidRPr="00EE7A6D" w:rsidRDefault="00FB2E8F" w:rsidP="00FB2E8F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60%</w:t>
            </w:r>
          </w:p>
        </w:tc>
        <w:tc>
          <w:tcPr>
            <w:tcW w:w="1075" w:type="dxa"/>
          </w:tcPr>
          <w:p w14:paraId="2DD549AA" w14:textId="77777777" w:rsidR="00FB2E8F" w:rsidRPr="00EE7A6D" w:rsidRDefault="00FB2E8F" w:rsidP="00FB2E8F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35%</w:t>
            </w:r>
          </w:p>
        </w:tc>
        <w:tc>
          <w:tcPr>
            <w:tcW w:w="1091" w:type="dxa"/>
          </w:tcPr>
          <w:p w14:paraId="6A77C08B" w14:textId="77777777" w:rsidR="00FB2E8F" w:rsidRPr="00EE7A6D" w:rsidRDefault="00FB2E8F" w:rsidP="00FB2E8F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50%</w:t>
            </w:r>
          </w:p>
        </w:tc>
        <w:tc>
          <w:tcPr>
            <w:tcW w:w="1125" w:type="dxa"/>
          </w:tcPr>
          <w:p w14:paraId="0F2280C5" w14:textId="77777777" w:rsidR="00FB2E8F" w:rsidRPr="00EE7A6D" w:rsidRDefault="00FB2E8F" w:rsidP="00FB2E8F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45%</w:t>
            </w:r>
          </w:p>
        </w:tc>
        <w:tc>
          <w:tcPr>
            <w:tcW w:w="1061" w:type="dxa"/>
          </w:tcPr>
          <w:p w14:paraId="39B2CB1A" w14:textId="77777777" w:rsidR="00FB2E8F" w:rsidRPr="00EE7A6D" w:rsidRDefault="00FB2E8F" w:rsidP="00FB2E8F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5%</w:t>
            </w:r>
          </w:p>
        </w:tc>
      </w:tr>
      <w:tr w:rsidR="00FB2E8F" w:rsidRPr="00EE7A6D" w14:paraId="68E5B59E" w14:textId="77777777" w:rsidTr="00FB2E8F">
        <w:tc>
          <w:tcPr>
            <w:tcW w:w="3190" w:type="dxa"/>
          </w:tcPr>
          <w:p w14:paraId="2C43A529" w14:textId="77777777" w:rsidR="00FB2E8F" w:rsidRPr="00EE7A6D" w:rsidRDefault="00FB2E8F" w:rsidP="00FB2E8F">
            <w:pPr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Речевое развитие</w:t>
            </w:r>
          </w:p>
        </w:tc>
        <w:tc>
          <w:tcPr>
            <w:tcW w:w="1091" w:type="dxa"/>
          </w:tcPr>
          <w:p w14:paraId="3A23F1AF" w14:textId="77777777" w:rsidR="00FB2E8F" w:rsidRPr="00EE7A6D" w:rsidRDefault="00FB2E8F" w:rsidP="00FB2E8F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10%</w:t>
            </w:r>
          </w:p>
        </w:tc>
        <w:tc>
          <w:tcPr>
            <w:tcW w:w="1155" w:type="dxa"/>
          </w:tcPr>
          <w:p w14:paraId="0FFB8D9C" w14:textId="77777777" w:rsidR="00FB2E8F" w:rsidRPr="00EE7A6D" w:rsidRDefault="00FB2E8F" w:rsidP="00FB2E8F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45%</w:t>
            </w:r>
          </w:p>
        </w:tc>
        <w:tc>
          <w:tcPr>
            <w:tcW w:w="1075" w:type="dxa"/>
          </w:tcPr>
          <w:p w14:paraId="407454A4" w14:textId="77777777" w:rsidR="00FB2E8F" w:rsidRPr="00EE7A6D" w:rsidRDefault="00FB2E8F" w:rsidP="00FB2E8F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45%</w:t>
            </w:r>
          </w:p>
        </w:tc>
        <w:tc>
          <w:tcPr>
            <w:tcW w:w="1091" w:type="dxa"/>
          </w:tcPr>
          <w:p w14:paraId="49DFEF8B" w14:textId="77777777" w:rsidR="00FB2E8F" w:rsidRPr="00EE7A6D" w:rsidRDefault="00FB2E8F" w:rsidP="00FB2E8F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45%</w:t>
            </w:r>
          </w:p>
        </w:tc>
        <w:tc>
          <w:tcPr>
            <w:tcW w:w="1125" w:type="dxa"/>
          </w:tcPr>
          <w:p w14:paraId="2EF58AC7" w14:textId="77777777" w:rsidR="00FB2E8F" w:rsidRPr="00EE7A6D" w:rsidRDefault="00FB2E8F" w:rsidP="00FB2E8F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50%</w:t>
            </w:r>
          </w:p>
        </w:tc>
        <w:tc>
          <w:tcPr>
            <w:tcW w:w="1061" w:type="dxa"/>
          </w:tcPr>
          <w:p w14:paraId="1CD9C19F" w14:textId="77777777" w:rsidR="00FB2E8F" w:rsidRPr="00EE7A6D" w:rsidRDefault="00FB2E8F" w:rsidP="00FB2E8F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5%</w:t>
            </w:r>
          </w:p>
        </w:tc>
      </w:tr>
      <w:tr w:rsidR="00FB2E8F" w:rsidRPr="00EE7A6D" w14:paraId="6A16E334" w14:textId="77777777" w:rsidTr="00FB2E8F">
        <w:tc>
          <w:tcPr>
            <w:tcW w:w="3190" w:type="dxa"/>
          </w:tcPr>
          <w:p w14:paraId="4F756BD4" w14:textId="77777777" w:rsidR="00FB2E8F" w:rsidRPr="00EE7A6D" w:rsidRDefault="00FB2E8F" w:rsidP="00FB2E8F">
            <w:pPr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Познавательное развитие</w:t>
            </w:r>
          </w:p>
        </w:tc>
        <w:tc>
          <w:tcPr>
            <w:tcW w:w="1091" w:type="dxa"/>
          </w:tcPr>
          <w:p w14:paraId="66B68066" w14:textId="77777777" w:rsidR="00FB2E8F" w:rsidRPr="00EE7A6D" w:rsidRDefault="00FB2E8F" w:rsidP="00FB2E8F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30%</w:t>
            </w:r>
          </w:p>
        </w:tc>
        <w:tc>
          <w:tcPr>
            <w:tcW w:w="1155" w:type="dxa"/>
          </w:tcPr>
          <w:p w14:paraId="0268C7D6" w14:textId="77777777" w:rsidR="00FB2E8F" w:rsidRPr="00EE7A6D" w:rsidRDefault="00FB2E8F" w:rsidP="00FB2E8F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50%</w:t>
            </w:r>
          </w:p>
        </w:tc>
        <w:tc>
          <w:tcPr>
            <w:tcW w:w="1075" w:type="dxa"/>
          </w:tcPr>
          <w:p w14:paraId="08C71D1C" w14:textId="77777777" w:rsidR="00FB2E8F" w:rsidRPr="00EE7A6D" w:rsidRDefault="00FB2E8F" w:rsidP="00FB2E8F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20%</w:t>
            </w:r>
          </w:p>
        </w:tc>
        <w:tc>
          <w:tcPr>
            <w:tcW w:w="1091" w:type="dxa"/>
          </w:tcPr>
          <w:p w14:paraId="59B46FC6" w14:textId="77777777" w:rsidR="00FB2E8F" w:rsidRPr="00EE7A6D" w:rsidRDefault="00FB2E8F" w:rsidP="00FB2E8F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55%</w:t>
            </w:r>
          </w:p>
        </w:tc>
        <w:tc>
          <w:tcPr>
            <w:tcW w:w="1125" w:type="dxa"/>
          </w:tcPr>
          <w:p w14:paraId="7A30DD07" w14:textId="77777777" w:rsidR="00FB2E8F" w:rsidRPr="00EE7A6D" w:rsidRDefault="00FB2E8F" w:rsidP="00FB2E8F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42%</w:t>
            </w:r>
          </w:p>
        </w:tc>
        <w:tc>
          <w:tcPr>
            <w:tcW w:w="1061" w:type="dxa"/>
          </w:tcPr>
          <w:p w14:paraId="3F9C4BDB" w14:textId="77777777" w:rsidR="00FB2E8F" w:rsidRPr="00EE7A6D" w:rsidRDefault="00FB2E8F" w:rsidP="00FB2E8F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3%</w:t>
            </w:r>
          </w:p>
        </w:tc>
      </w:tr>
      <w:tr w:rsidR="00FB2E8F" w:rsidRPr="00EE7A6D" w14:paraId="30DCF1DA" w14:textId="77777777" w:rsidTr="00FB2E8F">
        <w:tc>
          <w:tcPr>
            <w:tcW w:w="3190" w:type="dxa"/>
          </w:tcPr>
          <w:p w14:paraId="0B172925" w14:textId="77777777" w:rsidR="00FB2E8F" w:rsidRPr="00EE7A6D" w:rsidRDefault="00FB2E8F" w:rsidP="00FB2E8F">
            <w:pPr>
              <w:spacing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1091" w:type="dxa"/>
          </w:tcPr>
          <w:p w14:paraId="12922F76" w14:textId="77777777" w:rsidR="00FB2E8F" w:rsidRPr="00EE7A6D" w:rsidRDefault="00FB2E8F" w:rsidP="00FB2E8F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25%</w:t>
            </w:r>
          </w:p>
        </w:tc>
        <w:tc>
          <w:tcPr>
            <w:tcW w:w="1155" w:type="dxa"/>
          </w:tcPr>
          <w:p w14:paraId="0D336C21" w14:textId="77777777" w:rsidR="00FB2E8F" w:rsidRPr="00EE7A6D" w:rsidRDefault="00FB2E8F" w:rsidP="00FB2E8F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60%</w:t>
            </w:r>
          </w:p>
        </w:tc>
        <w:tc>
          <w:tcPr>
            <w:tcW w:w="1075" w:type="dxa"/>
          </w:tcPr>
          <w:p w14:paraId="08C7F28D" w14:textId="77777777" w:rsidR="00FB2E8F" w:rsidRPr="00EE7A6D" w:rsidRDefault="00FB2E8F" w:rsidP="00FB2E8F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35%</w:t>
            </w:r>
          </w:p>
        </w:tc>
        <w:tc>
          <w:tcPr>
            <w:tcW w:w="1091" w:type="dxa"/>
          </w:tcPr>
          <w:p w14:paraId="79B0C66A" w14:textId="77777777" w:rsidR="00FB2E8F" w:rsidRPr="00EE7A6D" w:rsidRDefault="00FB2E8F" w:rsidP="00FB2E8F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55%</w:t>
            </w:r>
          </w:p>
        </w:tc>
        <w:tc>
          <w:tcPr>
            <w:tcW w:w="1125" w:type="dxa"/>
          </w:tcPr>
          <w:p w14:paraId="0DB8BD62" w14:textId="77777777" w:rsidR="00FB2E8F" w:rsidRPr="00EE7A6D" w:rsidRDefault="00FB2E8F" w:rsidP="00FB2E8F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42%</w:t>
            </w:r>
          </w:p>
        </w:tc>
        <w:tc>
          <w:tcPr>
            <w:tcW w:w="1061" w:type="dxa"/>
          </w:tcPr>
          <w:p w14:paraId="0346093C" w14:textId="77777777" w:rsidR="00FB2E8F" w:rsidRPr="00EE7A6D" w:rsidRDefault="00FB2E8F" w:rsidP="00FB2E8F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3%</w:t>
            </w:r>
          </w:p>
        </w:tc>
      </w:tr>
    </w:tbl>
    <w:p w14:paraId="7924ABB1" w14:textId="7037BAC8" w:rsidR="004D2011" w:rsidRPr="00EE7A6D" w:rsidRDefault="0029296F" w:rsidP="00757049">
      <w:pPr>
        <w:pStyle w:val="ab"/>
        <w:spacing w:before="138" w:beforeAutospacing="0" w:after="138" w:afterAutospacing="0" w:line="240" w:lineRule="atLeast"/>
        <w:contextualSpacing/>
        <w:jc w:val="both"/>
      </w:pPr>
      <w:r w:rsidRPr="00EE7A6D">
        <w:rPr>
          <w:b/>
          <w:i/>
          <w:sz w:val="20"/>
          <w:szCs w:val="20"/>
        </w:rPr>
        <w:t xml:space="preserve">Вывод: </w:t>
      </w:r>
      <w:r w:rsidR="00757049" w:rsidRPr="00757049">
        <w:rPr>
          <w:sz w:val="20"/>
          <w:szCs w:val="20"/>
        </w:rPr>
        <w:t>Сравнительный</w:t>
      </w:r>
      <w:r w:rsidR="00757049" w:rsidRPr="00757049">
        <w:rPr>
          <w:sz w:val="20"/>
          <w:szCs w:val="20"/>
        </w:rPr>
        <w:tab/>
        <w:t>анализ</w:t>
      </w:r>
      <w:r w:rsidR="00757049" w:rsidRPr="00757049">
        <w:rPr>
          <w:sz w:val="20"/>
          <w:szCs w:val="20"/>
        </w:rPr>
        <w:tab/>
        <w:t>за</w:t>
      </w:r>
      <w:r w:rsidR="00757049">
        <w:rPr>
          <w:sz w:val="20"/>
          <w:szCs w:val="20"/>
        </w:rPr>
        <w:t xml:space="preserve"> </w:t>
      </w:r>
      <w:r w:rsidR="00757049" w:rsidRPr="00757049">
        <w:rPr>
          <w:sz w:val="20"/>
          <w:szCs w:val="20"/>
        </w:rPr>
        <w:t>последние</w:t>
      </w:r>
      <w:r w:rsidR="00757049">
        <w:rPr>
          <w:sz w:val="20"/>
          <w:szCs w:val="20"/>
        </w:rPr>
        <w:t xml:space="preserve"> </w:t>
      </w:r>
      <w:r w:rsidR="00757049" w:rsidRPr="00757049">
        <w:rPr>
          <w:sz w:val="20"/>
          <w:szCs w:val="20"/>
        </w:rPr>
        <w:t>три</w:t>
      </w:r>
      <w:r w:rsidR="00757049">
        <w:rPr>
          <w:sz w:val="20"/>
          <w:szCs w:val="20"/>
        </w:rPr>
        <w:t xml:space="preserve"> </w:t>
      </w:r>
      <w:r w:rsidR="00757049" w:rsidRPr="00757049">
        <w:rPr>
          <w:sz w:val="20"/>
          <w:szCs w:val="20"/>
        </w:rPr>
        <w:t>года</w:t>
      </w:r>
      <w:r w:rsidR="00757049">
        <w:rPr>
          <w:sz w:val="20"/>
          <w:szCs w:val="20"/>
        </w:rPr>
        <w:t xml:space="preserve"> </w:t>
      </w:r>
      <w:r w:rsidR="00757049" w:rsidRPr="00757049">
        <w:rPr>
          <w:sz w:val="20"/>
          <w:szCs w:val="20"/>
        </w:rPr>
        <w:t>показал стабильн</w:t>
      </w:r>
      <w:r w:rsidR="00757049">
        <w:rPr>
          <w:sz w:val="20"/>
          <w:szCs w:val="20"/>
        </w:rPr>
        <w:t xml:space="preserve">ые положительные результаты освоения </w:t>
      </w:r>
      <w:r w:rsidR="00757049" w:rsidRPr="00757049">
        <w:rPr>
          <w:sz w:val="20"/>
          <w:szCs w:val="20"/>
        </w:rPr>
        <w:t>основной</w:t>
      </w:r>
      <w:r w:rsidR="00757049">
        <w:rPr>
          <w:sz w:val="20"/>
          <w:szCs w:val="20"/>
        </w:rPr>
        <w:t xml:space="preserve"> </w:t>
      </w:r>
      <w:r w:rsidR="00757049" w:rsidRPr="00757049">
        <w:rPr>
          <w:sz w:val="20"/>
          <w:szCs w:val="20"/>
        </w:rPr>
        <w:t>образовательной</w:t>
      </w:r>
      <w:r w:rsidR="00757049">
        <w:rPr>
          <w:sz w:val="20"/>
          <w:szCs w:val="20"/>
        </w:rPr>
        <w:t xml:space="preserve"> </w:t>
      </w:r>
      <w:r w:rsidR="00757049" w:rsidRPr="00757049">
        <w:rPr>
          <w:sz w:val="20"/>
          <w:szCs w:val="20"/>
        </w:rPr>
        <w:t>программы МБДОУ</w:t>
      </w:r>
      <w:r w:rsidR="00757049">
        <w:rPr>
          <w:sz w:val="20"/>
          <w:szCs w:val="20"/>
        </w:rPr>
        <w:t xml:space="preserve"> детский сад № 288.</w:t>
      </w:r>
    </w:p>
    <w:p w14:paraId="73109B7B" w14:textId="0258FBC0" w:rsidR="00094C6A" w:rsidRPr="00EE7A6D" w:rsidRDefault="004D2011" w:rsidP="00B46C1F">
      <w:pPr>
        <w:spacing w:line="240" w:lineRule="atLeast"/>
        <w:contextualSpacing/>
        <w:jc w:val="both"/>
        <w:rPr>
          <w:b/>
          <w:bCs/>
          <w:i/>
          <w:shd w:val="clear" w:color="auto" w:fill="FFFFFF"/>
        </w:rPr>
      </w:pPr>
      <w:r w:rsidRPr="00EE7A6D">
        <w:rPr>
          <w:b/>
          <w:bCs/>
          <w:i/>
          <w:shd w:val="clear" w:color="auto" w:fill="FFFFFF"/>
        </w:rPr>
        <w:t>1.</w:t>
      </w:r>
      <w:r w:rsidR="00F02F28">
        <w:rPr>
          <w:b/>
          <w:bCs/>
          <w:i/>
          <w:shd w:val="clear" w:color="auto" w:fill="FFFFFF"/>
        </w:rPr>
        <w:t>4</w:t>
      </w:r>
      <w:r w:rsidR="000B69FA" w:rsidRPr="00EE7A6D">
        <w:rPr>
          <w:b/>
          <w:bCs/>
          <w:i/>
          <w:shd w:val="clear" w:color="auto" w:fill="FFFFFF"/>
        </w:rPr>
        <w:t xml:space="preserve">. </w:t>
      </w:r>
      <w:r w:rsidR="00094C6A" w:rsidRPr="00EE7A6D">
        <w:rPr>
          <w:b/>
          <w:bCs/>
          <w:i/>
          <w:shd w:val="clear" w:color="auto" w:fill="FFFFFF"/>
        </w:rPr>
        <w:t>Участие и достижения детей в конкурсах, выставках, фестивалях</w:t>
      </w:r>
    </w:p>
    <w:p w14:paraId="3102EFBF" w14:textId="67F067F3" w:rsidR="00F02F28" w:rsidRDefault="00F02F28" w:rsidP="00726888">
      <w:pPr>
        <w:spacing w:line="240" w:lineRule="atLeast"/>
        <w:contextualSpacing/>
        <w:jc w:val="both"/>
        <w:rPr>
          <w:shd w:val="clear" w:color="auto" w:fill="FFFFFF"/>
        </w:rPr>
      </w:pPr>
      <w:r w:rsidRPr="00F02F28">
        <w:rPr>
          <w:shd w:val="clear" w:color="auto" w:fill="FFFFFF"/>
        </w:rPr>
        <w:t>С целью развития индивидуальных способностей и задатков дошкольников организовано участие воспитанников в конкурсах различного уровня:</w:t>
      </w:r>
    </w:p>
    <w:p w14:paraId="0C211735" w14:textId="77777777" w:rsidR="00BF1979" w:rsidRDefault="00BF1979" w:rsidP="00726888">
      <w:pPr>
        <w:spacing w:line="240" w:lineRule="atLeast"/>
        <w:contextualSpacing/>
        <w:jc w:val="both"/>
        <w:rPr>
          <w:b/>
          <w:i/>
        </w:rPr>
      </w:pPr>
    </w:p>
    <w:p w14:paraId="5D52B736" w14:textId="7F20105F" w:rsidR="00563E47" w:rsidRPr="00EE7A6D" w:rsidRDefault="00563E47" w:rsidP="00726888">
      <w:pPr>
        <w:spacing w:line="240" w:lineRule="atLeast"/>
        <w:contextualSpacing/>
        <w:jc w:val="both"/>
        <w:rPr>
          <w:i/>
          <w:sz w:val="20"/>
          <w:szCs w:val="20"/>
        </w:rPr>
      </w:pPr>
      <w:r w:rsidRPr="00EE7A6D">
        <w:rPr>
          <w:b/>
          <w:i/>
        </w:rPr>
        <w:t>На муниципальном уровне</w:t>
      </w:r>
      <w:r w:rsidRPr="00EE7A6D">
        <w:rPr>
          <w:i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2126"/>
        <w:gridCol w:w="4900"/>
        <w:gridCol w:w="2520"/>
      </w:tblGrid>
      <w:tr w:rsidR="00EE7A6D" w:rsidRPr="00EE7A6D" w14:paraId="0AEBACA8" w14:textId="77777777" w:rsidTr="00563E47">
        <w:trPr>
          <w:trHeight w:val="596"/>
        </w:trPr>
        <w:tc>
          <w:tcPr>
            <w:tcW w:w="534" w:type="dxa"/>
          </w:tcPr>
          <w:p w14:paraId="494B7513" w14:textId="77777777" w:rsidR="00563E47" w:rsidRPr="00EE7A6D" w:rsidRDefault="00563E47" w:rsidP="00B82F2C">
            <w:pPr>
              <w:pStyle w:val="ab"/>
              <w:spacing w:before="138" w:beforeAutospacing="0" w:after="138" w:afterAutospacing="0" w:line="240" w:lineRule="atLeast"/>
              <w:contextualSpacing/>
              <w:jc w:val="center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№</w:t>
            </w:r>
          </w:p>
        </w:tc>
        <w:tc>
          <w:tcPr>
            <w:tcW w:w="2126" w:type="dxa"/>
          </w:tcPr>
          <w:p w14:paraId="6ED7274D" w14:textId="77777777" w:rsidR="00563E47" w:rsidRPr="00EE7A6D" w:rsidRDefault="00563E47" w:rsidP="00B82F2C">
            <w:pPr>
              <w:pStyle w:val="ab"/>
              <w:spacing w:before="138" w:beforeAutospacing="0" w:after="138" w:afterAutospacing="0" w:line="240" w:lineRule="atLeast"/>
              <w:contextualSpacing/>
              <w:jc w:val="center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Дата участия</w:t>
            </w:r>
          </w:p>
        </w:tc>
        <w:tc>
          <w:tcPr>
            <w:tcW w:w="4900" w:type="dxa"/>
          </w:tcPr>
          <w:p w14:paraId="4F0BA72A" w14:textId="77777777" w:rsidR="00563E47" w:rsidRPr="00EE7A6D" w:rsidRDefault="00563E47" w:rsidP="00B82F2C">
            <w:pPr>
              <w:pStyle w:val="ab"/>
              <w:spacing w:before="138" w:beforeAutospacing="0" w:after="138" w:afterAutospacing="0" w:line="240" w:lineRule="atLeast"/>
              <w:contextualSpacing/>
              <w:jc w:val="center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Творческие мероприятия</w:t>
            </w:r>
          </w:p>
        </w:tc>
        <w:tc>
          <w:tcPr>
            <w:tcW w:w="2520" w:type="dxa"/>
          </w:tcPr>
          <w:p w14:paraId="0D18C935" w14:textId="77777777" w:rsidR="00563E47" w:rsidRPr="00EE7A6D" w:rsidRDefault="00B82F2C" w:rsidP="00B82F2C">
            <w:pPr>
              <w:pStyle w:val="ab"/>
              <w:spacing w:before="138" w:beforeAutospacing="0" w:after="138" w:afterAutospacing="0" w:line="240" w:lineRule="atLeast"/>
              <w:contextualSpacing/>
              <w:jc w:val="center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Степень участия</w:t>
            </w:r>
          </w:p>
        </w:tc>
      </w:tr>
      <w:tr w:rsidR="00EE7A6D" w:rsidRPr="00EE7A6D" w14:paraId="17553B93" w14:textId="77777777" w:rsidTr="00563E47">
        <w:tc>
          <w:tcPr>
            <w:tcW w:w="534" w:type="dxa"/>
          </w:tcPr>
          <w:p w14:paraId="0E4B5791" w14:textId="77777777" w:rsidR="00563E47" w:rsidRPr="00EE7A6D" w:rsidRDefault="00563E47" w:rsidP="00B46C1F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1.</w:t>
            </w:r>
          </w:p>
        </w:tc>
        <w:tc>
          <w:tcPr>
            <w:tcW w:w="2126" w:type="dxa"/>
          </w:tcPr>
          <w:p w14:paraId="7B6B016E" w14:textId="6CE6ACCB" w:rsidR="00563E47" w:rsidRPr="00EE7A6D" w:rsidRDefault="007A75DA" w:rsidP="00B46C1F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Октябрь, 202</w:t>
            </w:r>
            <w:r w:rsidR="00E33774" w:rsidRPr="00EE7A6D">
              <w:rPr>
                <w:sz w:val="20"/>
                <w:szCs w:val="20"/>
              </w:rPr>
              <w:t>1</w:t>
            </w:r>
          </w:p>
        </w:tc>
        <w:tc>
          <w:tcPr>
            <w:tcW w:w="4900" w:type="dxa"/>
          </w:tcPr>
          <w:p w14:paraId="5322DC29" w14:textId="094639F4" w:rsidR="007A75DA" w:rsidRPr="00EE7A6D" w:rsidRDefault="007A75DA" w:rsidP="00B46C1F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 xml:space="preserve">Фестиваль поэзии, посвящённый творчеству поэта Петра Синявского «Звёздочки», </w:t>
            </w:r>
            <w:proofErr w:type="spellStart"/>
            <w:r w:rsidRPr="00EE7A6D">
              <w:rPr>
                <w:sz w:val="20"/>
                <w:szCs w:val="20"/>
              </w:rPr>
              <w:t>Альтенгоф</w:t>
            </w:r>
            <w:proofErr w:type="spellEnd"/>
            <w:r w:rsidRPr="00EE7A6D">
              <w:rPr>
                <w:sz w:val="20"/>
                <w:szCs w:val="20"/>
              </w:rPr>
              <w:t xml:space="preserve"> Артём</w:t>
            </w:r>
          </w:p>
        </w:tc>
        <w:tc>
          <w:tcPr>
            <w:tcW w:w="2520" w:type="dxa"/>
          </w:tcPr>
          <w:p w14:paraId="69DE7C58" w14:textId="2973EEE9" w:rsidR="00563E47" w:rsidRPr="00EE7A6D" w:rsidRDefault="007A75DA" w:rsidP="00B46C1F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 xml:space="preserve">Диплом </w:t>
            </w:r>
            <w:r w:rsidR="00134F2D" w:rsidRPr="00EE7A6D">
              <w:rPr>
                <w:sz w:val="20"/>
                <w:szCs w:val="20"/>
              </w:rPr>
              <w:t>призера</w:t>
            </w:r>
          </w:p>
        </w:tc>
      </w:tr>
      <w:tr w:rsidR="00EE7A6D" w:rsidRPr="00EE7A6D" w14:paraId="5E2AE290" w14:textId="77777777" w:rsidTr="00563E47">
        <w:tc>
          <w:tcPr>
            <w:tcW w:w="534" w:type="dxa"/>
          </w:tcPr>
          <w:p w14:paraId="3BDB36B1" w14:textId="77777777" w:rsidR="00563E47" w:rsidRPr="00EE7A6D" w:rsidRDefault="00FA7849" w:rsidP="00B46C1F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2</w:t>
            </w:r>
            <w:r w:rsidR="00563E47" w:rsidRPr="00EE7A6D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14:paraId="63CDF84B" w14:textId="2D2D499D" w:rsidR="00563E47" w:rsidRPr="00EE7A6D" w:rsidRDefault="00134F2D" w:rsidP="00B46C1F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Ноябрь, 2021</w:t>
            </w:r>
          </w:p>
        </w:tc>
        <w:tc>
          <w:tcPr>
            <w:tcW w:w="4900" w:type="dxa"/>
          </w:tcPr>
          <w:p w14:paraId="6FBB46D6" w14:textId="55F9D7D5" w:rsidR="00563E47" w:rsidRPr="00EE7A6D" w:rsidRDefault="00134F2D" w:rsidP="00E41C39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  <w:lang w:val="en-US"/>
              </w:rPr>
              <w:t>XXIII</w:t>
            </w:r>
            <w:r w:rsidRPr="00EE7A6D">
              <w:rPr>
                <w:sz w:val="20"/>
                <w:szCs w:val="20"/>
              </w:rPr>
              <w:t xml:space="preserve"> Областной открытый конкурс детского творчества, «Град святой Екатерины», номинация: изобразительное искусство, Сафина </w:t>
            </w:r>
            <w:proofErr w:type="spellStart"/>
            <w:r w:rsidRPr="00EE7A6D">
              <w:rPr>
                <w:sz w:val="20"/>
                <w:szCs w:val="20"/>
              </w:rPr>
              <w:t>Самира</w:t>
            </w:r>
            <w:proofErr w:type="spellEnd"/>
          </w:p>
        </w:tc>
        <w:tc>
          <w:tcPr>
            <w:tcW w:w="2520" w:type="dxa"/>
          </w:tcPr>
          <w:p w14:paraId="7E9967AA" w14:textId="04858B10" w:rsidR="00563E47" w:rsidRPr="00EE7A6D" w:rsidRDefault="00134F2D" w:rsidP="00B46C1F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Диплом</w:t>
            </w:r>
            <w:r w:rsidR="001A2E52" w:rsidRPr="00EE7A6D">
              <w:rPr>
                <w:sz w:val="20"/>
                <w:szCs w:val="20"/>
              </w:rPr>
              <w:t xml:space="preserve"> </w:t>
            </w:r>
          </w:p>
        </w:tc>
      </w:tr>
      <w:tr w:rsidR="00EE7A6D" w:rsidRPr="00EE7A6D" w14:paraId="1A430F1D" w14:textId="77777777" w:rsidTr="00563E47">
        <w:tc>
          <w:tcPr>
            <w:tcW w:w="534" w:type="dxa"/>
          </w:tcPr>
          <w:p w14:paraId="2E428741" w14:textId="77777777" w:rsidR="00563E47" w:rsidRPr="00EE7A6D" w:rsidRDefault="00FA7849" w:rsidP="00B46C1F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3</w:t>
            </w:r>
            <w:r w:rsidR="00563E47" w:rsidRPr="00EE7A6D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14:paraId="494B9364" w14:textId="21C675A7" w:rsidR="00563E47" w:rsidRPr="00EE7A6D" w:rsidRDefault="00134F2D" w:rsidP="00B46C1F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Декабрь, 2021</w:t>
            </w:r>
          </w:p>
        </w:tc>
        <w:tc>
          <w:tcPr>
            <w:tcW w:w="4900" w:type="dxa"/>
          </w:tcPr>
          <w:p w14:paraId="55344083" w14:textId="77777777" w:rsidR="00134F2D" w:rsidRPr="00EE7A6D" w:rsidRDefault="00134F2D" w:rsidP="00FA7849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МБУДО Городской детский экологический центр,</w:t>
            </w:r>
          </w:p>
          <w:p w14:paraId="736247CE" w14:textId="509BB9C8" w:rsidR="00563E47" w:rsidRPr="00EE7A6D" w:rsidRDefault="00134F2D" w:rsidP="00FA7849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 xml:space="preserve"> «Новогоднее чудо-2021», в конкурсе творческих поделок, Иванов Тимофей</w:t>
            </w:r>
          </w:p>
        </w:tc>
        <w:tc>
          <w:tcPr>
            <w:tcW w:w="2520" w:type="dxa"/>
          </w:tcPr>
          <w:p w14:paraId="1C6999EE" w14:textId="255E0E7E" w:rsidR="00563E47" w:rsidRPr="00EE7A6D" w:rsidRDefault="00134F2D" w:rsidP="00B46C1F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Диплом</w:t>
            </w:r>
            <w:r w:rsidR="001A2E52" w:rsidRPr="00EE7A6D">
              <w:rPr>
                <w:sz w:val="20"/>
                <w:szCs w:val="20"/>
              </w:rPr>
              <w:t xml:space="preserve"> </w:t>
            </w:r>
          </w:p>
        </w:tc>
      </w:tr>
      <w:tr w:rsidR="00EE7A6D" w:rsidRPr="00EE7A6D" w14:paraId="3D116217" w14:textId="77777777" w:rsidTr="001B2278">
        <w:trPr>
          <w:trHeight w:val="594"/>
        </w:trPr>
        <w:tc>
          <w:tcPr>
            <w:tcW w:w="534" w:type="dxa"/>
          </w:tcPr>
          <w:p w14:paraId="19A7823C" w14:textId="77777777" w:rsidR="00134F2D" w:rsidRPr="00EE7A6D" w:rsidRDefault="00134F2D" w:rsidP="00134F2D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4.</w:t>
            </w:r>
          </w:p>
        </w:tc>
        <w:tc>
          <w:tcPr>
            <w:tcW w:w="2126" w:type="dxa"/>
          </w:tcPr>
          <w:p w14:paraId="4A3C0233" w14:textId="3D768A66" w:rsidR="00134F2D" w:rsidRPr="00EE7A6D" w:rsidRDefault="00134F2D" w:rsidP="00134F2D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Декабрь, 2021</w:t>
            </w:r>
          </w:p>
        </w:tc>
        <w:tc>
          <w:tcPr>
            <w:tcW w:w="4900" w:type="dxa"/>
          </w:tcPr>
          <w:p w14:paraId="07A82D5F" w14:textId="77777777" w:rsidR="00134F2D" w:rsidRPr="00EE7A6D" w:rsidRDefault="00134F2D" w:rsidP="00134F2D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МБУДО Городской детский экологический центр,</w:t>
            </w:r>
          </w:p>
          <w:p w14:paraId="7B2D4686" w14:textId="43EE703E" w:rsidR="00134F2D" w:rsidRPr="00EE7A6D" w:rsidRDefault="00134F2D" w:rsidP="00134F2D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 xml:space="preserve"> «Новогоднее чудо-2021», в конкурсе творческих поделок, Казакова Арина</w:t>
            </w:r>
          </w:p>
        </w:tc>
        <w:tc>
          <w:tcPr>
            <w:tcW w:w="2520" w:type="dxa"/>
          </w:tcPr>
          <w:p w14:paraId="12F78761" w14:textId="314CD402" w:rsidR="00134F2D" w:rsidRPr="00EE7A6D" w:rsidRDefault="00134F2D" w:rsidP="00134F2D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Диплом</w:t>
            </w:r>
          </w:p>
        </w:tc>
      </w:tr>
      <w:tr w:rsidR="00EE7A6D" w:rsidRPr="00EE7A6D" w14:paraId="5903BC7D" w14:textId="77777777" w:rsidTr="00563E47">
        <w:tc>
          <w:tcPr>
            <w:tcW w:w="534" w:type="dxa"/>
          </w:tcPr>
          <w:p w14:paraId="5EECDBA1" w14:textId="77777777" w:rsidR="00134F2D" w:rsidRPr="00EE7A6D" w:rsidRDefault="00134F2D" w:rsidP="00134F2D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5.</w:t>
            </w:r>
          </w:p>
        </w:tc>
        <w:tc>
          <w:tcPr>
            <w:tcW w:w="2126" w:type="dxa"/>
          </w:tcPr>
          <w:p w14:paraId="3FB29012" w14:textId="67281C6C" w:rsidR="00134F2D" w:rsidRPr="00EE7A6D" w:rsidRDefault="00134F2D" w:rsidP="00134F2D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Декабрь, 2021</w:t>
            </w:r>
          </w:p>
        </w:tc>
        <w:tc>
          <w:tcPr>
            <w:tcW w:w="4900" w:type="dxa"/>
          </w:tcPr>
          <w:p w14:paraId="08D7438A" w14:textId="77777777" w:rsidR="00134F2D" w:rsidRPr="00EE7A6D" w:rsidRDefault="00134F2D" w:rsidP="00134F2D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МБУДО Городской детский экологический центр,</w:t>
            </w:r>
          </w:p>
          <w:p w14:paraId="404DE18C" w14:textId="7A9C4B97" w:rsidR="00134F2D" w:rsidRPr="00EE7A6D" w:rsidRDefault="00134F2D" w:rsidP="00134F2D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 xml:space="preserve"> «Новогоднее чудо-2021», в конкурсе творческих поделок, </w:t>
            </w:r>
            <w:r w:rsidR="00192260" w:rsidRPr="00EE7A6D">
              <w:rPr>
                <w:sz w:val="20"/>
                <w:szCs w:val="20"/>
              </w:rPr>
              <w:t>Новиков Ярослав</w:t>
            </w:r>
          </w:p>
        </w:tc>
        <w:tc>
          <w:tcPr>
            <w:tcW w:w="2520" w:type="dxa"/>
          </w:tcPr>
          <w:p w14:paraId="06D29DFE" w14:textId="443F14B1" w:rsidR="00134F2D" w:rsidRPr="00EE7A6D" w:rsidRDefault="00134F2D" w:rsidP="00134F2D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Диплом</w:t>
            </w:r>
          </w:p>
        </w:tc>
      </w:tr>
      <w:tr w:rsidR="00EE7A6D" w:rsidRPr="00EE7A6D" w14:paraId="0A59CA9B" w14:textId="77777777" w:rsidTr="00563E47">
        <w:tc>
          <w:tcPr>
            <w:tcW w:w="534" w:type="dxa"/>
          </w:tcPr>
          <w:p w14:paraId="7F62EF7B" w14:textId="77777777" w:rsidR="00134F2D" w:rsidRPr="00EE7A6D" w:rsidRDefault="00134F2D" w:rsidP="00134F2D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6.</w:t>
            </w:r>
          </w:p>
          <w:p w14:paraId="1204E941" w14:textId="66AA6973" w:rsidR="00134F2D" w:rsidRPr="00EE7A6D" w:rsidRDefault="00134F2D" w:rsidP="00134F2D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61752D51" w14:textId="6ED96249" w:rsidR="00134F2D" w:rsidRPr="00EE7A6D" w:rsidRDefault="00134F2D" w:rsidP="00134F2D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Декабрь, 2021</w:t>
            </w:r>
          </w:p>
        </w:tc>
        <w:tc>
          <w:tcPr>
            <w:tcW w:w="4900" w:type="dxa"/>
          </w:tcPr>
          <w:p w14:paraId="249C7EA9" w14:textId="77777777" w:rsidR="00134F2D" w:rsidRPr="00EE7A6D" w:rsidRDefault="00134F2D" w:rsidP="00134F2D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МБУДО Городской детский экологический центр,</w:t>
            </w:r>
          </w:p>
          <w:p w14:paraId="49F364DD" w14:textId="3E37CCBD" w:rsidR="00134F2D" w:rsidRPr="00EE7A6D" w:rsidRDefault="00134F2D" w:rsidP="00134F2D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 xml:space="preserve"> «Новогоднее чудо-2021», в конкурсе творческих поделок,</w:t>
            </w:r>
            <w:r w:rsidR="00192260" w:rsidRPr="00EE7A6D">
              <w:rPr>
                <w:sz w:val="20"/>
                <w:szCs w:val="20"/>
              </w:rPr>
              <w:t xml:space="preserve"> </w:t>
            </w:r>
            <w:proofErr w:type="spellStart"/>
            <w:r w:rsidR="00192260" w:rsidRPr="00EE7A6D">
              <w:rPr>
                <w:sz w:val="20"/>
                <w:szCs w:val="20"/>
              </w:rPr>
              <w:t>Ширинкин</w:t>
            </w:r>
            <w:proofErr w:type="spellEnd"/>
            <w:r w:rsidR="00192260" w:rsidRPr="00EE7A6D">
              <w:rPr>
                <w:sz w:val="20"/>
                <w:szCs w:val="20"/>
              </w:rPr>
              <w:t xml:space="preserve"> Артём</w:t>
            </w:r>
          </w:p>
        </w:tc>
        <w:tc>
          <w:tcPr>
            <w:tcW w:w="2520" w:type="dxa"/>
          </w:tcPr>
          <w:p w14:paraId="0B48FE8B" w14:textId="69EC3478" w:rsidR="00134F2D" w:rsidRPr="00EE7A6D" w:rsidRDefault="00134F2D" w:rsidP="00134F2D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Диплом</w:t>
            </w:r>
          </w:p>
        </w:tc>
      </w:tr>
      <w:tr w:rsidR="00EE7A6D" w:rsidRPr="00EE7A6D" w14:paraId="18E8D47F" w14:textId="77777777" w:rsidTr="00192260">
        <w:trPr>
          <w:trHeight w:val="727"/>
        </w:trPr>
        <w:tc>
          <w:tcPr>
            <w:tcW w:w="534" w:type="dxa"/>
          </w:tcPr>
          <w:p w14:paraId="6ACE7D4C" w14:textId="1916A2C7" w:rsidR="00192260" w:rsidRPr="00EE7A6D" w:rsidRDefault="00192260" w:rsidP="00192260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7.</w:t>
            </w:r>
          </w:p>
        </w:tc>
        <w:tc>
          <w:tcPr>
            <w:tcW w:w="2126" w:type="dxa"/>
          </w:tcPr>
          <w:p w14:paraId="0EA9B058" w14:textId="7C76A8A4" w:rsidR="00192260" w:rsidRPr="00EE7A6D" w:rsidRDefault="00192260" w:rsidP="00192260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Декабрь, 2021</w:t>
            </w:r>
          </w:p>
        </w:tc>
        <w:tc>
          <w:tcPr>
            <w:tcW w:w="4900" w:type="dxa"/>
          </w:tcPr>
          <w:p w14:paraId="6F309E7A" w14:textId="589DAF25" w:rsidR="00192260" w:rsidRPr="00EE7A6D" w:rsidRDefault="00192260" w:rsidP="00192260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МБУ ДО Городской детский экологический центр,</w:t>
            </w:r>
          </w:p>
          <w:p w14:paraId="1EDECA75" w14:textId="373C94C0" w:rsidR="00192260" w:rsidRPr="00EE7A6D" w:rsidRDefault="00192260" w:rsidP="00192260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 xml:space="preserve"> «Новогоднее чудо-2021», в конкурсе творческих поделок, </w:t>
            </w:r>
            <w:proofErr w:type="spellStart"/>
            <w:r w:rsidRPr="00EE7A6D">
              <w:rPr>
                <w:sz w:val="20"/>
                <w:szCs w:val="20"/>
              </w:rPr>
              <w:t>Ширинкин</w:t>
            </w:r>
            <w:proofErr w:type="spellEnd"/>
            <w:r w:rsidRPr="00EE7A6D">
              <w:rPr>
                <w:sz w:val="20"/>
                <w:szCs w:val="20"/>
              </w:rPr>
              <w:t xml:space="preserve"> Артём</w:t>
            </w:r>
          </w:p>
        </w:tc>
        <w:tc>
          <w:tcPr>
            <w:tcW w:w="2520" w:type="dxa"/>
          </w:tcPr>
          <w:p w14:paraId="5FF01880" w14:textId="21C2E153" w:rsidR="00192260" w:rsidRPr="00EE7A6D" w:rsidRDefault="00192260" w:rsidP="00192260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Диплом</w:t>
            </w:r>
            <w:r w:rsidR="001A2E52" w:rsidRPr="00EE7A6D">
              <w:rPr>
                <w:sz w:val="20"/>
                <w:szCs w:val="20"/>
              </w:rPr>
              <w:t xml:space="preserve"> </w:t>
            </w:r>
          </w:p>
        </w:tc>
      </w:tr>
      <w:tr w:rsidR="00EE7A6D" w:rsidRPr="00EE7A6D" w14:paraId="17159A2E" w14:textId="77777777" w:rsidTr="00563E47">
        <w:tc>
          <w:tcPr>
            <w:tcW w:w="534" w:type="dxa"/>
          </w:tcPr>
          <w:p w14:paraId="3BE23BD8" w14:textId="5034EA8A" w:rsidR="00192260" w:rsidRPr="00EE7A6D" w:rsidRDefault="00192260" w:rsidP="00192260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8.</w:t>
            </w:r>
          </w:p>
        </w:tc>
        <w:tc>
          <w:tcPr>
            <w:tcW w:w="2126" w:type="dxa"/>
          </w:tcPr>
          <w:p w14:paraId="711EA4FB" w14:textId="72153C90" w:rsidR="00192260" w:rsidRPr="00EE7A6D" w:rsidRDefault="00192260" w:rsidP="00192260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Декабрь, 2021</w:t>
            </w:r>
          </w:p>
        </w:tc>
        <w:tc>
          <w:tcPr>
            <w:tcW w:w="4900" w:type="dxa"/>
          </w:tcPr>
          <w:p w14:paraId="57CE8100" w14:textId="3455065F" w:rsidR="00192260" w:rsidRPr="00EE7A6D" w:rsidRDefault="00192260" w:rsidP="00192260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 xml:space="preserve">МБУ </w:t>
            </w:r>
            <w:proofErr w:type="gramStart"/>
            <w:r w:rsidRPr="00EE7A6D">
              <w:rPr>
                <w:sz w:val="20"/>
                <w:szCs w:val="20"/>
              </w:rPr>
              <w:t>ДО детский экологический центр</w:t>
            </w:r>
            <w:proofErr w:type="gramEnd"/>
            <w:r w:rsidRPr="00EE7A6D">
              <w:rPr>
                <w:sz w:val="20"/>
                <w:szCs w:val="20"/>
              </w:rPr>
              <w:t xml:space="preserve"> «</w:t>
            </w:r>
            <w:proofErr w:type="spellStart"/>
            <w:r w:rsidRPr="00EE7A6D">
              <w:rPr>
                <w:sz w:val="20"/>
                <w:szCs w:val="20"/>
              </w:rPr>
              <w:t>Рефей</w:t>
            </w:r>
            <w:proofErr w:type="spellEnd"/>
            <w:r w:rsidRPr="00EE7A6D">
              <w:rPr>
                <w:sz w:val="20"/>
                <w:szCs w:val="20"/>
              </w:rPr>
              <w:t>»,</w:t>
            </w:r>
          </w:p>
          <w:p w14:paraId="325E61BB" w14:textId="02F04167" w:rsidR="00192260" w:rsidRPr="00EE7A6D" w:rsidRDefault="00192260" w:rsidP="00192260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 xml:space="preserve"> «Символ года - 2022», в номинации «Новогодний тигр», районного конкурса творческих работ, Казакова Арина</w:t>
            </w:r>
          </w:p>
        </w:tc>
        <w:tc>
          <w:tcPr>
            <w:tcW w:w="2520" w:type="dxa"/>
          </w:tcPr>
          <w:p w14:paraId="1EEA218B" w14:textId="5C01B38C" w:rsidR="00192260" w:rsidRPr="00EE7A6D" w:rsidRDefault="00192260" w:rsidP="00192260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Диплом 1 место</w:t>
            </w:r>
          </w:p>
        </w:tc>
      </w:tr>
      <w:tr w:rsidR="00EE7A6D" w:rsidRPr="00EE7A6D" w14:paraId="06AFEC9F" w14:textId="77777777" w:rsidTr="00563E47">
        <w:tc>
          <w:tcPr>
            <w:tcW w:w="534" w:type="dxa"/>
          </w:tcPr>
          <w:p w14:paraId="41030E8E" w14:textId="03087576" w:rsidR="00192260" w:rsidRPr="00EE7A6D" w:rsidRDefault="00E14FE8" w:rsidP="00192260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9.</w:t>
            </w:r>
          </w:p>
        </w:tc>
        <w:tc>
          <w:tcPr>
            <w:tcW w:w="2126" w:type="dxa"/>
          </w:tcPr>
          <w:p w14:paraId="2D5244B0" w14:textId="0E765569" w:rsidR="00192260" w:rsidRPr="00EE7A6D" w:rsidRDefault="00C4698E" w:rsidP="00192260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Март, 2022</w:t>
            </w:r>
          </w:p>
        </w:tc>
        <w:tc>
          <w:tcPr>
            <w:tcW w:w="4900" w:type="dxa"/>
          </w:tcPr>
          <w:p w14:paraId="4821EB61" w14:textId="237165E7" w:rsidR="001A2E52" w:rsidRPr="00EE7A6D" w:rsidRDefault="00C4698E" w:rsidP="00192260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Интеллектуальный марафон «Маленькие гении» (конкурс мультфильмов) от детских садов Свердловской области</w:t>
            </w:r>
            <w:r w:rsidR="001A2E52" w:rsidRPr="00EE7A6D">
              <w:rPr>
                <w:sz w:val="20"/>
                <w:szCs w:val="20"/>
              </w:rPr>
              <w:t xml:space="preserve">, </w:t>
            </w:r>
            <w:proofErr w:type="spellStart"/>
            <w:r w:rsidR="001A2E52" w:rsidRPr="00EE7A6D">
              <w:rPr>
                <w:sz w:val="20"/>
                <w:szCs w:val="20"/>
              </w:rPr>
              <w:t>номинация:«Здравствуй</w:t>
            </w:r>
            <w:proofErr w:type="spellEnd"/>
            <w:r w:rsidR="001A2E52" w:rsidRPr="00EE7A6D">
              <w:rPr>
                <w:sz w:val="20"/>
                <w:szCs w:val="20"/>
              </w:rPr>
              <w:t xml:space="preserve">, мир!», </w:t>
            </w:r>
            <w:proofErr w:type="spellStart"/>
            <w:r w:rsidR="001A2E52" w:rsidRPr="00EE7A6D">
              <w:rPr>
                <w:sz w:val="20"/>
                <w:szCs w:val="20"/>
              </w:rPr>
              <w:t>Аторошенко</w:t>
            </w:r>
            <w:proofErr w:type="spellEnd"/>
            <w:r w:rsidR="001A2E52" w:rsidRPr="00EE7A6D">
              <w:rPr>
                <w:sz w:val="20"/>
                <w:szCs w:val="20"/>
              </w:rPr>
              <w:t xml:space="preserve"> Дарья, Сафина </w:t>
            </w:r>
            <w:proofErr w:type="spellStart"/>
            <w:r w:rsidR="001A2E52" w:rsidRPr="00EE7A6D">
              <w:rPr>
                <w:sz w:val="20"/>
                <w:szCs w:val="20"/>
              </w:rPr>
              <w:t>Самира</w:t>
            </w:r>
            <w:proofErr w:type="spellEnd"/>
            <w:r w:rsidR="001A2E52" w:rsidRPr="00EE7A6D">
              <w:rPr>
                <w:sz w:val="20"/>
                <w:szCs w:val="20"/>
              </w:rPr>
              <w:t xml:space="preserve">, Казакова Арина, Кузнецова Василиса, </w:t>
            </w:r>
            <w:proofErr w:type="spellStart"/>
            <w:r w:rsidR="001A2E52" w:rsidRPr="00EE7A6D">
              <w:rPr>
                <w:sz w:val="20"/>
                <w:szCs w:val="20"/>
              </w:rPr>
              <w:t>Альтенгоф</w:t>
            </w:r>
            <w:proofErr w:type="spellEnd"/>
            <w:r w:rsidR="001A2E52" w:rsidRPr="00EE7A6D">
              <w:rPr>
                <w:sz w:val="20"/>
                <w:szCs w:val="20"/>
              </w:rPr>
              <w:t xml:space="preserve"> Артём</w:t>
            </w:r>
          </w:p>
        </w:tc>
        <w:tc>
          <w:tcPr>
            <w:tcW w:w="2520" w:type="dxa"/>
          </w:tcPr>
          <w:p w14:paraId="584FC11A" w14:textId="20475FAC" w:rsidR="00192260" w:rsidRPr="00EE7A6D" w:rsidRDefault="001A2E52" w:rsidP="00192260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Сертификат</w:t>
            </w:r>
          </w:p>
        </w:tc>
      </w:tr>
      <w:tr w:rsidR="00EE7A6D" w:rsidRPr="00EE7A6D" w14:paraId="13485865" w14:textId="77777777" w:rsidTr="00563E47">
        <w:tc>
          <w:tcPr>
            <w:tcW w:w="534" w:type="dxa"/>
          </w:tcPr>
          <w:p w14:paraId="1DA37A31" w14:textId="65668BE1" w:rsidR="00192260" w:rsidRPr="00EE7A6D" w:rsidRDefault="001A2E52" w:rsidP="00192260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10</w:t>
            </w:r>
          </w:p>
        </w:tc>
        <w:tc>
          <w:tcPr>
            <w:tcW w:w="2126" w:type="dxa"/>
          </w:tcPr>
          <w:p w14:paraId="23937D0D" w14:textId="3F1812D8" w:rsidR="00192260" w:rsidRPr="00EE7A6D" w:rsidRDefault="001A2E52" w:rsidP="00192260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Март, 2022</w:t>
            </w:r>
          </w:p>
        </w:tc>
        <w:tc>
          <w:tcPr>
            <w:tcW w:w="4900" w:type="dxa"/>
          </w:tcPr>
          <w:p w14:paraId="6C311EA2" w14:textId="5B46D4C4" w:rsidR="001A2E52" w:rsidRPr="00EE7A6D" w:rsidRDefault="001A2E52" w:rsidP="00192260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  <w:lang w:val="en-US"/>
              </w:rPr>
              <w:t>I</w:t>
            </w:r>
            <w:r w:rsidRPr="00EE7A6D">
              <w:rPr>
                <w:sz w:val="20"/>
                <w:szCs w:val="20"/>
              </w:rPr>
              <w:t xml:space="preserve"> областной конкурс детского творчества по произведениям </w:t>
            </w:r>
            <w:proofErr w:type="spellStart"/>
            <w:r w:rsidRPr="00EE7A6D">
              <w:rPr>
                <w:sz w:val="20"/>
                <w:szCs w:val="20"/>
              </w:rPr>
              <w:t>К.И.Чуковского</w:t>
            </w:r>
            <w:proofErr w:type="spellEnd"/>
            <w:r w:rsidRPr="00EE7A6D">
              <w:rPr>
                <w:sz w:val="20"/>
                <w:szCs w:val="20"/>
              </w:rPr>
              <w:t>, в рамках художественно- творческого проекта «АРТ-Галерея», Гусева Александра</w:t>
            </w:r>
          </w:p>
        </w:tc>
        <w:tc>
          <w:tcPr>
            <w:tcW w:w="2520" w:type="dxa"/>
          </w:tcPr>
          <w:p w14:paraId="33710E8F" w14:textId="7E29FBCE" w:rsidR="00192260" w:rsidRPr="00EE7A6D" w:rsidRDefault="001A2E52" w:rsidP="00192260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 xml:space="preserve">Диплом </w:t>
            </w:r>
          </w:p>
        </w:tc>
      </w:tr>
      <w:tr w:rsidR="00EE7A6D" w:rsidRPr="00EE7A6D" w14:paraId="0D51F9A1" w14:textId="77777777" w:rsidTr="00563E47">
        <w:tc>
          <w:tcPr>
            <w:tcW w:w="534" w:type="dxa"/>
          </w:tcPr>
          <w:p w14:paraId="154B9817" w14:textId="4DC5EC8D" w:rsidR="001A2E52" w:rsidRPr="00EE7A6D" w:rsidRDefault="001A2E52" w:rsidP="001A2E52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11</w:t>
            </w:r>
          </w:p>
        </w:tc>
        <w:tc>
          <w:tcPr>
            <w:tcW w:w="2126" w:type="dxa"/>
          </w:tcPr>
          <w:p w14:paraId="10166FE4" w14:textId="250935F2" w:rsidR="001A2E52" w:rsidRPr="00EE7A6D" w:rsidRDefault="001A2E52" w:rsidP="001A2E52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Март, 2022</w:t>
            </w:r>
          </w:p>
        </w:tc>
        <w:tc>
          <w:tcPr>
            <w:tcW w:w="4900" w:type="dxa"/>
          </w:tcPr>
          <w:p w14:paraId="47CF46E2" w14:textId="5653FDC2" w:rsidR="001A2E52" w:rsidRPr="00EE7A6D" w:rsidRDefault="001A2E52" w:rsidP="001A2E52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  <w:lang w:val="en-US"/>
              </w:rPr>
              <w:t>I</w:t>
            </w:r>
            <w:r w:rsidRPr="00EE7A6D">
              <w:rPr>
                <w:sz w:val="20"/>
                <w:szCs w:val="20"/>
              </w:rPr>
              <w:t xml:space="preserve"> областной конкурс детского творчества по произведениям </w:t>
            </w:r>
            <w:proofErr w:type="spellStart"/>
            <w:r w:rsidRPr="00EE7A6D">
              <w:rPr>
                <w:sz w:val="20"/>
                <w:szCs w:val="20"/>
              </w:rPr>
              <w:t>К.И.Чуковского</w:t>
            </w:r>
            <w:proofErr w:type="spellEnd"/>
            <w:r w:rsidRPr="00EE7A6D">
              <w:rPr>
                <w:sz w:val="20"/>
                <w:szCs w:val="20"/>
              </w:rPr>
              <w:t xml:space="preserve">, в рамках художественно- творческого проекта «АРТ-Галерея», </w:t>
            </w:r>
            <w:r w:rsidR="00820858" w:rsidRPr="00EE7A6D">
              <w:rPr>
                <w:sz w:val="20"/>
                <w:szCs w:val="20"/>
              </w:rPr>
              <w:t>Казакова Арина</w:t>
            </w:r>
          </w:p>
        </w:tc>
        <w:tc>
          <w:tcPr>
            <w:tcW w:w="2520" w:type="dxa"/>
          </w:tcPr>
          <w:p w14:paraId="75DF29C2" w14:textId="30CD8DBF" w:rsidR="001A2E52" w:rsidRPr="00EE7A6D" w:rsidRDefault="001A2E52" w:rsidP="001A2E52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 xml:space="preserve">Диплом </w:t>
            </w:r>
          </w:p>
        </w:tc>
      </w:tr>
      <w:tr w:rsidR="00EE7A6D" w:rsidRPr="00EE7A6D" w14:paraId="0F300180" w14:textId="77777777" w:rsidTr="00563E47">
        <w:tc>
          <w:tcPr>
            <w:tcW w:w="534" w:type="dxa"/>
          </w:tcPr>
          <w:p w14:paraId="667AEFE0" w14:textId="7EF1CADE" w:rsidR="001A2E52" w:rsidRPr="00EE7A6D" w:rsidRDefault="001A2E52" w:rsidP="001A2E52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2126" w:type="dxa"/>
          </w:tcPr>
          <w:p w14:paraId="15515273" w14:textId="4A3FDA16" w:rsidR="001A2E52" w:rsidRPr="00EE7A6D" w:rsidRDefault="001A2E52" w:rsidP="001A2E52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Март, 2022</w:t>
            </w:r>
          </w:p>
        </w:tc>
        <w:tc>
          <w:tcPr>
            <w:tcW w:w="4900" w:type="dxa"/>
          </w:tcPr>
          <w:p w14:paraId="6BD4B2BB" w14:textId="5AC14BC1" w:rsidR="001A2E52" w:rsidRPr="00EE7A6D" w:rsidRDefault="001A2E52" w:rsidP="001A2E52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  <w:lang w:val="en-US"/>
              </w:rPr>
              <w:t>I</w:t>
            </w:r>
            <w:r w:rsidRPr="00EE7A6D">
              <w:rPr>
                <w:sz w:val="20"/>
                <w:szCs w:val="20"/>
              </w:rPr>
              <w:t xml:space="preserve"> областной конкурс детского творчества по произведениям </w:t>
            </w:r>
            <w:proofErr w:type="spellStart"/>
            <w:r w:rsidRPr="00EE7A6D">
              <w:rPr>
                <w:sz w:val="20"/>
                <w:szCs w:val="20"/>
              </w:rPr>
              <w:t>К.И.Чуковского</w:t>
            </w:r>
            <w:proofErr w:type="spellEnd"/>
            <w:r w:rsidRPr="00EE7A6D">
              <w:rPr>
                <w:sz w:val="20"/>
                <w:szCs w:val="20"/>
              </w:rPr>
              <w:t xml:space="preserve">, в рамках художественно- творческого проекта «АРТ-Галерея», </w:t>
            </w:r>
            <w:r w:rsidR="00820858" w:rsidRPr="00EE7A6D">
              <w:rPr>
                <w:sz w:val="20"/>
                <w:szCs w:val="20"/>
              </w:rPr>
              <w:t>Кузнецова Василиса</w:t>
            </w:r>
          </w:p>
        </w:tc>
        <w:tc>
          <w:tcPr>
            <w:tcW w:w="2520" w:type="dxa"/>
          </w:tcPr>
          <w:p w14:paraId="59D9AF89" w14:textId="6AC4D8C0" w:rsidR="001A2E52" w:rsidRPr="00EE7A6D" w:rsidRDefault="001A2E52" w:rsidP="001A2E52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 xml:space="preserve">Диплом </w:t>
            </w:r>
          </w:p>
        </w:tc>
      </w:tr>
      <w:tr w:rsidR="00EE7A6D" w:rsidRPr="00EE7A6D" w14:paraId="0ED0E9D4" w14:textId="77777777" w:rsidTr="00563E47">
        <w:tc>
          <w:tcPr>
            <w:tcW w:w="534" w:type="dxa"/>
          </w:tcPr>
          <w:p w14:paraId="5B7E6D07" w14:textId="3A368BBD" w:rsidR="001A2E52" w:rsidRPr="00EE7A6D" w:rsidRDefault="001A2E52" w:rsidP="001A2E52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13</w:t>
            </w:r>
          </w:p>
        </w:tc>
        <w:tc>
          <w:tcPr>
            <w:tcW w:w="2126" w:type="dxa"/>
          </w:tcPr>
          <w:p w14:paraId="1C299D6E" w14:textId="3ED03FA3" w:rsidR="001A2E52" w:rsidRPr="00EE7A6D" w:rsidRDefault="001A2E52" w:rsidP="001A2E52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Март, 2022</w:t>
            </w:r>
          </w:p>
        </w:tc>
        <w:tc>
          <w:tcPr>
            <w:tcW w:w="4900" w:type="dxa"/>
          </w:tcPr>
          <w:p w14:paraId="0389506B" w14:textId="44215D0D" w:rsidR="001A2E52" w:rsidRPr="00EE7A6D" w:rsidRDefault="001A2E52" w:rsidP="001A2E52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  <w:lang w:val="en-US"/>
              </w:rPr>
              <w:t>I</w:t>
            </w:r>
            <w:r w:rsidRPr="00EE7A6D">
              <w:rPr>
                <w:sz w:val="20"/>
                <w:szCs w:val="20"/>
              </w:rPr>
              <w:t xml:space="preserve"> областной конкурс детского творчества по произведениям </w:t>
            </w:r>
            <w:proofErr w:type="spellStart"/>
            <w:r w:rsidRPr="00EE7A6D">
              <w:rPr>
                <w:sz w:val="20"/>
                <w:szCs w:val="20"/>
              </w:rPr>
              <w:t>К.И.Чуковского</w:t>
            </w:r>
            <w:proofErr w:type="spellEnd"/>
            <w:r w:rsidRPr="00EE7A6D">
              <w:rPr>
                <w:sz w:val="20"/>
                <w:szCs w:val="20"/>
              </w:rPr>
              <w:t xml:space="preserve">, в рамках художественно- творческого проекта «АРТ-Галерея», </w:t>
            </w:r>
            <w:r w:rsidR="00820858" w:rsidRPr="00EE7A6D">
              <w:rPr>
                <w:sz w:val="20"/>
                <w:szCs w:val="20"/>
              </w:rPr>
              <w:t xml:space="preserve">Сафина </w:t>
            </w:r>
            <w:proofErr w:type="spellStart"/>
            <w:r w:rsidR="00820858" w:rsidRPr="00EE7A6D">
              <w:rPr>
                <w:sz w:val="20"/>
                <w:szCs w:val="20"/>
              </w:rPr>
              <w:t>Самира</w:t>
            </w:r>
            <w:proofErr w:type="spellEnd"/>
          </w:p>
        </w:tc>
        <w:tc>
          <w:tcPr>
            <w:tcW w:w="2520" w:type="dxa"/>
          </w:tcPr>
          <w:p w14:paraId="45DEC8FA" w14:textId="12C33A44" w:rsidR="001A2E52" w:rsidRPr="00EE7A6D" w:rsidRDefault="001A2E52" w:rsidP="001A2E52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 xml:space="preserve">Диплом </w:t>
            </w:r>
          </w:p>
        </w:tc>
      </w:tr>
      <w:tr w:rsidR="00EE7A6D" w:rsidRPr="00EE7A6D" w14:paraId="14845568" w14:textId="77777777" w:rsidTr="00563E47">
        <w:tc>
          <w:tcPr>
            <w:tcW w:w="534" w:type="dxa"/>
          </w:tcPr>
          <w:p w14:paraId="51634238" w14:textId="415A5E57" w:rsidR="001A2E52" w:rsidRPr="00EE7A6D" w:rsidRDefault="001A2E52" w:rsidP="001A2E52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14</w:t>
            </w:r>
          </w:p>
        </w:tc>
        <w:tc>
          <w:tcPr>
            <w:tcW w:w="2126" w:type="dxa"/>
          </w:tcPr>
          <w:p w14:paraId="67F02FA4" w14:textId="5BEFFA78" w:rsidR="001A2E52" w:rsidRPr="00EE7A6D" w:rsidRDefault="00820858" w:rsidP="001A2E52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Апрель, 2022</w:t>
            </w:r>
          </w:p>
        </w:tc>
        <w:tc>
          <w:tcPr>
            <w:tcW w:w="4900" w:type="dxa"/>
          </w:tcPr>
          <w:p w14:paraId="0460837E" w14:textId="38CA5B06" w:rsidR="001A2E52" w:rsidRPr="00EE7A6D" w:rsidRDefault="00820858" w:rsidP="001A2E52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Муниципальное объединение библиотек, библиотека № 14, литературно- творческий конкурс «Подснежник», Ковалёв Василий</w:t>
            </w:r>
          </w:p>
        </w:tc>
        <w:tc>
          <w:tcPr>
            <w:tcW w:w="2520" w:type="dxa"/>
          </w:tcPr>
          <w:p w14:paraId="05A1353F" w14:textId="6377900B" w:rsidR="001A2E52" w:rsidRPr="00EE7A6D" w:rsidRDefault="00820858" w:rsidP="001A2E52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Благодарность</w:t>
            </w:r>
          </w:p>
        </w:tc>
      </w:tr>
      <w:tr w:rsidR="00EE7A6D" w:rsidRPr="00EE7A6D" w14:paraId="62870C04" w14:textId="77777777" w:rsidTr="00563E47">
        <w:tc>
          <w:tcPr>
            <w:tcW w:w="534" w:type="dxa"/>
          </w:tcPr>
          <w:p w14:paraId="7436C649" w14:textId="2A113286" w:rsidR="00820858" w:rsidRPr="00EE7A6D" w:rsidRDefault="00820858" w:rsidP="00820858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15</w:t>
            </w:r>
          </w:p>
        </w:tc>
        <w:tc>
          <w:tcPr>
            <w:tcW w:w="2126" w:type="dxa"/>
          </w:tcPr>
          <w:p w14:paraId="7461E2D7" w14:textId="373C6F46" w:rsidR="00820858" w:rsidRPr="00EE7A6D" w:rsidRDefault="00820858" w:rsidP="00820858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Апрель, 2022</w:t>
            </w:r>
          </w:p>
        </w:tc>
        <w:tc>
          <w:tcPr>
            <w:tcW w:w="4900" w:type="dxa"/>
          </w:tcPr>
          <w:p w14:paraId="6A4849EA" w14:textId="6AF9A55F" w:rsidR="00820858" w:rsidRPr="00EE7A6D" w:rsidRDefault="00820858" w:rsidP="00820858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Муниципальное объединение библиотек, библиотека № 14, литературно- творческий конкурс «Подснежник», Швыдкая Виктория</w:t>
            </w:r>
          </w:p>
        </w:tc>
        <w:tc>
          <w:tcPr>
            <w:tcW w:w="2520" w:type="dxa"/>
          </w:tcPr>
          <w:p w14:paraId="724880EE" w14:textId="339A9081" w:rsidR="00820858" w:rsidRPr="00EE7A6D" w:rsidRDefault="00820858" w:rsidP="00820858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Благодарность</w:t>
            </w:r>
          </w:p>
        </w:tc>
      </w:tr>
      <w:tr w:rsidR="00EE7A6D" w:rsidRPr="00EE7A6D" w14:paraId="2F607403" w14:textId="77777777" w:rsidTr="00563E47">
        <w:tc>
          <w:tcPr>
            <w:tcW w:w="534" w:type="dxa"/>
          </w:tcPr>
          <w:p w14:paraId="3F7BACFE" w14:textId="4A6D5B14" w:rsidR="00820858" w:rsidRPr="00EE7A6D" w:rsidRDefault="00820858" w:rsidP="00820858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16</w:t>
            </w:r>
          </w:p>
        </w:tc>
        <w:tc>
          <w:tcPr>
            <w:tcW w:w="2126" w:type="dxa"/>
          </w:tcPr>
          <w:p w14:paraId="06A86CB6" w14:textId="255EDF46" w:rsidR="00820858" w:rsidRPr="00EE7A6D" w:rsidRDefault="00820858" w:rsidP="00820858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Октябрь, 2022</w:t>
            </w:r>
          </w:p>
        </w:tc>
        <w:tc>
          <w:tcPr>
            <w:tcW w:w="4900" w:type="dxa"/>
          </w:tcPr>
          <w:p w14:paraId="065F2CD5" w14:textId="4A3FE902" w:rsidR="00820858" w:rsidRPr="00EE7A6D" w:rsidRDefault="00820858" w:rsidP="00820858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 xml:space="preserve">МБДОУ детский сад№288,за участие в празднике поэзии, посвященного творчеству </w:t>
            </w:r>
            <w:proofErr w:type="spellStart"/>
            <w:r w:rsidRPr="00EE7A6D">
              <w:rPr>
                <w:sz w:val="20"/>
                <w:szCs w:val="20"/>
              </w:rPr>
              <w:t>К.И.Чуковского</w:t>
            </w:r>
            <w:proofErr w:type="spellEnd"/>
            <w:r w:rsidRPr="00EE7A6D">
              <w:rPr>
                <w:sz w:val="20"/>
                <w:szCs w:val="20"/>
              </w:rPr>
              <w:t>, конку</w:t>
            </w:r>
            <w:r w:rsidR="002F01B8" w:rsidRPr="00EE7A6D">
              <w:rPr>
                <w:sz w:val="20"/>
                <w:szCs w:val="20"/>
              </w:rPr>
              <w:t xml:space="preserve">рс стихотворений, </w:t>
            </w:r>
            <w:proofErr w:type="spellStart"/>
            <w:r w:rsidR="002F01B8" w:rsidRPr="00EE7A6D">
              <w:rPr>
                <w:sz w:val="20"/>
                <w:szCs w:val="20"/>
              </w:rPr>
              <w:t>Толмачёв</w:t>
            </w:r>
            <w:proofErr w:type="spellEnd"/>
            <w:r w:rsidR="002F01B8" w:rsidRPr="00EE7A6D">
              <w:rPr>
                <w:sz w:val="20"/>
                <w:szCs w:val="20"/>
              </w:rPr>
              <w:t xml:space="preserve"> Владимир</w:t>
            </w:r>
          </w:p>
        </w:tc>
        <w:tc>
          <w:tcPr>
            <w:tcW w:w="2520" w:type="dxa"/>
          </w:tcPr>
          <w:p w14:paraId="0C478906" w14:textId="50A8B697" w:rsidR="00820858" w:rsidRPr="00EE7A6D" w:rsidRDefault="002F01B8" w:rsidP="00820858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Благодарность</w:t>
            </w:r>
          </w:p>
        </w:tc>
      </w:tr>
      <w:tr w:rsidR="00EE7A6D" w:rsidRPr="00EE7A6D" w14:paraId="785FA684" w14:textId="77777777" w:rsidTr="00563E47">
        <w:tc>
          <w:tcPr>
            <w:tcW w:w="534" w:type="dxa"/>
          </w:tcPr>
          <w:p w14:paraId="232B139F" w14:textId="180E7A7F" w:rsidR="002F01B8" w:rsidRPr="00EE7A6D" w:rsidRDefault="002F01B8" w:rsidP="002F01B8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17</w:t>
            </w:r>
          </w:p>
        </w:tc>
        <w:tc>
          <w:tcPr>
            <w:tcW w:w="2126" w:type="dxa"/>
          </w:tcPr>
          <w:p w14:paraId="469C901B" w14:textId="2AC56D8C" w:rsidR="002F01B8" w:rsidRPr="00EE7A6D" w:rsidRDefault="002F01B8" w:rsidP="002F01B8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Октябрь, 2022</w:t>
            </w:r>
          </w:p>
        </w:tc>
        <w:tc>
          <w:tcPr>
            <w:tcW w:w="4900" w:type="dxa"/>
          </w:tcPr>
          <w:p w14:paraId="7F513160" w14:textId="4FBA17B4" w:rsidR="002F01B8" w:rsidRPr="00EE7A6D" w:rsidRDefault="002F01B8" w:rsidP="002F01B8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 xml:space="preserve">МБДОУ детский сад№288,за участие в празднике поэзии, посвященного творчеству </w:t>
            </w:r>
            <w:proofErr w:type="spellStart"/>
            <w:r w:rsidRPr="00EE7A6D">
              <w:rPr>
                <w:sz w:val="20"/>
                <w:szCs w:val="20"/>
              </w:rPr>
              <w:t>К.И.Чуковского</w:t>
            </w:r>
            <w:proofErr w:type="spellEnd"/>
            <w:r w:rsidRPr="00EE7A6D">
              <w:rPr>
                <w:sz w:val="20"/>
                <w:szCs w:val="20"/>
              </w:rPr>
              <w:t xml:space="preserve">, конкурс стихотворений, </w:t>
            </w:r>
            <w:proofErr w:type="spellStart"/>
            <w:r w:rsidRPr="00EE7A6D">
              <w:rPr>
                <w:sz w:val="20"/>
                <w:szCs w:val="20"/>
              </w:rPr>
              <w:t>Хрустова</w:t>
            </w:r>
            <w:proofErr w:type="spellEnd"/>
            <w:r w:rsidRPr="00EE7A6D">
              <w:rPr>
                <w:sz w:val="20"/>
                <w:szCs w:val="20"/>
              </w:rPr>
              <w:t xml:space="preserve"> София</w:t>
            </w:r>
          </w:p>
        </w:tc>
        <w:tc>
          <w:tcPr>
            <w:tcW w:w="2520" w:type="dxa"/>
          </w:tcPr>
          <w:p w14:paraId="68E01A59" w14:textId="23C19095" w:rsidR="002F01B8" w:rsidRPr="00EE7A6D" w:rsidRDefault="002F01B8" w:rsidP="002F01B8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Благодарность</w:t>
            </w:r>
          </w:p>
        </w:tc>
      </w:tr>
      <w:tr w:rsidR="00EE7A6D" w:rsidRPr="00EE7A6D" w14:paraId="6B4AF032" w14:textId="77777777" w:rsidTr="00563E47">
        <w:tc>
          <w:tcPr>
            <w:tcW w:w="534" w:type="dxa"/>
          </w:tcPr>
          <w:p w14:paraId="171F72E0" w14:textId="07F353BA" w:rsidR="002F01B8" w:rsidRPr="00EE7A6D" w:rsidRDefault="002F01B8" w:rsidP="002F01B8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18</w:t>
            </w:r>
          </w:p>
        </w:tc>
        <w:tc>
          <w:tcPr>
            <w:tcW w:w="2126" w:type="dxa"/>
          </w:tcPr>
          <w:p w14:paraId="2C86B2AC" w14:textId="12B9EBF7" w:rsidR="002F01B8" w:rsidRPr="00EE7A6D" w:rsidRDefault="002F01B8" w:rsidP="002F01B8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Ноябрь, 2022</w:t>
            </w:r>
          </w:p>
        </w:tc>
        <w:tc>
          <w:tcPr>
            <w:tcW w:w="4900" w:type="dxa"/>
          </w:tcPr>
          <w:p w14:paraId="46814C45" w14:textId="656BE5B8" w:rsidR="002F01B8" w:rsidRPr="00EE7A6D" w:rsidRDefault="002F01B8" w:rsidP="002F01B8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МБДОУ детский сад№288,за участие в фестивале « Мы -народ и мы- едины!», Рахимова Руслана</w:t>
            </w:r>
          </w:p>
        </w:tc>
        <w:tc>
          <w:tcPr>
            <w:tcW w:w="2520" w:type="dxa"/>
          </w:tcPr>
          <w:p w14:paraId="6957E076" w14:textId="192F77A7" w:rsidR="002F01B8" w:rsidRPr="00EE7A6D" w:rsidRDefault="002F01B8" w:rsidP="002F01B8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Благодарность</w:t>
            </w:r>
          </w:p>
        </w:tc>
      </w:tr>
      <w:tr w:rsidR="00EE7A6D" w:rsidRPr="00EE7A6D" w14:paraId="384BE0ED" w14:textId="77777777" w:rsidTr="00563E47">
        <w:tc>
          <w:tcPr>
            <w:tcW w:w="534" w:type="dxa"/>
          </w:tcPr>
          <w:p w14:paraId="26B081A5" w14:textId="11BC8E4F" w:rsidR="002F01B8" w:rsidRPr="00EE7A6D" w:rsidRDefault="00CE2AAC" w:rsidP="002F01B8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19</w:t>
            </w:r>
          </w:p>
        </w:tc>
        <w:tc>
          <w:tcPr>
            <w:tcW w:w="2126" w:type="dxa"/>
          </w:tcPr>
          <w:p w14:paraId="5C6A714E" w14:textId="4B960E4E" w:rsidR="002F01B8" w:rsidRPr="00EE7A6D" w:rsidRDefault="00CE2AAC" w:rsidP="002F01B8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Декабрь, 2022</w:t>
            </w:r>
          </w:p>
        </w:tc>
        <w:tc>
          <w:tcPr>
            <w:tcW w:w="4900" w:type="dxa"/>
          </w:tcPr>
          <w:p w14:paraId="7A89996B" w14:textId="3194EF1E" w:rsidR="002F01B8" w:rsidRPr="00EE7A6D" w:rsidRDefault="00CE2AAC" w:rsidP="002F01B8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МБУ ДО- ДЭЦ «Рифей», районный конкурс творческих работ в номинации «Мой символ года-2023», Атрошенко Павел</w:t>
            </w:r>
          </w:p>
        </w:tc>
        <w:tc>
          <w:tcPr>
            <w:tcW w:w="2520" w:type="dxa"/>
          </w:tcPr>
          <w:p w14:paraId="0BCFA725" w14:textId="2E2CD06B" w:rsidR="002F01B8" w:rsidRPr="00EE7A6D" w:rsidRDefault="00CE2AAC" w:rsidP="002F01B8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Диплом</w:t>
            </w:r>
          </w:p>
        </w:tc>
      </w:tr>
      <w:tr w:rsidR="00EE7A6D" w:rsidRPr="00EE7A6D" w14:paraId="34589703" w14:textId="77777777" w:rsidTr="00563E47">
        <w:tc>
          <w:tcPr>
            <w:tcW w:w="534" w:type="dxa"/>
          </w:tcPr>
          <w:p w14:paraId="04AF4F1F" w14:textId="41EF2473" w:rsidR="00CE2AAC" w:rsidRPr="00EE7A6D" w:rsidRDefault="00CE2AAC" w:rsidP="002F01B8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20</w:t>
            </w:r>
          </w:p>
        </w:tc>
        <w:tc>
          <w:tcPr>
            <w:tcW w:w="2126" w:type="dxa"/>
          </w:tcPr>
          <w:p w14:paraId="547B0EF5" w14:textId="5362163F" w:rsidR="00CE2AAC" w:rsidRPr="00EE7A6D" w:rsidRDefault="00CE2AAC" w:rsidP="00CE2AAC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Декабрь, 2022</w:t>
            </w:r>
          </w:p>
        </w:tc>
        <w:tc>
          <w:tcPr>
            <w:tcW w:w="4900" w:type="dxa"/>
          </w:tcPr>
          <w:p w14:paraId="0FF9BDC6" w14:textId="20304FC8" w:rsidR="00CE2AAC" w:rsidRPr="00EE7A6D" w:rsidRDefault="00CE2AAC" w:rsidP="002F01B8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 xml:space="preserve">Городской конкурс, </w:t>
            </w:r>
            <w:r w:rsidR="003B6294" w:rsidRPr="00EE7A6D">
              <w:rPr>
                <w:sz w:val="20"/>
                <w:szCs w:val="20"/>
              </w:rPr>
              <w:t>Екатеринбургского</w:t>
            </w:r>
            <w:r w:rsidRPr="00EE7A6D">
              <w:rPr>
                <w:sz w:val="20"/>
                <w:szCs w:val="20"/>
              </w:rPr>
              <w:t xml:space="preserve"> зоопарка</w:t>
            </w:r>
            <w:r w:rsidR="003B6294" w:rsidRPr="00EE7A6D">
              <w:rPr>
                <w:sz w:val="20"/>
                <w:szCs w:val="20"/>
              </w:rPr>
              <w:t xml:space="preserve"> «Лучшая новогодняя игрушка», Коробова Елизавета</w:t>
            </w:r>
          </w:p>
        </w:tc>
        <w:tc>
          <w:tcPr>
            <w:tcW w:w="2520" w:type="dxa"/>
          </w:tcPr>
          <w:p w14:paraId="7AF21690" w14:textId="149B61D5" w:rsidR="00CE2AAC" w:rsidRPr="00EE7A6D" w:rsidRDefault="003B6294" w:rsidP="002F01B8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Диплом победителя</w:t>
            </w:r>
          </w:p>
        </w:tc>
      </w:tr>
      <w:tr w:rsidR="00EE7A6D" w:rsidRPr="00EE7A6D" w14:paraId="13A077C7" w14:textId="77777777" w:rsidTr="00563E47">
        <w:tc>
          <w:tcPr>
            <w:tcW w:w="534" w:type="dxa"/>
          </w:tcPr>
          <w:p w14:paraId="77450EF6" w14:textId="5FB50F3D" w:rsidR="00CE2AAC" w:rsidRPr="00EE7A6D" w:rsidRDefault="003B6294" w:rsidP="002F01B8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21</w:t>
            </w:r>
          </w:p>
        </w:tc>
        <w:tc>
          <w:tcPr>
            <w:tcW w:w="2126" w:type="dxa"/>
          </w:tcPr>
          <w:p w14:paraId="2F5BE350" w14:textId="5704B45E" w:rsidR="00CE2AAC" w:rsidRPr="00EE7A6D" w:rsidRDefault="003B6294" w:rsidP="002F01B8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Апрель, 2023</w:t>
            </w:r>
          </w:p>
        </w:tc>
        <w:tc>
          <w:tcPr>
            <w:tcW w:w="4900" w:type="dxa"/>
          </w:tcPr>
          <w:p w14:paraId="53107DE8" w14:textId="77777777" w:rsidR="003B6294" w:rsidRPr="00EE7A6D" w:rsidRDefault="003B6294" w:rsidP="002F01B8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 xml:space="preserve">Городской конкурс, МБУ ДО ДЮЦ «Юность», семейного и детско- юношеского конкурса </w:t>
            </w:r>
          </w:p>
          <w:p w14:paraId="732C4CDA" w14:textId="5EF46F9F" w:rsidR="00CE2AAC" w:rsidRPr="00EE7A6D" w:rsidRDefault="003B6294" w:rsidP="002F01B8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«Пасхальные перезвоны», Атрошенко Павел</w:t>
            </w:r>
          </w:p>
        </w:tc>
        <w:tc>
          <w:tcPr>
            <w:tcW w:w="2520" w:type="dxa"/>
          </w:tcPr>
          <w:p w14:paraId="058D2A67" w14:textId="5A282D9C" w:rsidR="00CE2AAC" w:rsidRPr="00EE7A6D" w:rsidRDefault="003B6294" w:rsidP="002F01B8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Диплом 2 степени</w:t>
            </w:r>
          </w:p>
        </w:tc>
      </w:tr>
      <w:tr w:rsidR="00EE7A6D" w:rsidRPr="00EE7A6D" w14:paraId="0D16AB33" w14:textId="77777777" w:rsidTr="00563E47">
        <w:tc>
          <w:tcPr>
            <w:tcW w:w="534" w:type="dxa"/>
          </w:tcPr>
          <w:p w14:paraId="112CAFB8" w14:textId="3FD9230A" w:rsidR="003B6294" w:rsidRPr="00EE7A6D" w:rsidRDefault="003B6294" w:rsidP="003B6294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22</w:t>
            </w:r>
          </w:p>
        </w:tc>
        <w:tc>
          <w:tcPr>
            <w:tcW w:w="2126" w:type="dxa"/>
          </w:tcPr>
          <w:p w14:paraId="7A5DCDED" w14:textId="4415A722" w:rsidR="003B6294" w:rsidRPr="00EE7A6D" w:rsidRDefault="003B6294" w:rsidP="003B6294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Апрель, 2023</w:t>
            </w:r>
          </w:p>
        </w:tc>
        <w:tc>
          <w:tcPr>
            <w:tcW w:w="4900" w:type="dxa"/>
          </w:tcPr>
          <w:p w14:paraId="0DB9A4D6" w14:textId="77777777" w:rsidR="003B6294" w:rsidRPr="00EE7A6D" w:rsidRDefault="003B6294" w:rsidP="003B6294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 xml:space="preserve">Городской конкурс, МБУ ДО ДЮЦ «Юность», семейного и детско- юношеского конкурса </w:t>
            </w:r>
          </w:p>
          <w:p w14:paraId="7BB2041D" w14:textId="0530A308" w:rsidR="003B6294" w:rsidRPr="00EE7A6D" w:rsidRDefault="003B6294" w:rsidP="003B6294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 xml:space="preserve">«Пасхальные перезвоны», </w:t>
            </w:r>
            <w:proofErr w:type="spellStart"/>
            <w:r w:rsidRPr="00EE7A6D">
              <w:rPr>
                <w:sz w:val="20"/>
                <w:szCs w:val="20"/>
              </w:rPr>
              <w:t>Нечкин</w:t>
            </w:r>
            <w:proofErr w:type="spellEnd"/>
            <w:r w:rsidRPr="00EE7A6D">
              <w:rPr>
                <w:sz w:val="20"/>
                <w:szCs w:val="20"/>
              </w:rPr>
              <w:t xml:space="preserve"> Виктор</w:t>
            </w:r>
          </w:p>
        </w:tc>
        <w:tc>
          <w:tcPr>
            <w:tcW w:w="2520" w:type="dxa"/>
          </w:tcPr>
          <w:p w14:paraId="7754D906" w14:textId="523B5631" w:rsidR="003B6294" w:rsidRPr="00EE7A6D" w:rsidRDefault="003B6294" w:rsidP="003B6294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Диплом 2 степени</w:t>
            </w:r>
          </w:p>
        </w:tc>
      </w:tr>
      <w:tr w:rsidR="00EE7A6D" w:rsidRPr="00EE7A6D" w14:paraId="4A4BD85F" w14:textId="77777777" w:rsidTr="00563E47">
        <w:tc>
          <w:tcPr>
            <w:tcW w:w="534" w:type="dxa"/>
          </w:tcPr>
          <w:p w14:paraId="5041656E" w14:textId="1CB990D3" w:rsidR="003B6294" w:rsidRPr="00EE7A6D" w:rsidRDefault="003B6294" w:rsidP="003B6294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23</w:t>
            </w:r>
          </w:p>
        </w:tc>
        <w:tc>
          <w:tcPr>
            <w:tcW w:w="2126" w:type="dxa"/>
          </w:tcPr>
          <w:p w14:paraId="77DD1987" w14:textId="4ACADF3B" w:rsidR="003B6294" w:rsidRPr="00EE7A6D" w:rsidRDefault="003B6294" w:rsidP="003B6294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Апрель, 2023</w:t>
            </w:r>
          </w:p>
        </w:tc>
        <w:tc>
          <w:tcPr>
            <w:tcW w:w="4900" w:type="dxa"/>
          </w:tcPr>
          <w:p w14:paraId="63E2C129" w14:textId="77777777" w:rsidR="003B6294" w:rsidRPr="00EE7A6D" w:rsidRDefault="003B6294" w:rsidP="003B6294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 xml:space="preserve">Городской конкурс, МБУ ДО ДЮЦ «Юность», семейного и детско- юношеского конкурса </w:t>
            </w:r>
          </w:p>
          <w:p w14:paraId="782957CF" w14:textId="39A4D772" w:rsidR="003B6294" w:rsidRPr="00EE7A6D" w:rsidRDefault="003B6294" w:rsidP="003B6294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«Пасхальные перезвоны», Рахимова Руслана</w:t>
            </w:r>
          </w:p>
        </w:tc>
        <w:tc>
          <w:tcPr>
            <w:tcW w:w="2520" w:type="dxa"/>
          </w:tcPr>
          <w:p w14:paraId="651AA57F" w14:textId="003C1B52" w:rsidR="003B6294" w:rsidRPr="00EE7A6D" w:rsidRDefault="003B6294" w:rsidP="003B6294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Сертификат</w:t>
            </w:r>
          </w:p>
        </w:tc>
      </w:tr>
      <w:tr w:rsidR="00EE7A6D" w:rsidRPr="00EE7A6D" w14:paraId="4979FB54" w14:textId="77777777" w:rsidTr="00563E47">
        <w:tc>
          <w:tcPr>
            <w:tcW w:w="534" w:type="dxa"/>
          </w:tcPr>
          <w:p w14:paraId="2BE6B807" w14:textId="0B092149" w:rsidR="003B6294" w:rsidRPr="00EE7A6D" w:rsidRDefault="003B6294" w:rsidP="003B6294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24</w:t>
            </w:r>
          </w:p>
        </w:tc>
        <w:tc>
          <w:tcPr>
            <w:tcW w:w="2126" w:type="dxa"/>
          </w:tcPr>
          <w:p w14:paraId="4D2EA3B5" w14:textId="7B6953D7" w:rsidR="003B6294" w:rsidRPr="00EE7A6D" w:rsidRDefault="003B6294" w:rsidP="003B6294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Апрель, 2023</w:t>
            </w:r>
          </w:p>
        </w:tc>
        <w:tc>
          <w:tcPr>
            <w:tcW w:w="4900" w:type="dxa"/>
          </w:tcPr>
          <w:p w14:paraId="12C25951" w14:textId="77777777" w:rsidR="003B6294" w:rsidRPr="00EE7A6D" w:rsidRDefault="003B6294" w:rsidP="003B6294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 xml:space="preserve">Городской конкурс, МБУ ДО ДЮЦ «Юность», семейного и детско- юношеского конкурса </w:t>
            </w:r>
          </w:p>
          <w:p w14:paraId="114B3551" w14:textId="11D5DC94" w:rsidR="003B6294" w:rsidRPr="00EE7A6D" w:rsidRDefault="003B6294" w:rsidP="003B6294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 xml:space="preserve">«Пасхальные перезвоны», </w:t>
            </w:r>
            <w:r w:rsidR="00466EAB" w:rsidRPr="00EE7A6D">
              <w:rPr>
                <w:sz w:val="20"/>
                <w:szCs w:val="20"/>
              </w:rPr>
              <w:t>Кривошеев Александр</w:t>
            </w:r>
          </w:p>
        </w:tc>
        <w:tc>
          <w:tcPr>
            <w:tcW w:w="2520" w:type="dxa"/>
          </w:tcPr>
          <w:p w14:paraId="0D4920BF" w14:textId="5D76BAF8" w:rsidR="003B6294" w:rsidRPr="00EE7A6D" w:rsidRDefault="003B6294" w:rsidP="003B6294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Сертификат</w:t>
            </w:r>
          </w:p>
        </w:tc>
      </w:tr>
      <w:tr w:rsidR="00EE7A6D" w:rsidRPr="00EE7A6D" w14:paraId="3FB59414" w14:textId="77777777" w:rsidTr="00563E47">
        <w:tc>
          <w:tcPr>
            <w:tcW w:w="534" w:type="dxa"/>
          </w:tcPr>
          <w:p w14:paraId="239BF78E" w14:textId="7B7D6890" w:rsidR="003B6294" w:rsidRPr="00EE7A6D" w:rsidRDefault="003B6294" w:rsidP="003B6294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25</w:t>
            </w:r>
          </w:p>
        </w:tc>
        <w:tc>
          <w:tcPr>
            <w:tcW w:w="2126" w:type="dxa"/>
          </w:tcPr>
          <w:p w14:paraId="3174CE87" w14:textId="541CA6AA" w:rsidR="003B6294" w:rsidRPr="00EE7A6D" w:rsidRDefault="003B6294" w:rsidP="003B6294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Апрель, 2023</w:t>
            </w:r>
          </w:p>
        </w:tc>
        <w:tc>
          <w:tcPr>
            <w:tcW w:w="4900" w:type="dxa"/>
          </w:tcPr>
          <w:p w14:paraId="6A32A5F1" w14:textId="77777777" w:rsidR="003B6294" w:rsidRPr="00EE7A6D" w:rsidRDefault="003B6294" w:rsidP="003B6294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 xml:space="preserve">Городской конкурс, МБУ ДО ДЮЦ «Юность», семейного и детско- юношеского конкурса </w:t>
            </w:r>
          </w:p>
          <w:p w14:paraId="6923DB42" w14:textId="4B053C5C" w:rsidR="003B6294" w:rsidRPr="00EE7A6D" w:rsidRDefault="003B6294" w:rsidP="003B6294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«Пасхальные перезвоны»,</w:t>
            </w:r>
            <w:r w:rsidR="00466EAB" w:rsidRPr="00EE7A6D">
              <w:rPr>
                <w:sz w:val="20"/>
                <w:szCs w:val="20"/>
              </w:rPr>
              <w:t xml:space="preserve"> Коробова Елизавета</w:t>
            </w:r>
          </w:p>
        </w:tc>
        <w:tc>
          <w:tcPr>
            <w:tcW w:w="2520" w:type="dxa"/>
          </w:tcPr>
          <w:p w14:paraId="1F9F5CBD" w14:textId="3D2485A0" w:rsidR="003B6294" w:rsidRPr="00EE7A6D" w:rsidRDefault="003B6294" w:rsidP="003B6294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Сертификат</w:t>
            </w:r>
          </w:p>
        </w:tc>
      </w:tr>
      <w:tr w:rsidR="00EE7A6D" w:rsidRPr="00EE7A6D" w14:paraId="2939E0E4" w14:textId="77777777" w:rsidTr="00563E47">
        <w:tc>
          <w:tcPr>
            <w:tcW w:w="534" w:type="dxa"/>
          </w:tcPr>
          <w:p w14:paraId="0077DEEB" w14:textId="3D11F840" w:rsidR="003B6294" w:rsidRPr="00EE7A6D" w:rsidRDefault="003B6294" w:rsidP="003B6294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26</w:t>
            </w:r>
          </w:p>
        </w:tc>
        <w:tc>
          <w:tcPr>
            <w:tcW w:w="2126" w:type="dxa"/>
          </w:tcPr>
          <w:p w14:paraId="11AF7DF8" w14:textId="13CF175A" w:rsidR="003B6294" w:rsidRPr="00EE7A6D" w:rsidRDefault="003B6294" w:rsidP="003B6294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Апрель, 2023</w:t>
            </w:r>
          </w:p>
        </w:tc>
        <w:tc>
          <w:tcPr>
            <w:tcW w:w="4900" w:type="dxa"/>
          </w:tcPr>
          <w:p w14:paraId="0ABF9703" w14:textId="77777777" w:rsidR="003B6294" w:rsidRPr="00EE7A6D" w:rsidRDefault="003B6294" w:rsidP="003B6294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 xml:space="preserve">Городской конкурс, МБУ ДО ДЮЦ «Юность», семейного и детско- юношеского конкурса </w:t>
            </w:r>
          </w:p>
          <w:p w14:paraId="14804719" w14:textId="7012082C" w:rsidR="003B6294" w:rsidRPr="00EE7A6D" w:rsidRDefault="003B6294" w:rsidP="003B6294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 xml:space="preserve">«Пасхальные перезвоны», </w:t>
            </w:r>
            <w:r w:rsidR="00466EAB" w:rsidRPr="00EE7A6D">
              <w:rPr>
                <w:sz w:val="20"/>
                <w:szCs w:val="20"/>
              </w:rPr>
              <w:t>Амельченко Майя</w:t>
            </w:r>
          </w:p>
        </w:tc>
        <w:tc>
          <w:tcPr>
            <w:tcW w:w="2520" w:type="dxa"/>
          </w:tcPr>
          <w:p w14:paraId="18344B4F" w14:textId="53B66252" w:rsidR="003B6294" w:rsidRPr="00EE7A6D" w:rsidRDefault="003B6294" w:rsidP="003B6294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Сертификат</w:t>
            </w:r>
          </w:p>
        </w:tc>
      </w:tr>
      <w:tr w:rsidR="00EE7A6D" w:rsidRPr="00EE7A6D" w14:paraId="786DDAE2" w14:textId="77777777" w:rsidTr="00563E47">
        <w:tc>
          <w:tcPr>
            <w:tcW w:w="534" w:type="dxa"/>
          </w:tcPr>
          <w:p w14:paraId="0DBAE678" w14:textId="062E2929" w:rsidR="003B6294" w:rsidRPr="00EE7A6D" w:rsidRDefault="003B6294" w:rsidP="003B6294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27</w:t>
            </w:r>
          </w:p>
        </w:tc>
        <w:tc>
          <w:tcPr>
            <w:tcW w:w="2126" w:type="dxa"/>
          </w:tcPr>
          <w:p w14:paraId="5628307B" w14:textId="633C5390" w:rsidR="003B6294" w:rsidRPr="00EE7A6D" w:rsidRDefault="003B6294" w:rsidP="003B6294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Апрель, 2023</w:t>
            </w:r>
          </w:p>
        </w:tc>
        <w:tc>
          <w:tcPr>
            <w:tcW w:w="4900" w:type="dxa"/>
          </w:tcPr>
          <w:p w14:paraId="1C5EA68A" w14:textId="77777777" w:rsidR="003B6294" w:rsidRPr="00EE7A6D" w:rsidRDefault="003B6294" w:rsidP="003B6294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 xml:space="preserve">Городской конкурс, МБУ ДО ДЮЦ «Юность», семейного и детско- юношеского конкурса </w:t>
            </w:r>
          </w:p>
          <w:p w14:paraId="5ED8C2F0" w14:textId="676770CE" w:rsidR="003B6294" w:rsidRPr="00EE7A6D" w:rsidRDefault="003B6294" w:rsidP="003B6294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 xml:space="preserve">«Пасхальные перезвоны», </w:t>
            </w:r>
          </w:p>
        </w:tc>
        <w:tc>
          <w:tcPr>
            <w:tcW w:w="2520" w:type="dxa"/>
          </w:tcPr>
          <w:p w14:paraId="3CBB4C60" w14:textId="2CC310AB" w:rsidR="003B6294" w:rsidRPr="00EE7A6D" w:rsidRDefault="003B6294" w:rsidP="003B6294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Сертификат</w:t>
            </w:r>
          </w:p>
        </w:tc>
      </w:tr>
      <w:tr w:rsidR="00EE7A6D" w:rsidRPr="00EE7A6D" w14:paraId="0DC65E37" w14:textId="77777777" w:rsidTr="00563E47">
        <w:tc>
          <w:tcPr>
            <w:tcW w:w="534" w:type="dxa"/>
          </w:tcPr>
          <w:p w14:paraId="3858CA67" w14:textId="6F70306D" w:rsidR="003B6294" w:rsidRPr="00EE7A6D" w:rsidRDefault="00466EAB" w:rsidP="003B6294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28</w:t>
            </w:r>
          </w:p>
        </w:tc>
        <w:tc>
          <w:tcPr>
            <w:tcW w:w="2126" w:type="dxa"/>
          </w:tcPr>
          <w:p w14:paraId="4159A929" w14:textId="095AB0C8" w:rsidR="003B6294" w:rsidRPr="00EE7A6D" w:rsidRDefault="00C11E18" w:rsidP="003B6294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Апрель, 2023</w:t>
            </w:r>
          </w:p>
        </w:tc>
        <w:tc>
          <w:tcPr>
            <w:tcW w:w="4900" w:type="dxa"/>
          </w:tcPr>
          <w:p w14:paraId="27BB5845" w14:textId="4CA40958" w:rsidR="003B6294" w:rsidRPr="00EE7A6D" w:rsidRDefault="00C11E18" w:rsidP="003B6294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Городской конкурс семейных проектов «Неизвестный Екатеринбург»</w:t>
            </w:r>
            <w:r w:rsidR="00B606E9" w:rsidRPr="00EE7A6D">
              <w:rPr>
                <w:sz w:val="20"/>
                <w:szCs w:val="20"/>
              </w:rPr>
              <w:t xml:space="preserve"> </w:t>
            </w:r>
            <w:r w:rsidRPr="00EE7A6D">
              <w:rPr>
                <w:sz w:val="20"/>
                <w:szCs w:val="20"/>
              </w:rPr>
              <w:t xml:space="preserve">(к 300- </w:t>
            </w:r>
            <w:proofErr w:type="spellStart"/>
            <w:r w:rsidRPr="00EE7A6D">
              <w:rPr>
                <w:sz w:val="20"/>
                <w:szCs w:val="20"/>
              </w:rPr>
              <w:t>летию</w:t>
            </w:r>
            <w:proofErr w:type="spellEnd"/>
            <w:r w:rsidRPr="00EE7A6D">
              <w:rPr>
                <w:sz w:val="20"/>
                <w:szCs w:val="20"/>
              </w:rPr>
              <w:t xml:space="preserve"> Екатеринбурга), видеоролик, </w:t>
            </w:r>
            <w:proofErr w:type="spellStart"/>
            <w:r w:rsidRPr="00EE7A6D">
              <w:rPr>
                <w:sz w:val="20"/>
                <w:szCs w:val="20"/>
              </w:rPr>
              <w:t>Атрошеко</w:t>
            </w:r>
            <w:proofErr w:type="spellEnd"/>
            <w:r w:rsidRPr="00EE7A6D">
              <w:rPr>
                <w:sz w:val="20"/>
                <w:szCs w:val="20"/>
              </w:rPr>
              <w:t xml:space="preserve"> Павел</w:t>
            </w:r>
          </w:p>
        </w:tc>
        <w:tc>
          <w:tcPr>
            <w:tcW w:w="2520" w:type="dxa"/>
          </w:tcPr>
          <w:p w14:paraId="593628C1" w14:textId="128131B0" w:rsidR="003B6294" w:rsidRPr="00EE7A6D" w:rsidRDefault="00C11E18" w:rsidP="003B6294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Сертификат</w:t>
            </w:r>
          </w:p>
        </w:tc>
      </w:tr>
      <w:tr w:rsidR="00EE7A6D" w:rsidRPr="00EE7A6D" w14:paraId="570A3C82" w14:textId="77777777" w:rsidTr="00563E47">
        <w:tc>
          <w:tcPr>
            <w:tcW w:w="534" w:type="dxa"/>
          </w:tcPr>
          <w:p w14:paraId="0F01D679" w14:textId="796E12CA" w:rsidR="00B606E9" w:rsidRPr="00EE7A6D" w:rsidRDefault="00B606E9" w:rsidP="00B606E9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29</w:t>
            </w:r>
          </w:p>
        </w:tc>
        <w:tc>
          <w:tcPr>
            <w:tcW w:w="2126" w:type="dxa"/>
          </w:tcPr>
          <w:p w14:paraId="548DA21E" w14:textId="4F6AC35E" w:rsidR="00B606E9" w:rsidRPr="00EE7A6D" w:rsidRDefault="00351E82" w:rsidP="00B606E9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Октябрь, 2023</w:t>
            </w:r>
          </w:p>
        </w:tc>
        <w:tc>
          <w:tcPr>
            <w:tcW w:w="4900" w:type="dxa"/>
          </w:tcPr>
          <w:p w14:paraId="589141A6" w14:textId="0B8F5BA7" w:rsidR="00B606E9" w:rsidRPr="00EE7A6D" w:rsidRDefault="00351E82" w:rsidP="00B606E9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Городской конкурс, выставка макетов «Наша остановка» познавательной активности для дошкольников «городской транспорт» образовательного проекта «Добрый город «</w:t>
            </w:r>
            <w:proofErr w:type="spellStart"/>
            <w:r w:rsidRPr="00EE7A6D">
              <w:rPr>
                <w:sz w:val="20"/>
                <w:szCs w:val="20"/>
              </w:rPr>
              <w:t>КОНСТРУКТОРиЯ</w:t>
            </w:r>
            <w:proofErr w:type="spellEnd"/>
            <w:r w:rsidRPr="00EE7A6D">
              <w:rPr>
                <w:sz w:val="20"/>
                <w:szCs w:val="20"/>
              </w:rPr>
              <w:t>», Кривошеев Александр</w:t>
            </w:r>
          </w:p>
        </w:tc>
        <w:tc>
          <w:tcPr>
            <w:tcW w:w="2520" w:type="dxa"/>
          </w:tcPr>
          <w:p w14:paraId="57905498" w14:textId="004A0D11" w:rsidR="00B606E9" w:rsidRPr="00EE7A6D" w:rsidRDefault="00351E82" w:rsidP="00B606E9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Диплом победителя</w:t>
            </w:r>
          </w:p>
        </w:tc>
      </w:tr>
      <w:tr w:rsidR="00EE7A6D" w:rsidRPr="00EE7A6D" w14:paraId="5F4F3B85" w14:textId="77777777" w:rsidTr="00563E47">
        <w:tc>
          <w:tcPr>
            <w:tcW w:w="534" w:type="dxa"/>
          </w:tcPr>
          <w:p w14:paraId="09E881D4" w14:textId="58E8AC8B" w:rsidR="00351E82" w:rsidRPr="00EE7A6D" w:rsidRDefault="00351E82" w:rsidP="00351E82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30</w:t>
            </w:r>
          </w:p>
        </w:tc>
        <w:tc>
          <w:tcPr>
            <w:tcW w:w="2126" w:type="dxa"/>
          </w:tcPr>
          <w:p w14:paraId="37C95724" w14:textId="78F1A10B" w:rsidR="00351E82" w:rsidRPr="00EE7A6D" w:rsidRDefault="00351E82" w:rsidP="00351E82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Декабрь, 2023</w:t>
            </w:r>
          </w:p>
        </w:tc>
        <w:tc>
          <w:tcPr>
            <w:tcW w:w="4900" w:type="dxa"/>
          </w:tcPr>
          <w:p w14:paraId="4220D19A" w14:textId="68BC1CAD" w:rsidR="00351E82" w:rsidRPr="00EE7A6D" w:rsidRDefault="00351E82" w:rsidP="00351E82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 xml:space="preserve">Городской конкурс, Екатеринбургского зоопарка «Лучшая новогодняя игрушка», </w:t>
            </w:r>
            <w:proofErr w:type="spellStart"/>
            <w:r w:rsidRPr="00EE7A6D">
              <w:rPr>
                <w:sz w:val="20"/>
                <w:szCs w:val="20"/>
              </w:rPr>
              <w:t>Нечкин</w:t>
            </w:r>
            <w:proofErr w:type="spellEnd"/>
            <w:r w:rsidRPr="00EE7A6D">
              <w:rPr>
                <w:sz w:val="20"/>
                <w:szCs w:val="20"/>
              </w:rPr>
              <w:t xml:space="preserve"> Виктор</w:t>
            </w:r>
          </w:p>
        </w:tc>
        <w:tc>
          <w:tcPr>
            <w:tcW w:w="2520" w:type="dxa"/>
          </w:tcPr>
          <w:p w14:paraId="0015CC67" w14:textId="13A51874" w:rsidR="00351E82" w:rsidRPr="00EE7A6D" w:rsidRDefault="00351E82" w:rsidP="00351E82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Грамота победителя</w:t>
            </w:r>
          </w:p>
        </w:tc>
      </w:tr>
      <w:tr w:rsidR="00EE7A6D" w:rsidRPr="00EE7A6D" w14:paraId="276A816A" w14:textId="77777777" w:rsidTr="00563E47">
        <w:tc>
          <w:tcPr>
            <w:tcW w:w="534" w:type="dxa"/>
          </w:tcPr>
          <w:p w14:paraId="2B6370E8" w14:textId="630DF1CC" w:rsidR="00351E82" w:rsidRPr="00EE7A6D" w:rsidRDefault="00351E82" w:rsidP="00351E82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31</w:t>
            </w:r>
          </w:p>
        </w:tc>
        <w:tc>
          <w:tcPr>
            <w:tcW w:w="2126" w:type="dxa"/>
          </w:tcPr>
          <w:p w14:paraId="20EF3339" w14:textId="3FA7DA6E" w:rsidR="00351E82" w:rsidRPr="00EE7A6D" w:rsidRDefault="00351E82" w:rsidP="00351E82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Декабрь, 2023</w:t>
            </w:r>
          </w:p>
        </w:tc>
        <w:tc>
          <w:tcPr>
            <w:tcW w:w="4900" w:type="dxa"/>
          </w:tcPr>
          <w:p w14:paraId="138CDB5D" w14:textId="257381F5" w:rsidR="00351E82" w:rsidRPr="00EE7A6D" w:rsidRDefault="00351E82" w:rsidP="00351E82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Городской конкурс, Екатеринбургского зоопарка «Лучшая новогодняя игрушка», Коробова Елизавета</w:t>
            </w:r>
          </w:p>
        </w:tc>
        <w:tc>
          <w:tcPr>
            <w:tcW w:w="2520" w:type="dxa"/>
          </w:tcPr>
          <w:p w14:paraId="1DC84778" w14:textId="5B4D5F3B" w:rsidR="00351E82" w:rsidRPr="00EE7A6D" w:rsidRDefault="00351E82" w:rsidP="00351E82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Грамота</w:t>
            </w:r>
          </w:p>
        </w:tc>
      </w:tr>
      <w:tr w:rsidR="00EE7A6D" w:rsidRPr="00EE7A6D" w14:paraId="2285144E" w14:textId="77777777" w:rsidTr="00563E47">
        <w:tc>
          <w:tcPr>
            <w:tcW w:w="534" w:type="dxa"/>
          </w:tcPr>
          <w:p w14:paraId="4DF5CC80" w14:textId="1BA04F38" w:rsidR="00351E82" w:rsidRPr="00EE7A6D" w:rsidRDefault="00351E82" w:rsidP="00351E82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lastRenderedPageBreak/>
              <w:t>32</w:t>
            </w:r>
          </w:p>
        </w:tc>
        <w:tc>
          <w:tcPr>
            <w:tcW w:w="2126" w:type="dxa"/>
          </w:tcPr>
          <w:p w14:paraId="69B33A24" w14:textId="424B425C" w:rsidR="00351E82" w:rsidRPr="00EE7A6D" w:rsidRDefault="00351E82" w:rsidP="00351E82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Декабрь, 2023</w:t>
            </w:r>
          </w:p>
        </w:tc>
        <w:tc>
          <w:tcPr>
            <w:tcW w:w="4900" w:type="dxa"/>
          </w:tcPr>
          <w:p w14:paraId="1BCA69A5" w14:textId="5C3D9AC9" w:rsidR="00351E82" w:rsidRPr="00EE7A6D" w:rsidRDefault="00351E82" w:rsidP="00351E82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Городской конкурс, Екатеринбургского зоопарка «Лучшая новогодняя игрушка», Брюханова Василиса</w:t>
            </w:r>
          </w:p>
        </w:tc>
        <w:tc>
          <w:tcPr>
            <w:tcW w:w="2520" w:type="dxa"/>
          </w:tcPr>
          <w:p w14:paraId="3F43AE5E" w14:textId="42680948" w:rsidR="00351E82" w:rsidRPr="00EE7A6D" w:rsidRDefault="00351E82" w:rsidP="00351E82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Грамота</w:t>
            </w:r>
          </w:p>
        </w:tc>
      </w:tr>
    </w:tbl>
    <w:p w14:paraId="32C89188" w14:textId="77777777" w:rsidR="00563E47" w:rsidRPr="00EE7A6D" w:rsidRDefault="00563E47" w:rsidP="00726888">
      <w:pPr>
        <w:pStyle w:val="ab"/>
        <w:spacing w:before="138" w:beforeAutospacing="0" w:after="138" w:afterAutospacing="0" w:line="240" w:lineRule="atLeast"/>
        <w:contextualSpacing/>
        <w:jc w:val="both"/>
        <w:rPr>
          <w:b/>
          <w:i/>
          <w:sz w:val="20"/>
          <w:szCs w:val="20"/>
        </w:rPr>
      </w:pPr>
      <w:r w:rsidRPr="00EE7A6D">
        <w:rPr>
          <w:b/>
          <w:sz w:val="20"/>
          <w:szCs w:val="20"/>
        </w:rPr>
        <w:t xml:space="preserve"> </w:t>
      </w:r>
      <w:r w:rsidRPr="00EE7A6D">
        <w:rPr>
          <w:b/>
          <w:i/>
          <w:sz w:val="20"/>
          <w:szCs w:val="20"/>
        </w:rPr>
        <w:t xml:space="preserve">На международном, Всероссийском уровне: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2086"/>
        <w:gridCol w:w="4751"/>
        <w:gridCol w:w="2455"/>
      </w:tblGrid>
      <w:tr w:rsidR="00EE7A6D" w:rsidRPr="00EE7A6D" w14:paraId="7A44C045" w14:textId="77777777" w:rsidTr="00F02F28">
        <w:trPr>
          <w:trHeight w:val="596"/>
        </w:trPr>
        <w:tc>
          <w:tcPr>
            <w:tcW w:w="562" w:type="dxa"/>
          </w:tcPr>
          <w:p w14:paraId="5383D86F" w14:textId="77777777" w:rsidR="00563E47" w:rsidRPr="00EE7A6D" w:rsidRDefault="00563E47" w:rsidP="00B46C1F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№</w:t>
            </w:r>
          </w:p>
        </w:tc>
        <w:tc>
          <w:tcPr>
            <w:tcW w:w="2086" w:type="dxa"/>
          </w:tcPr>
          <w:p w14:paraId="041305DA" w14:textId="77777777" w:rsidR="00563E47" w:rsidRPr="00EE7A6D" w:rsidRDefault="00563E47" w:rsidP="00B46C1F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Дата участия</w:t>
            </w:r>
          </w:p>
        </w:tc>
        <w:tc>
          <w:tcPr>
            <w:tcW w:w="4751" w:type="dxa"/>
          </w:tcPr>
          <w:p w14:paraId="68D42268" w14:textId="77777777" w:rsidR="00563E47" w:rsidRPr="00EE7A6D" w:rsidRDefault="00563E47" w:rsidP="001B2278">
            <w:pPr>
              <w:pStyle w:val="ab"/>
              <w:spacing w:before="138" w:beforeAutospacing="0" w:after="138" w:afterAutospacing="0" w:line="240" w:lineRule="atLeast"/>
              <w:contextualSpacing/>
              <w:jc w:val="center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Конкурсы</w:t>
            </w:r>
          </w:p>
        </w:tc>
        <w:tc>
          <w:tcPr>
            <w:tcW w:w="2455" w:type="dxa"/>
          </w:tcPr>
          <w:p w14:paraId="2D38E20C" w14:textId="77777777" w:rsidR="00563E47" w:rsidRPr="00EE7A6D" w:rsidRDefault="00B82F2C" w:rsidP="00FA7849">
            <w:pPr>
              <w:pStyle w:val="ab"/>
              <w:spacing w:before="138" w:beforeAutospacing="0" w:after="138" w:afterAutospacing="0" w:line="240" w:lineRule="atLeast"/>
              <w:contextualSpacing/>
              <w:jc w:val="center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Степень участия</w:t>
            </w:r>
          </w:p>
        </w:tc>
      </w:tr>
      <w:tr w:rsidR="00EE7A6D" w:rsidRPr="00EE7A6D" w14:paraId="5574A8AE" w14:textId="77777777" w:rsidTr="00F02F28">
        <w:tc>
          <w:tcPr>
            <w:tcW w:w="562" w:type="dxa"/>
          </w:tcPr>
          <w:p w14:paraId="3A911612" w14:textId="77777777" w:rsidR="00563E47" w:rsidRPr="00EE7A6D" w:rsidRDefault="00563E47" w:rsidP="00B46C1F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bookmarkStart w:id="1" w:name="_Hlk156327091"/>
            <w:r w:rsidRPr="00EE7A6D">
              <w:rPr>
                <w:sz w:val="20"/>
                <w:szCs w:val="20"/>
              </w:rPr>
              <w:t>1.</w:t>
            </w:r>
          </w:p>
        </w:tc>
        <w:tc>
          <w:tcPr>
            <w:tcW w:w="2086" w:type="dxa"/>
          </w:tcPr>
          <w:p w14:paraId="6B0885E1" w14:textId="05CAB933" w:rsidR="00563E47" w:rsidRPr="00EE7A6D" w:rsidRDefault="0017552C" w:rsidP="00B46C1F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Февраль,2021</w:t>
            </w:r>
          </w:p>
        </w:tc>
        <w:tc>
          <w:tcPr>
            <w:tcW w:w="4751" w:type="dxa"/>
          </w:tcPr>
          <w:p w14:paraId="51A11358" w14:textId="77777777" w:rsidR="0017552C" w:rsidRPr="00EE7A6D" w:rsidRDefault="0017552C" w:rsidP="00B46C1F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 xml:space="preserve">Всероссийская олимпиада «Хочу всё знать!», </w:t>
            </w:r>
          </w:p>
          <w:p w14:paraId="7890FEBE" w14:textId="3FC06E8D" w:rsidR="0017552C" w:rsidRPr="00EE7A6D" w:rsidRDefault="0017552C" w:rsidP="00B46C1F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Олимпиадная работа: «Русские народные сказки»</w:t>
            </w:r>
            <w:r w:rsidR="007A75DA" w:rsidRPr="00EE7A6D">
              <w:rPr>
                <w:sz w:val="20"/>
                <w:szCs w:val="20"/>
              </w:rPr>
              <w:t>,</w:t>
            </w:r>
            <w:r w:rsidRPr="00EE7A6D">
              <w:rPr>
                <w:sz w:val="20"/>
                <w:szCs w:val="20"/>
              </w:rPr>
              <w:t xml:space="preserve"> Кузнецова Василиса</w:t>
            </w:r>
          </w:p>
        </w:tc>
        <w:tc>
          <w:tcPr>
            <w:tcW w:w="2455" w:type="dxa"/>
          </w:tcPr>
          <w:p w14:paraId="6D89AB11" w14:textId="433BFFED" w:rsidR="00563E47" w:rsidRPr="00EE7A6D" w:rsidRDefault="00563E47" w:rsidP="00B46C1F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 xml:space="preserve">диплом </w:t>
            </w:r>
          </w:p>
        </w:tc>
      </w:tr>
      <w:bookmarkEnd w:id="1"/>
      <w:tr w:rsidR="00EE7A6D" w:rsidRPr="00EE7A6D" w14:paraId="24F53237" w14:textId="77777777" w:rsidTr="00F02F28">
        <w:trPr>
          <w:trHeight w:val="868"/>
        </w:trPr>
        <w:tc>
          <w:tcPr>
            <w:tcW w:w="562" w:type="dxa"/>
          </w:tcPr>
          <w:p w14:paraId="7777FEA3" w14:textId="77777777" w:rsidR="0017552C" w:rsidRPr="00EE7A6D" w:rsidRDefault="0017552C" w:rsidP="0017552C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2.</w:t>
            </w:r>
          </w:p>
        </w:tc>
        <w:tc>
          <w:tcPr>
            <w:tcW w:w="2086" w:type="dxa"/>
          </w:tcPr>
          <w:p w14:paraId="5170B4D7" w14:textId="3501AE1C" w:rsidR="0017552C" w:rsidRPr="00EE7A6D" w:rsidRDefault="0017552C" w:rsidP="0017552C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Март,2021</w:t>
            </w:r>
          </w:p>
        </w:tc>
        <w:tc>
          <w:tcPr>
            <w:tcW w:w="4751" w:type="dxa"/>
          </w:tcPr>
          <w:p w14:paraId="6BD67F3C" w14:textId="2541AC66" w:rsidR="0017552C" w:rsidRPr="00EE7A6D" w:rsidRDefault="0017552C" w:rsidP="0017552C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Всероссийский конкурс для детей и молодёжи «Творчество и интеллект»,</w:t>
            </w:r>
            <w:r w:rsidR="007A75DA" w:rsidRPr="00EE7A6D">
              <w:rPr>
                <w:sz w:val="20"/>
                <w:szCs w:val="20"/>
              </w:rPr>
              <w:t xml:space="preserve"> номинация: декоративно-прикладное творчество, «Спички- это не игрушка», Кривошеева Анастасия</w:t>
            </w:r>
          </w:p>
        </w:tc>
        <w:tc>
          <w:tcPr>
            <w:tcW w:w="2455" w:type="dxa"/>
          </w:tcPr>
          <w:p w14:paraId="79F41C78" w14:textId="6CC54389" w:rsidR="0017552C" w:rsidRPr="00EE7A6D" w:rsidRDefault="0017552C" w:rsidP="0017552C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 xml:space="preserve">диплом </w:t>
            </w:r>
          </w:p>
        </w:tc>
      </w:tr>
      <w:tr w:rsidR="00EE7A6D" w:rsidRPr="00EE7A6D" w14:paraId="2F887361" w14:textId="77777777" w:rsidTr="00F02F28">
        <w:tc>
          <w:tcPr>
            <w:tcW w:w="562" w:type="dxa"/>
          </w:tcPr>
          <w:p w14:paraId="6D941CF4" w14:textId="77777777" w:rsidR="007A75DA" w:rsidRPr="00EE7A6D" w:rsidRDefault="007A75DA" w:rsidP="007A75DA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3.</w:t>
            </w:r>
          </w:p>
        </w:tc>
        <w:tc>
          <w:tcPr>
            <w:tcW w:w="2086" w:type="dxa"/>
          </w:tcPr>
          <w:p w14:paraId="6627A696" w14:textId="4B592F5B" w:rsidR="007A75DA" w:rsidRPr="00EE7A6D" w:rsidRDefault="007A75DA" w:rsidP="007A75DA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Март,2021</w:t>
            </w:r>
          </w:p>
        </w:tc>
        <w:tc>
          <w:tcPr>
            <w:tcW w:w="4751" w:type="dxa"/>
          </w:tcPr>
          <w:p w14:paraId="1A2EC2B4" w14:textId="33445728" w:rsidR="007A75DA" w:rsidRPr="00EE7A6D" w:rsidRDefault="007A75DA" w:rsidP="007A75DA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 xml:space="preserve">Всероссийский конкурс для детей и молодёжи «Творчество и интеллект», номинация: изобразительное творчество, «Отважная работа пожарных», Сафина </w:t>
            </w:r>
            <w:proofErr w:type="spellStart"/>
            <w:r w:rsidRPr="00EE7A6D">
              <w:rPr>
                <w:sz w:val="20"/>
                <w:szCs w:val="20"/>
              </w:rPr>
              <w:t>Самира</w:t>
            </w:r>
            <w:proofErr w:type="spellEnd"/>
          </w:p>
        </w:tc>
        <w:tc>
          <w:tcPr>
            <w:tcW w:w="2455" w:type="dxa"/>
          </w:tcPr>
          <w:p w14:paraId="0EF030AF" w14:textId="1694040E" w:rsidR="007A75DA" w:rsidRPr="00EE7A6D" w:rsidRDefault="007A75DA" w:rsidP="007A75DA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 xml:space="preserve">диплом </w:t>
            </w:r>
          </w:p>
        </w:tc>
      </w:tr>
      <w:tr w:rsidR="00EE7A6D" w:rsidRPr="00EE7A6D" w14:paraId="15AA3C6B" w14:textId="77777777" w:rsidTr="00F02F28">
        <w:tc>
          <w:tcPr>
            <w:tcW w:w="562" w:type="dxa"/>
          </w:tcPr>
          <w:p w14:paraId="20BF26DC" w14:textId="77777777" w:rsidR="007A75DA" w:rsidRPr="00EE7A6D" w:rsidRDefault="007A75DA" w:rsidP="007A75DA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5.</w:t>
            </w:r>
          </w:p>
        </w:tc>
        <w:tc>
          <w:tcPr>
            <w:tcW w:w="2086" w:type="dxa"/>
          </w:tcPr>
          <w:p w14:paraId="6042787F" w14:textId="21188ED1" w:rsidR="007A75DA" w:rsidRPr="00EE7A6D" w:rsidRDefault="00E33774" w:rsidP="007A75DA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Октябрь, 2021</w:t>
            </w:r>
          </w:p>
        </w:tc>
        <w:tc>
          <w:tcPr>
            <w:tcW w:w="4751" w:type="dxa"/>
          </w:tcPr>
          <w:p w14:paraId="63733545" w14:textId="6F2E55BC" w:rsidR="007A75DA" w:rsidRPr="00EE7A6D" w:rsidRDefault="00E33774" w:rsidP="007A75DA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 xml:space="preserve">Всероссийский конкурс декоративно- прикладного творчества и изобразительного искусства «Бархатная осент-2021», поделка, </w:t>
            </w:r>
            <w:proofErr w:type="spellStart"/>
            <w:r w:rsidRPr="00EE7A6D">
              <w:rPr>
                <w:sz w:val="20"/>
                <w:szCs w:val="20"/>
              </w:rPr>
              <w:t>Ширинкин</w:t>
            </w:r>
            <w:proofErr w:type="spellEnd"/>
            <w:r w:rsidRPr="00EE7A6D">
              <w:rPr>
                <w:sz w:val="20"/>
                <w:szCs w:val="20"/>
              </w:rPr>
              <w:t xml:space="preserve"> Артём</w:t>
            </w:r>
          </w:p>
        </w:tc>
        <w:tc>
          <w:tcPr>
            <w:tcW w:w="2455" w:type="dxa"/>
          </w:tcPr>
          <w:p w14:paraId="55CF883C" w14:textId="61FCF735" w:rsidR="007A75DA" w:rsidRPr="00EE7A6D" w:rsidRDefault="00E33774" w:rsidP="007A75DA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Сертификат</w:t>
            </w:r>
          </w:p>
        </w:tc>
      </w:tr>
      <w:tr w:rsidR="00EE7A6D" w:rsidRPr="00EE7A6D" w14:paraId="6D5155ED" w14:textId="77777777" w:rsidTr="00F02F28">
        <w:tc>
          <w:tcPr>
            <w:tcW w:w="562" w:type="dxa"/>
          </w:tcPr>
          <w:p w14:paraId="3EDC8773" w14:textId="77777777" w:rsidR="00E33774" w:rsidRPr="00EE7A6D" w:rsidRDefault="00E33774" w:rsidP="00E33774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6.</w:t>
            </w:r>
          </w:p>
        </w:tc>
        <w:tc>
          <w:tcPr>
            <w:tcW w:w="2086" w:type="dxa"/>
          </w:tcPr>
          <w:p w14:paraId="2D45118F" w14:textId="1538422F" w:rsidR="00E33774" w:rsidRPr="00EE7A6D" w:rsidRDefault="00E33774" w:rsidP="00E33774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Октябрь, 2021</w:t>
            </w:r>
          </w:p>
        </w:tc>
        <w:tc>
          <w:tcPr>
            <w:tcW w:w="4751" w:type="dxa"/>
          </w:tcPr>
          <w:p w14:paraId="4DBF5910" w14:textId="1DFAEAB3" w:rsidR="00E33774" w:rsidRPr="00EE7A6D" w:rsidRDefault="00E33774" w:rsidP="00E33774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 xml:space="preserve">Всероссийский конкурс декоративно- прикладного творчества и изобразительного искусства «Бархатная осент-2021», поделка, </w:t>
            </w:r>
            <w:proofErr w:type="spellStart"/>
            <w:r w:rsidRPr="00EE7A6D">
              <w:rPr>
                <w:sz w:val="20"/>
                <w:szCs w:val="20"/>
              </w:rPr>
              <w:t>Махмутов</w:t>
            </w:r>
            <w:proofErr w:type="spellEnd"/>
            <w:r w:rsidRPr="00EE7A6D">
              <w:rPr>
                <w:sz w:val="20"/>
                <w:szCs w:val="20"/>
              </w:rPr>
              <w:t xml:space="preserve"> Глеб</w:t>
            </w:r>
          </w:p>
        </w:tc>
        <w:tc>
          <w:tcPr>
            <w:tcW w:w="2455" w:type="dxa"/>
          </w:tcPr>
          <w:p w14:paraId="40C8AAE8" w14:textId="522AEB14" w:rsidR="00E33774" w:rsidRPr="00EE7A6D" w:rsidRDefault="00E33774" w:rsidP="00E33774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Сертификат</w:t>
            </w:r>
          </w:p>
        </w:tc>
      </w:tr>
      <w:tr w:rsidR="00EE7A6D" w:rsidRPr="00EE7A6D" w14:paraId="18A58AA7" w14:textId="77777777" w:rsidTr="00F02F28">
        <w:tc>
          <w:tcPr>
            <w:tcW w:w="562" w:type="dxa"/>
          </w:tcPr>
          <w:p w14:paraId="645A6885" w14:textId="77777777" w:rsidR="00E33774" w:rsidRPr="00EE7A6D" w:rsidRDefault="00E33774" w:rsidP="00E33774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7.</w:t>
            </w:r>
          </w:p>
        </w:tc>
        <w:tc>
          <w:tcPr>
            <w:tcW w:w="2086" w:type="dxa"/>
          </w:tcPr>
          <w:p w14:paraId="7B68A73B" w14:textId="16F910D5" w:rsidR="00E33774" w:rsidRPr="00EE7A6D" w:rsidRDefault="00E33774" w:rsidP="00E33774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Октябрь, 2021</w:t>
            </w:r>
          </w:p>
        </w:tc>
        <w:tc>
          <w:tcPr>
            <w:tcW w:w="4751" w:type="dxa"/>
          </w:tcPr>
          <w:p w14:paraId="78E4785E" w14:textId="331ABB40" w:rsidR="00E33774" w:rsidRPr="00EE7A6D" w:rsidRDefault="00E33774" w:rsidP="00E33774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 xml:space="preserve">Всероссийский конкурс декоративно- прикладного творчества и изобразительного искусства «Бархатная осент-2021», поделка, </w:t>
            </w:r>
            <w:proofErr w:type="spellStart"/>
            <w:r w:rsidRPr="00EE7A6D">
              <w:rPr>
                <w:sz w:val="20"/>
                <w:szCs w:val="20"/>
              </w:rPr>
              <w:t>Альтенгоф</w:t>
            </w:r>
            <w:proofErr w:type="spellEnd"/>
            <w:r w:rsidRPr="00EE7A6D">
              <w:rPr>
                <w:sz w:val="20"/>
                <w:szCs w:val="20"/>
              </w:rPr>
              <w:t xml:space="preserve"> Артём</w:t>
            </w:r>
          </w:p>
        </w:tc>
        <w:tc>
          <w:tcPr>
            <w:tcW w:w="2455" w:type="dxa"/>
          </w:tcPr>
          <w:p w14:paraId="6FEAAAC0" w14:textId="7614A3A1" w:rsidR="00E33774" w:rsidRPr="00EE7A6D" w:rsidRDefault="00E33774" w:rsidP="00E33774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Сертификат</w:t>
            </w:r>
          </w:p>
        </w:tc>
      </w:tr>
      <w:tr w:rsidR="00EE7A6D" w:rsidRPr="00EE7A6D" w14:paraId="3B88D78B" w14:textId="77777777" w:rsidTr="00F02F28">
        <w:tc>
          <w:tcPr>
            <w:tcW w:w="562" w:type="dxa"/>
          </w:tcPr>
          <w:p w14:paraId="21C4E8BC" w14:textId="77777777" w:rsidR="00E33774" w:rsidRPr="00EE7A6D" w:rsidRDefault="00E33774" w:rsidP="00E33774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8.</w:t>
            </w:r>
          </w:p>
        </w:tc>
        <w:tc>
          <w:tcPr>
            <w:tcW w:w="2086" w:type="dxa"/>
          </w:tcPr>
          <w:p w14:paraId="1A213364" w14:textId="32DC4D00" w:rsidR="00E33774" w:rsidRPr="00EE7A6D" w:rsidRDefault="00E33774" w:rsidP="00E33774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Октябрь, 2021</w:t>
            </w:r>
          </w:p>
        </w:tc>
        <w:tc>
          <w:tcPr>
            <w:tcW w:w="4751" w:type="dxa"/>
          </w:tcPr>
          <w:p w14:paraId="23961264" w14:textId="50FC077A" w:rsidR="00E33774" w:rsidRPr="00EE7A6D" w:rsidRDefault="00E33774" w:rsidP="00E33774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Всероссийский конкурс декоративно- прикладного творчества и изобразительного искусства «Бархатная осент-2021», поделка, Атрошенко Дарья</w:t>
            </w:r>
          </w:p>
        </w:tc>
        <w:tc>
          <w:tcPr>
            <w:tcW w:w="2455" w:type="dxa"/>
          </w:tcPr>
          <w:p w14:paraId="4F4C41E5" w14:textId="5B7DEF31" w:rsidR="00E33774" w:rsidRPr="00EE7A6D" w:rsidRDefault="00E33774" w:rsidP="00E33774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Сертификат</w:t>
            </w:r>
          </w:p>
        </w:tc>
      </w:tr>
      <w:tr w:rsidR="00EE7A6D" w:rsidRPr="00EE7A6D" w14:paraId="70A470FF" w14:textId="77777777" w:rsidTr="00F02F28">
        <w:tc>
          <w:tcPr>
            <w:tcW w:w="562" w:type="dxa"/>
          </w:tcPr>
          <w:p w14:paraId="0BC1B1D0" w14:textId="77777777" w:rsidR="00E33774" w:rsidRPr="00EE7A6D" w:rsidRDefault="00E33774" w:rsidP="00E33774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9.</w:t>
            </w:r>
          </w:p>
        </w:tc>
        <w:tc>
          <w:tcPr>
            <w:tcW w:w="2086" w:type="dxa"/>
          </w:tcPr>
          <w:p w14:paraId="20CF2286" w14:textId="5C08BA3F" w:rsidR="00E33774" w:rsidRPr="00EE7A6D" w:rsidRDefault="00E33774" w:rsidP="00E33774">
            <w:pPr>
              <w:pStyle w:val="ab"/>
              <w:spacing w:before="138" w:beforeAutospacing="0" w:after="138" w:afterAutospacing="0" w:line="240" w:lineRule="atLeast"/>
              <w:contextualSpacing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Октябрь, 2021</w:t>
            </w:r>
          </w:p>
        </w:tc>
        <w:tc>
          <w:tcPr>
            <w:tcW w:w="4751" w:type="dxa"/>
          </w:tcPr>
          <w:p w14:paraId="6488FA9C" w14:textId="4BB332D7" w:rsidR="00E33774" w:rsidRPr="00EE7A6D" w:rsidRDefault="00E33774" w:rsidP="00E33774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 xml:space="preserve">Всероссийский конкурс декоративно- прикладного творчества и изобразительного искусства «Бархатная осент-2021», поделка, </w:t>
            </w:r>
            <w:proofErr w:type="spellStart"/>
            <w:r w:rsidRPr="00EE7A6D">
              <w:rPr>
                <w:sz w:val="20"/>
                <w:szCs w:val="20"/>
              </w:rPr>
              <w:t>Кинёв</w:t>
            </w:r>
            <w:proofErr w:type="spellEnd"/>
            <w:r w:rsidRPr="00EE7A6D">
              <w:rPr>
                <w:sz w:val="20"/>
                <w:szCs w:val="20"/>
              </w:rPr>
              <w:t xml:space="preserve"> Сергей</w:t>
            </w:r>
          </w:p>
        </w:tc>
        <w:tc>
          <w:tcPr>
            <w:tcW w:w="2455" w:type="dxa"/>
          </w:tcPr>
          <w:p w14:paraId="76031E0B" w14:textId="3EF034A2" w:rsidR="00E33774" w:rsidRPr="00EE7A6D" w:rsidRDefault="00E33774" w:rsidP="00E33774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Сертификат</w:t>
            </w:r>
          </w:p>
        </w:tc>
      </w:tr>
      <w:tr w:rsidR="00EE7A6D" w:rsidRPr="00EE7A6D" w14:paraId="02E5EF26" w14:textId="77777777" w:rsidTr="00F02F28">
        <w:tc>
          <w:tcPr>
            <w:tcW w:w="562" w:type="dxa"/>
          </w:tcPr>
          <w:p w14:paraId="6F8FE124" w14:textId="77777777" w:rsidR="00E33774" w:rsidRPr="00EE7A6D" w:rsidRDefault="00E33774" w:rsidP="00E33774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10.</w:t>
            </w:r>
          </w:p>
        </w:tc>
        <w:tc>
          <w:tcPr>
            <w:tcW w:w="2086" w:type="dxa"/>
          </w:tcPr>
          <w:p w14:paraId="7DBD21AD" w14:textId="260F22C6" w:rsidR="00E33774" w:rsidRPr="00EE7A6D" w:rsidRDefault="00E33774" w:rsidP="00E33774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Октябрь, 2021</w:t>
            </w:r>
          </w:p>
        </w:tc>
        <w:tc>
          <w:tcPr>
            <w:tcW w:w="4751" w:type="dxa"/>
          </w:tcPr>
          <w:p w14:paraId="5BC1F6F0" w14:textId="72893726" w:rsidR="00E33774" w:rsidRPr="00EE7A6D" w:rsidRDefault="00E33774" w:rsidP="00E33774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Всероссийский конкурс декоративно- прикладного творчества и изобразительного искусства «Бархатная осент-2021», поделка, Иванов Тимофей</w:t>
            </w:r>
          </w:p>
        </w:tc>
        <w:tc>
          <w:tcPr>
            <w:tcW w:w="2455" w:type="dxa"/>
          </w:tcPr>
          <w:p w14:paraId="3B2B303A" w14:textId="33AA0D82" w:rsidR="00E33774" w:rsidRPr="00EE7A6D" w:rsidRDefault="00E33774" w:rsidP="00E33774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Сертификат</w:t>
            </w:r>
          </w:p>
        </w:tc>
      </w:tr>
      <w:tr w:rsidR="00EE7A6D" w:rsidRPr="00EE7A6D" w14:paraId="4FFD2F00" w14:textId="77777777" w:rsidTr="00F02F28">
        <w:tc>
          <w:tcPr>
            <w:tcW w:w="562" w:type="dxa"/>
          </w:tcPr>
          <w:p w14:paraId="4A14429F" w14:textId="77777777" w:rsidR="00E33774" w:rsidRPr="00EE7A6D" w:rsidRDefault="00E33774" w:rsidP="00E33774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11.</w:t>
            </w:r>
          </w:p>
        </w:tc>
        <w:tc>
          <w:tcPr>
            <w:tcW w:w="2086" w:type="dxa"/>
          </w:tcPr>
          <w:p w14:paraId="064CA1FD" w14:textId="1AA5F773" w:rsidR="00E33774" w:rsidRPr="00EE7A6D" w:rsidRDefault="00E33774" w:rsidP="00E33774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Октябрь, 2021</w:t>
            </w:r>
          </w:p>
        </w:tc>
        <w:tc>
          <w:tcPr>
            <w:tcW w:w="4751" w:type="dxa"/>
          </w:tcPr>
          <w:p w14:paraId="44EF1152" w14:textId="2C48D9AC" w:rsidR="00E33774" w:rsidRPr="00EE7A6D" w:rsidRDefault="00E33774" w:rsidP="00E33774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Всероссийский конкурс декоративно- прикладного творчества и изобразительного искусства «Бархатная осент-2021», поделка, Долгова Диана</w:t>
            </w:r>
          </w:p>
        </w:tc>
        <w:tc>
          <w:tcPr>
            <w:tcW w:w="2455" w:type="dxa"/>
          </w:tcPr>
          <w:p w14:paraId="7BA04ED5" w14:textId="222E9BE4" w:rsidR="00E33774" w:rsidRPr="00EE7A6D" w:rsidRDefault="00E33774" w:rsidP="00E33774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Сертификат</w:t>
            </w:r>
          </w:p>
        </w:tc>
      </w:tr>
      <w:tr w:rsidR="00EE7A6D" w:rsidRPr="00EE7A6D" w14:paraId="1B8C9C66" w14:textId="77777777" w:rsidTr="00F02F28">
        <w:tc>
          <w:tcPr>
            <w:tcW w:w="562" w:type="dxa"/>
          </w:tcPr>
          <w:p w14:paraId="3F00E2F3" w14:textId="77777777" w:rsidR="00E33774" w:rsidRPr="00EE7A6D" w:rsidRDefault="00E33774" w:rsidP="00E33774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12.</w:t>
            </w:r>
          </w:p>
        </w:tc>
        <w:tc>
          <w:tcPr>
            <w:tcW w:w="2086" w:type="dxa"/>
          </w:tcPr>
          <w:p w14:paraId="200F56DA" w14:textId="655DE1DC" w:rsidR="00E33774" w:rsidRPr="00EE7A6D" w:rsidRDefault="00E33774" w:rsidP="00E33774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Октябрь, 2021</w:t>
            </w:r>
          </w:p>
        </w:tc>
        <w:tc>
          <w:tcPr>
            <w:tcW w:w="4751" w:type="dxa"/>
          </w:tcPr>
          <w:p w14:paraId="60157908" w14:textId="7DF67BC1" w:rsidR="00E33774" w:rsidRPr="00EE7A6D" w:rsidRDefault="00E33774" w:rsidP="00E33774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 xml:space="preserve">Всероссийский конкурс декоративно- прикладного творчества и изобразительного искусства «Бархатная осент-2021», поделка, Сафина </w:t>
            </w:r>
            <w:proofErr w:type="spellStart"/>
            <w:r w:rsidRPr="00EE7A6D">
              <w:rPr>
                <w:sz w:val="20"/>
                <w:szCs w:val="20"/>
              </w:rPr>
              <w:t>Самира</w:t>
            </w:r>
            <w:proofErr w:type="spellEnd"/>
          </w:p>
        </w:tc>
        <w:tc>
          <w:tcPr>
            <w:tcW w:w="2455" w:type="dxa"/>
          </w:tcPr>
          <w:p w14:paraId="32D11E85" w14:textId="0E7C2B6F" w:rsidR="00E33774" w:rsidRPr="00EE7A6D" w:rsidRDefault="00E33774" w:rsidP="00E33774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Сертификат</w:t>
            </w:r>
          </w:p>
        </w:tc>
      </w:tr>
      <w:tr w:rsidR="00EE7A6D" w:rsidRPr="00EE7A6D" w14:paraId="2F057F15" w14:textId="77777777" w:rsidTr="00F02F28">
        <w:tc>
          <w:tcPr>
            <w:tcW w:w="562" w:type="dxa"/>
          </w:tcPr>
          <w:p w14:paraId="7C58C4DA" w14:textId="77777777" w:rsidR="00E33774" w:rsidRPr="00EE7A6D" w:rsidRDefault="00E33774" w:rsidP="00E33774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13.</w:t>
            </w:r>
          </w:p>
        </w:tc>
        <w:tc>
          <w:tcPr>
            <w:tcW w:w="2086" w:type="dxa"/>
          </w:tcPr>
          <w:p w14:paraId="7484CA31" w14:textId="7ED2D46E" w:rsidR="00E33774" w:rsidRPr="00EE7A6D" w:rsidRDefault="00E33774" w:rsidP="00E33774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Октябрь, 2021</w:t>
            </w:r>
          </w:p>
        </w:tc>
        <w:tc>
          <w:tcPr>
            <w:tcW w:w="4751" w:type="dxa"/>
          </w:tcPr>
          <w:p w14:paraId="254DA254" w14:textId="5B64A7B9" w:rsidR="00E33774" w:rsidRPr="00EE7A6D" w:rsidRDefault="00E33774" w:rsidP="00E33774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Всероссийский конкурс декоративно- прикладного творчества и изобразительного искусства «Бархатная осент-2021», поделка, Швыдкая Виктория</w:t>
            </w:r>
          </w:p>
        </w:tc>
        <w:tc>
          <w:tcPr>
            <w:tcW w:w="2455" w:type="dxa"/>
          </w:tcPr>
          <w:p w14:paraId="2E5932FA" w14:textId="3A26C9A0" w:rsidR="00E33774" w:rsidRPr="00EE7A6D" w:rsidRDefault="00E33774" w:rsidP="00E33774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Сертификат</w:t>
            </w:r>
          </w:p>
        </w:tc>
      </w:tr>
      <w:tr w:rsidR="00EE7A6D" w:rsidRPr="00EE7A6D" w14:paraId="19D1AA26" w14:textId="77777777" w:rsidTr="00F02F28">
        <w:tc>
          <w:tcPr>
            <w:tcW w:w="562" w:type="dxa"/>
          </w:tcPr>
          <w:p w14:paraId="00E90F71" w14:textId="77777777" w:rsidR="00E33774" w:rsidRPr="00EE7A6D" w:rsidRDefault="00E33774" w:rsidP="00E33774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14.</w:t>
            </w:r>
          </w:p>
        </w:tc>
        <w:tc>
          <w:tcPr>
            <w:tcW w:w="2086" w:type="dxa"/>
          </w:tcPr>
          <w:p w14:paraId="0802081E" w14:textId="3D1DE434" w:rsidR="00E33774" w:rsidRPr="00EE7A6D" w:rsidRDefault="00E33774" w:rsidP="00E33774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Октябрь, 2021</w:t>
            </w:r>
          </w:p>
        </w:tc>
        <w:tc>
          <w:tcPr>
            <w:tcW w:w="4751" w:type="dxa"/>
          </w:tcPr>
          <w:p w14:paraId="40D91FF1" w14:textId="0B919AE7" w:rsidR="00E33774" w:rsidRPr="00EE7A6D" w:rsidRDefault="00E33774" w:rsidP="00E33774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Всероссийский конкурс декоративно- прикладного творчества и изобразительного искусства «Бархатная осент-2021», поделка, Шаповал Варвара</w:t>
            </w:r>
          </w:p>
        </w:tc>
        <w:tc>
          <w:tcPr>
            <w:tcW w:w="2455" w:type="dxa"/>
          </w:tcPr>
          <w:p w14:paraId="64AB470D" w14:textId="29E3C598" w:rsidR="00E33774" w:rsidRPr="00EE7A6D" w:rsidRDefault="00E33774" w:rsidP="00E33774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Сертификат</w:t>
            </w:r>
          </w:p>
        </w:tc>
      </w:tr>
      <w:tr w:rsidR="00EE7A6D" w:rsidRPr="00EE7A6D" w14:paraId="66A3D630" w14:textId="77777777" w:rsidTr="00F02F28">
        <w:tc>
          <w:tcPr>
            <w:tcW w:w="562" w:type="dxa"/>
          </w:tcPr>
          <w:p w14:paraId="1B7920EA" w14:textId="77777777" w:rsidR="00E33774" w:rsidRPr="00EE7A6D" w:rsidRDefault="00E33774" w:rsidP="00E33774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15.</w:t>
            </w:r>
          </w:p>
        </w:tc>
        <w:tc>
          <w:tcPr>
            <w:tcW w:w="2086" w:type="dxa"/>
          </w:tcPr>
          <w:p w14:paraId="10F071D3" w14:textId="30F2987E" w:rsidR="00E33774" w:rsidRPr="00EE7A6D" w:rsidRDefault="00E33774" w:rsidP="00E33774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Ноябрь,2021</w:t>
            </w:r>
          </w:p>
        </w:tc>
        <w:tc>
          <w:tcPr>
            <w:tcW w:w="4751" w:type="dxa"/>
          </w:tcPr>
          <w:p w14:paraId="65D0D5F0" w14:textId="77777777" w:rsidR="00E33774" w:rsidRPr="00EE7A6D" w:rsidRDefault="00E33774" w:rsidP="00E33774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 xml:space="preserve">Всероссийская олимпиада «Хочу всё знать!», </w:t>
            </w:r>
          </w:p>
          <w:p w14:paraId="734B63B2" w14:textId="17AC52EC" w:rsidR="00E33774" w:rsidRPr="00EE7A6D" w:rsidRDefault="00E33774" w:rsidP="00E33774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EE7A6D">
              <w:rPr>
                <w:sz w:val="20"/>
                <w:szCs w:val="20"/>
              </w:rPr>
              <w:t>Олимпидная</w:t>
            </w:r>
            <w:proofErr w:type="spellEnd"/>
            <w:r w:rsidRPr="00EE7A6D">
              <w:rPr>
                <w:sz w:val="20"/>
                <w:szCs w:val="20"/>
              </w:rPr>
              <w:t xml:space="preserve"> работа: «Красота родного края!», </w:t>
            </w:r>
            <w:proofErr w:type="spellStart"/>
            <w:r w:rsidRPr="00EE7A6D">
              <w:rPr>
                <w:sz w:val="20"/>
                <w:szCs w:val="20"/>
              </w:rPr>
              <w:t>Махмутов</w:t>
            </w:r>
            <w:proofErr w:type="spellEnd"/>
            <w:r w:rsidRPr="00EE7A6D">
              <w:rPr>
                <w:sz w:val="20"/>
                <w:szCs w:val="20"/>
              </w:rPr>
              <w:t xml:space="preserve"> Глеб</w:t>
            </w:r>
          </w:p>
        </w:tc>
        <w:tc>
          <w:tcPr>
            <w:tcW w:w="2455" w:type="dxa"/>
          </w:tcPr>
          <w:p w14:paraId="2E3C9EC6" w14:textId="48F5EF71" w:rsidR="00E33774" w:rsidRPr="00EE7A6D" w:rsidRDefault="00E33774" w:rsidP="00E33774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 xml:space="preserve">диплом </w:t>
            </w:r>
          </w:p>
        </w:tc>
      </w:tr>
      <w:tr w:rsidR="00EE7A6D" w:rsidRPr="00EE7A6D" w14:paraId="161CA155" w14:textId="77777777" w:rsidTr="00F02F28">
        <w:trPr>
          <w:trHeight w:val="784"/>
        </w:trPr>
        <w:tc>
          <w:tcPr>
            <w:tcW w:w="562" w:type="dxa"/>
          </w:tcPr>
          <w:p w14:paraId="365CDB7C" w14:textId="77777777" w:rsidR="00C4698E" w:rsidRPr="00EE7A6D" w:rsidRDefault="00C4698E" w:rsidP="00C4698E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16.</w:t>
            </w:r>
          </w:p>
        </w:tc>
        <w:tc>
          <w:tcPr>
            <w:tcW w:w="2086" w:type="dxa"/>
          </w:tcPr>
          <w:p w14:paraId="235CFB0A" w14:textId="03088F51" w:rsidR="00C4698E" w:rsidRPr="00EE7A6D" w:rsidRDefault="00C4698E" w:rsidP="00C4698E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Февраль,2022</w:t>
            </w:r>
          </w:p>
        </w:tc>
        <w:tc>
          <w:tcPr>
            <w:tcW w:w="4751" w:type="dxa"/>
          </w:tcPr>
          <w:p w14:paraId="4117840D" w14:textId="7A6ED357" w:rsidR="00C4698E" w:rsidRPr="00EE7A6D" w:rsidRDefault="00C4698E" w:rsidP="00C4698E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Межрегиональный конкурс детского творчества «Зебра в клеточку», в номинации «Лошадка в тельняшке», Казакова Арина</w:t>
            </w:r>
          </w:p>
        </w:tc>
        <w:tc>
          <w:tcPr>
            <w:tcW w:w="2455" w:type="dxa"/>
          </w:tcPr>
          <w:p w14:paraId="3E31C342" w14:textId="08AEA44D" w:rsidR="00C4698E" w:rsidRPr="00EE7A6D" w:rsidRDefault="00C4698E" w:rsidP="00C4698E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Диплом 2 степени</w:t>
            </w:r>
          </w:p>
        </w:tc>
      </w:tr>
      <w:tr w:rsidR="00B73DA3" w:rsidRPr="00EE7A6D" w14:paraId="34A5BA73" w14:textId="77777777" w:rsidTr="00F02F28">
        <w:tc>
          <w:tcPr>
            <w:tcW w:w="562" w:type="dxa"/>
          </w:tcPr>
          <w:p w14:paraId="6365F200" w14:textId="77777777" w:rsidR="00B73DA3" w:rsidRPr="00EE7A6D" w:rsidRDefault="00B73DA3" w:rsidP="00B73DA3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17.</w:t>
            </w:r>
          </w:p>
        </w:tc>
        <w:tc>
          <w:tcPr>
            <w:tcW w:w="2086" w:type="dxa"/>
          </w:tcPr>
          <w:p w14:paraId="5901C5B6" w14:textId="42AFC569" w:rsidR="00B73DA3" w:rsidRPr="00BF1979" w:rsidRDefault="00B73DA3" w:rsidP="00B73DA3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color w:val="FF0000"/>
                <w:sz w:val="20"/>
                <w:szCs w:val="20"/>
              </w:rPr>
            </w:pPr>
            <w:r w:rsidRPr="00B73DA3">
              <w:rPr>
                <w:sz w:val="20"/>
                <w:szCs w:val="20"/>
              </w:rPr>
              <w:t>Декабрь, 2023</w:t>
            </w:r>
          </w:p>
        </w:tc>
        <w:tc>
          <w:tcPr>
            <w:tcW w:w="4751" w:type="dxa"/>
          </w:tcPr>
          <w:p w14:paraId="1B1662F4" w14:textId="6B567076" w:rsidR="00B73DA3" w:rsidRPr="00EE7A6D" w:rsidRDefault="00B73DA3" w:rsidP="00B73DA3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73DA3">
              <w:rPr>
                <w:sz w:val="20"/>
                <w:szCs w:val="20"/>
              </w:rPr>
              <w:t>ткрытая городская выставка рисунков «Роботы вокруг нас»</w:t>
            </w:r>
            <w:r>
              <w:rPr>
                <w:sz w:val="20"/>
                <w:szCs w:val="20"/>
              </w:rPr>
              <w:t xml:space="preserve"> в рамках городского познавательного проекта «</w:t>
            </w:r>
            <w:proofErr w:type="spellStart"/>
            <w:r>
              <w:rPr>
                <w:sz w:val="20"/>
                <w:szCs w:val="20"/>
              </w:rPr>
              <w:t>КОНСТРУКТОРиЯ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2455" w:type="dxa"/>
          </w:tcPr>
          <w:p w14:paraId="44DEDBDE" w14:textId="236F814A" w:rsidR="00B73DA3" w:rsidRPr="00EE7A6D" w:rsidRDefault="00B73DA3" w:rsidP="00B73DA3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Диплом победителя</w:t>
            </w:r>
          </w:p>
        </w:tc>
      </w:tr>
      <w:tr w:rsidR="00B73DA3" w:rsidRPr="00EE7A6D" w14:paraId="4BF8182D" w14:textId="77777777" w:rsidTr="00F02F28">
        <w:tc>
          <w:tcPr>
            <w:tcW w:w="562" w:type="dxa"/>
          </w:tcPr>
          <w:p w14:paraId="2511F0CE" w14:textId="0E3CB58C" w:rsidR="00B73DA3" w:rsidRPr="00EE7A6D" w:rsidRDefault="00B73DA3" w:rsidP="00B73DA3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18</w:t>
            </w:r>
          </w:p>
        </w:tc>
        <w:tc>
          <w:tcPr>
            <w:tcW w:w="2086" w:type="dxa"/>
          </w:tcPr>
          <w:p w14:paraId="3C4FC2B0" w14:textId="39BA41C6" w:rsidR="00B73DA3" w:rsidRPr="00B73DA3" w:rsidRDefault="00B73DA3" w:rsidP="00B73DA3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Декабрь, 2023</w:t>
            </w:r>
          </w:p>
        </w:tc>
        <w:tc>
          <w:tcPr>
            <w:tcW w:w="4751" w:type="dxa"/>
          </w:tcPr>
          <w:p w14:paraId="5AECA816" w14:textId="7306E8AC" w:rsidR="00B73DA3" w:rsidRPr="00EE7A6D" w:rsidRDefault="00625519" w:rsidP="00B73DA3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Межрегиональный конкурс</w:t>
            </w:r>
            <w:r w:rsidRPr="00625519">
              <w:rPr>
                <w:sz w:val="20"/>
                <w:szCs w:val="20"/>
              </w:rPr>
              <w:t xml:space="preserve"> детской анимации и видеорепортажей «Мульти детство»</w:t>
            </w:r>
            <w:r>
              <w:rPr>
                <w:sz w:val="20"/>
                <w:szCs w:val="20"/>
              </w:rPr>
              <w:t xml:space="preserve">, </w:t>
            </w:r>
            <w:r w:rsidRPr="00625519">
              <w:rPr>
                <w:sz w:val="20"/>
                <w:szCs w:val="20"/>
              </w:rPr>
              <w:t>.</w:t>
            </w:r>
            <w:r w:rsidR="00B73DA3">
              <w:rPr>
                <w:sz w:val="20"/>
                <w:szCs w:val="20"/>
              </w:rPr>
              <w:t xml:space="preserve">Рахимова Руслана, </w:t>
            </w:r>
            <w:proofErr w:type="spellStart"/>
            <w:r w:rsidR="00B73DA3">
              <w:rPr>
                <w:sz w:val="20"/>
                <w:szCs w:val="20"/>
              </w:rPr>
              <w:t>Кислицина</w:t>
            </w:r>
            <w:proofErr w:type="spellEnd"/>
            <w:r w:rsidR="00B73DA3">
              <w:rPr>
                <w:sz w:val="20"/>
                <w:szCs w:val="20"/>
              </w:rPr>
              <w:t xml:space="preserve"> Злата</w:t>
            </w:r>
          </w:p>
        </w:tc>
        <w:tc>
          <w:tcPr>
            <w:tcW w:w="2455" w:type="dxa"/>
          </w:tcPr>
          <w:p w14:paraId="43F93F24" w14:textId="46A36719" w:rsidR="00B73DA3" w:rsidRPr="00EE7A6D" w:rsidRDefault="00B73DA3" w:rsidP="00B73DA3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Диплом участника</w:t>
            </w:r>
          </w:p>
        </w:tc>
      </w:tr>
    </w:tbl>
    <w:p w14:paraId="54EEAFB5" w14:textId="281BDDF9" w:rsidR="00F701A7" w:rsidRPr="00F02F28" w:rsidRDefault="00F02F28" w:rsidP="00B46C1F">
      <w:pPr>
        <w:pStyle w:val="ab"/>
        <w:shd w:val="clear" w:color="auto" w:fill="FFFFFF"/>
        <w:spacing w:before="0" w:beforeAutospacing="0" w:after="0" w:afterAutospacing="0" w:line="240" w:lineRule="atLeast"/>
        <w:contextualSpacing/>
        <w:jc w:val="both"/>
      </w:pPr>
      <w:r>
        <w:lastRenderedPageBreak/>
        <w:t xml:space="preserve">        </w:t>
      </w:r>
      <w:r w:rsidRPr="00F02F28">
        <w:t>Для развития творчества в группе царит комфортная психологическая обстановка. Постоянно стимулирую детей к творчеству, проявляю сочувствие к их неудачам, предоставляю большую свободу в выборе деятельности, в чередовании дел, в продолжительности занятий одним каким-либо делом, в выборе способов и т. д. Я знаю, что каждый ребёнок талантлив, поэтому замечаю, что ему больше нравится и создаю условия для индивидуального развития. Творческое участие помогает наполнить реальный мир ребенка совместными и интересными занятиями.</w:t>
      </w:r>
    </w:p>
    <w:p w14:paraId="63D79C1A" w14:textId="77777777" w:rsidR="00F701A7" w:rsidRPr="00EE7A6D" w:rsidRDefault="003A096C" w:rsidP="00F701A7">
      <w:pPr>
        <w:pStyle w:val="ab"/>
        <w:shd w:val="clear" w:color="auto" w:fill="FFFFFF"/>
        <w:spacing w:before="0" w:beforeAutospacing="0" w:after="0" w:afterAutospacing="0" w:line="240" w:lineRule="atLeast"/>
        <w:contextualSpacing/>
        <w:jc w:val="both"/>
      </w:pPr>
      <w:r w:rsidRPr="00EE7A6D">
        <w:rPr>
          <w:b/>
          <w:i/>
        </w:rPr>
        <w:t>Вывод</w:t>
      </w:r>
      <w:r w:rsidRPr="00EE7A6D">
        <w:rPr>
          <w:b/>
        </w:rPr>
        <w:t>:</w:t>
      </w:r>
      <w:r w:rsidRPr="00EE7A6D">
        <w:t xml:space="preserve"> </w:t>
      </w:r>
      <w:r w:rsidR="00FB200D" w:rsidRPr="00EE7A6D">
        <w:t>в</w:t>
      </w:r>
      <w:r w:rsidR="000C3C3F" w:rsidRPr="00EE7A6D">
        <w:t xml:space="preserve"> результате планомерной, целенаправленной работы дети показывают хорошие результаты и являются не только участниками, но</w:t>
      </w:r>
      <w:r w:rsidR="00F701A7" w:rsidRPr="00EE7A6D">
        <w:t xml:space="preserve"> и призёрами выставок, конкурсов.</w:t>
      </w:r>
    </w:p>
    <w:p w14:paraId="234E810C" w14:textId="77777777" w:rsidR="00013240" w:rsidRDefault="00013240" w:rsidP="00B46C1F">
      <w:pPr>
        <w:shd w:val="clear" w:color="auto" w:fill="FFFFFF"/>
        <w:spacing w:line="240" w:lineRule="atLeast"/>
        <w:contextualSpacing/>
        <w:jc w:val="both"/>
        <w:rPr>
          <w:b/>
          <w:bCs/>
          <w:i/>
        </w:rPr>
      </w:pPr>
    </w:p>
    <w:p w14:paraId="618C7A1E" w14:textId="29364DAC" w:rsidR="000019C8" w:rsidRPr="00EE7A6D" w:rsidRDefault="00FB200D" w:rsidP="00B46C1F">
      <w:pPr>
        <w:shd w:val="clear" w:color="auto" w:fill="FFFFFF"/>
        <w:spacing w:line="240" w:lineRule="atLeast"/>
        <w:contextualSpacing/>
        <w:jc w:val="both"/>
        <w:rPr>
          <w:i/>
        </w:rPr>
      </w:pPr>
      <w:r w:rsidRPr="00EE7A6D">
        <w:rPr>
          <w:b/>
          <w:bCs/>
          <w:i/>
        </w:rPr>
        <w:t>1.</w:t>
      </w:r>
      <w:r w:rsidR="00F02F28">
        <w:rPr>
          <w:b/>
          <w:bCs/>
          <w:i/>
        </w:rPr>
        <w:t>5</w:t>
      </w:r>
      <w:r w:rsidR="000C3C3F" w:rsidRPr="00EE7A6D">
        <w:rPr>
          <w:b/>
          <w:bCs/>
          <w:i/>
        </w:rPr>
        <w:t>.</w:t>
      </w:r>
      <w:r w:rsidR="00957EB6" w:rsidRPr="00EE7A6D">
        <w:rPr>
          <w:b/>
          <w:bCs/>
          <w:i/>
        </w:rPr>
        <w:t xml:space="preserve"> </w:t>
      </w:r>
      <w:r w:rsidRPr="00EE7A6D">
        <w:rPr>
          <w:b/>
          <w:bCs/>
          <w:i/>
        </w:rPr>
        <w:t>Р</w:t>
      </w:r>
      <w:r w:rsidR="00957EB6" w:rsidRPr="00EE7A6D">
        <w:rPr>
          <w:b/>
          <w:bCs/>
          <w:i/>
        </w:rPr>
        <w:t>езультаты дополнительного образования детей</w:t>
      </w:r>
      <w:r w:rsidR="00957EB6" w:rsidRPr="00EE7A6D">
        <w:rPr>
          <w:rStyle w:val="apple-converted-space"/>
          <w:b/>
          <w:bCs/>
          <w:i/>
        </w:rPr>
        <w:t> </w:t>
      </w:r>
    </w:p>
    <w:p w14:paraId="6535C795" w14:textId="7885CC8B" w:rsidR="00FB200D" w:rsidRPr="00EE7A6D" w:rsidRDefault="00F02F28" w:rsidP="00B46C1F">
      <w:pPr>
        <w:spacing w:line="240" w:lineRule="atLeast"/>
        <w:contextualSpacing/>
        <w:jc w:val="both"/>
      </w:pPr>
      <w:r>
        <w:t xml:space="preserve">      </w:t>
      </w:r>
      <w:r w:rsidR="00FB200D" w:rsidRPr="00EE7A6D">
        <w:t>Моя цель – увидеть, не пропустить в ребенке все лучшее, что в нем есть, дать импульс к самосовершенствованию через развитие творчества.</w:t>
      </w:r>
    </w:p>
    <w:p w14:paraId="5B36948A" w14:textId="181D5BBB" w:rsidR="00DA390E" w:rsidRPr="00EE7A6D" w:rsidRDefault="00F02F28" w:rsidP="00726888">
      <w:pPr>
        <w:shd w:val="clear" w:color="auto" w:fill="FFFFFF"/>
        <w:spacing w:line="240" w:lineRule="atLeast"/>
        <w:contextualSpacing/>
        <w:jc w:val="both"/>
        <w:rPr>
          <w:b/>
          <w:bCs/>
        </w:rPr>
      </w:pPr>
      <w:r>
        <w:t xml:space="preserve">      </w:t>
      </w:r>
      <w:r w:rsidR="00DA390E" w:rsidRPr="00EE7A6D">
        <w:t xml:space="preserve">Для </w:t>
      </w:r>
      <w:r w:rsidR="00FB200D" w:rsidRPr="00EE7A6D">
        <w:t xml:space="preserve">достижения </w:t>
      </w:r>
      <w:r w:rsidR="00DA390E" w:rsidRPr="00EE7A6D">
        <w:t xml:space="preserve">данной </w:t>
      </w:r>
      <w:r w:rsidR="00FB200D" w:rsidRPr="00EE7A6D">
        <w:t xml:space="preserve">цели </w:t>
      </w:r>
      <w:r w:rsidR="00DA390E" w:rsidRPr="00EE7A6D">
        <w:t>мною были разработаны и реализованы дополнительн</w:t>
      </w:r>
      <w:r>
        <w:t>ая</w:t>
      </w:r>
      <w:r w:rsidR="00DA390E" w:rsidRPr="00EE7A6D">
        <w:t xml:space="preserve"> образовательн</w:t>
      </w:r>
      <w:r w:rsidR="002025B4" w:rsidRPr="00EE7A6D">
        <w:t>ая</w:t>
      </w:r>
      <w:r w:rsidR="00DA390E" w:rsidRPr="00EE7A6D">
        <w:t xml:space="preserve"> </w:t>
      </w:r>
      <w:r w:rsidR="00051215" w:rsidRPr="00EE7A6D">
        <w:t>программа по</w:t>
      </w:r>
      <w:r w:rsidR="00DA390E" w:rsidRPr="00EE7A6D">
        <w:t xml:space="preserve"> художественно</w:t>
      </w:r>
      <w:r w:rsidR="000019C8" w:rsidRPr="00EE7A6D">
        <w:t xml:space="preserve"> </w:t>
      </w:r>
      <w:r w:rsidR="00DA390E" w:rsidRPr="00EE7A6D">
        <w:t>- эстетической направленности</w:t>
      </w:r>
      <w:r w:rsidR="00D727D0" w:rsidRPr="00EE7A6D">
        <w:t xml:space="preserve">. Регулярно продолжал свою работу блог группы </w:t>
      </w:r>
      <w:r w:rsidR="00D727D0" w:rsidRPr="00EE7A6D">
        <w:rPr>
          <w:lang w:val="en-US"/>
        </w:rPr>
        <w:t>https</w:t>
      </w:r>
      <w:r w:rsidR="00D727D0" w:rsidRPr="00EE7A6D">
        <w:rPr>
          <w:rFonts w:asciiTheme="minorHAnsi" w:eastAsia="Segoe UI Emoji" w:hAnsiTheme="minorHAnsi" w:cs="Segoe UI Emoji"/>
        </w:rPr>
        <w:t>//</w:t>
      </w:r>
      <w:proofErr w:type="spellStart"/>
      <w:r w:rsidR="00D727D0" w:rsidRPr="00EE7A6D">
        <w:rPr>
          <w:rFonts w:eastAsia="Segoe UI Emoji"/>
          <w:lang w:val="en-US"/>
        </w:rPr>
        <w:t>vk</w:t>
      </w:r>
      <w:proofErr w:type="spellEnd"/>
      <w:r w:rsidR="00D727D0" w:rsidRPr="00EE7A6D">
        <w:rPr>
          <w:rFonts w:eastAsia="Segoe UI Emoji"/>
        </w:rPr>
        <w:t>.</w:t>
      </w:r>
      <w:r w:rsidR="00D727D0" w:rsidRPr="00EE7A6D">
        <w:rPr>
          <w:rFonts w:eastAsia="Segoe UI Emoji"/>
          <w:lang w:val="en-US"/>
        </w:rPr>
        <w:t>com</w:t>
      </w:r>
      <w:r w:rsidR="00D727D0" w:rsidRPr="00EE7A6D">
        <w:rPr>
          <w:rFonts w:eastAsia="Segoe UI Emoji"/>
        </w:rPr>
        <w:t>/</w:t>
      </w:r>
      <w:r w:rsidR="00D727D0" w:rsidRPr="00EE7A6D">
        <w:rPr>
          <w:rFonts w:eastAsia="Segoe UI Emoji"/>
          <w:lang w:val="en-US"/>
        </w:rPr>
        <w:t>club</w:t>
      </w:r>
      <w:r w:rsidR="00D727D0" w:rsidRPr="00EE7A6D">
        <w:rPr>
          <w:rFonts w:eastAsia="Segoe UI Emoji"/>
        </w:rPr>
        <w:t>193954304 для сотрудничества между воспитателями, родителями и законными представителями.</w:t>
      </w:r>
    </w:p>
    <w:p w14:paraId="57ED642C" w14:textId="40D0D36B" w:rsidR="004A690F" w:rsidRPr="00EE7A6D" w:rsidRDefault="00F02F28" w:rsidP="00B46C1F">
      <w:pPr>
        <w:pStyle w:val="c0"/>
        <w:shd w:val="clear" w:color="auto" w:fill="FFFFFF"/>
        <w:spacing w:before="0" w:beforeAutospacing="0" w:after="0" w:afterAutospacing="0" w:line="240" w:lineRule="atLeast"/>
        <w:contextualSpacing/>
        <w:jc w:val="both"/>
      </w:pPr>
      <w:r>
        <w:t xml:space="preserve">       </w:t>
      </w:r>
      <w:r w:rsidR="00DA390E" w:rsidRPr="00EE7A6D">
        <w:t xml:space="preserve">Предоставление дополнительных образовательных услуг </w:t>
      </w:r>
      <w:r w:rsidR="00051215" w:rsidRPr="00EE7A6D">
        <w:t>осуществлялось через</w:t>
      </w:r>
      <w:r w:rsidR="00DA390E" w:rsidRPr="00EE7A6D">
        <w:t xml:space="preserve"> кружковую </w:t>
      </w:r>
      <w:r w:rsidR="00051215" w:rsidRPr="00EE7A6D">
        <w:t>деятельность только</w:t>
      </w:r>
      <w:r w:rsidR="00DA390E" w:rsidRPr="00EE7A6D">
        <w:t xml:space="preserve"> по желанию родителей (их законных представителей) и интересов детей. </w:t>
      </w:r>
    </w:p>
    <w:p w14:paraId="3EDAA310" w14:textId="70D53B8E" w:rsidR="00957EB6" w:rsidRDefault="00A852A1" w:rsidP="00B82F2C">
      <w:pPr>
        <w:spacing w:line="240" w:lineRule="atLeast"/>
        <w:contextualSpacing/>
        <w:jc w:val="both"/>
        <w:rPr>
          <w:shd w:val="clear" w:color="auto" w:fill="FFFFFF"/>
        </w:rPr>
      </w:pPr>
      <w:r w:rsidRPr="00EE7A6D">
        <w:rPr>
          <w:b/>
          <w:i/>
        </w:rPr>
        <w:t>Вывод</w:t>
      </w:r>
      <w:r w:rsidRPr="00EE7A6D">
        <w:rPr>
          <w:b/>
        </w:rPr>
        <w:t>:</w:t>
      </w:r>
      <w:r w:rsidRPr="00EE7A6D">
        <w:rPr>
          <w:shd w:val="clear" w:color="auto" w:fill="FFFFFF"/>
        </w:rPr>
        <w:t xml:space="preserve"> </w:t>
      </w:r>
      <w:r w:rsidR="000019C8" w:rsidRPr="00EE7A6D">
        <w:t>в</w:t>
      </w:r>
      <w:r w:rsidR="00EC1532" w:rsidRPr="00EE7A6D">
        <w:t>ысокая мотивация, интерес детей</w:t>
      </w:r>
      <w:r w:rsidR="000019C8" w:rsidRPr="00EE7A6D">
        <w:t xml:space="preserve">, </w:t>
      </w:r>
      <w:r w:rsidRPr="00EE7A6D">
        <w:rPr>
          <w:shd w:val="clear" w:color="auto" w:fill="FFFFFF"/>
        </w:rPr>
        <w:t>специфика занятий изобразительным творчеством дает детям широкие возможности для познания прекрасного, развития эмоционально-эстетического отношения к действительности</w:t>
      </w:r>
      <w:r w:rsidR="00EC1532" w:rsidRPr="00EE7A6D">
        <w:rPr>
          <w:shd w:val="clear" w:color="auto" w:fill="FFFFFF"/>
        </w:rPr>
        <w:t xml:space="preserve">.  </w:t>
      </w:r>
    </w:p>
    <w:p w14:paraId="3F5AB2BE" w14:textId="77777777" w:rsidR="00F02F28" w:rsidRPr="00EE7A6D" w:rsidRDefault="00F02F28" w:rsidP="00B82F2C">
      <w:pPr>
        <w:spacing w:line="240" w:lineRule="atLeast"/>
        <w:contextualSpacing/>
        <w:jc w:val="both"/>
      </w:pPr>
    </w:p>
    <w:p w14:paraId="64AE70F4" w14:textId="28411F1F" w:rsidR="00FB200D" w:rsidRDefault="00FB200D" w:rsidP="00B82F2C">
      <w:pPr>
        <w:spacing w:line="240" w:lineRule="atLeast"/>
        <w:contextualSpacing/>
        <w:jc w:val="center"/>
        <w:rPr>
          <w:b/>
          <w:bCs/>
          <w:i/>
          <w:shd w:val="clear" w:color="auto" w:fill="FFFFFF"/>
        </w:rPr>
      </w:pPr>
      <w:r w:rsidRPr="00EE7A6D">
        <w:rPr>
          <w:b/>
          <w:bCs/>
          <w:i/>
          <w:shd w:val="clear" w:color="auto" w:fill="FFFFFF"/>
        </w:rPr>
        <w:t>2. Анализ условий достижения результатов</w:t>
      </w:r>
    </w:p>
    <w:p w14:paraId="6553B55C" w14:textId="77777777" w:rsidR="00013240" w:rsidRPr="00EE7A6D" w:rsidRDefault="00013240" w:rsidP="00B82F2C">
      <w:pPr>
        <w:spacing w:line="240" w:lineRule="atLeast"/>
        <w:contextualSpacing/>
        <w:jc w:val="center"/>
        <w:rPr>
          <w:b/>
          <w:bCs/>
          <w:i/>
          <w:shd w:val="clear" w:color="auto" w:fill="FFFFFF"/>
        </w:rPr>
      </w:pPr>
    </w:p>
    <w:p w14:paraId="1330402C" w14:textId="77777777" w:rsidR="00C90E8B" w:rsidRPr="00EE7A6D" w:rsidRDefault="00FB200D" w:rsidP="00B46C1F">
      <w:pPr>
        <w:spacing w:line="240" w:lineRule="atLeast"/>
        <w:contextualSpacing/>
        <w:jc w:val="both"/>
        <w:rPr>
          <w:i/>
        </w:rPr>
      </w:pPr>
      <w:r w:rsidRPr="00EE7A6D">
        <w:rPr>
          <w:b/>
          <w:bCs/>
          <w:i/>
          <w:shd w:val="clear" w:color="auto" w:fill="FFFFFF"/>
        </w:rPr>
        <w:t>2</w:t>
      </w:r>
      <w:r w:rsidR="00C90E8B" w:rsidRPr="00EE7A6D">
        <w:rPr>
          <w:b/>
          <w:bCs/>
          <w:i/>
          <w:shd w:val="clear" w:color="auto" w:fill="FFFFFF"/>
        </w:rPr>
        <w:t>.</w:t>
      </w:r>
      <w:r w:rsidRPr="00EE7A6D">
        <w:rPr>
          <w:b/>
          <w:bCs/>
          <w:i/>
          <w:shd w:val="clear" w:color="auto" w:fill="FFFFFF"/>
        </w:rPr>
        <w:t>1</w:t>
      </w:r>
      <w:r w:rsidR="000C3C3F" w:rsidRPr="00EE7A6D">
        <w:rPr>
          <w:b/>
          <w:bCs/>
          <w:i/>
          <w:shd w:val="clear" w:color="auto" w:fill="FFFFFF"/>
        </w:rPr>
        <w:t>.</w:t>
      </w:r>
      <w:r w:rsidR="00C90E8B" w:rsidRPr="00EE7A6D">
        <w:rPr>
          <w:rStyle w:val="apple-converted-space"/>
          <w:b/>
          <w:bCs/>
          <w:i/>
          <w:iCs/>
          <w:shd w:val="clear" w:color="auto" w:fill="FFFFFF"/>
        </w:rPr>
        <w:t> </w:t>
      </w:r>
      <w:r w:rsidR="00C90E8B" w:rsidRPr="00EE7A6D">
        <w:rPr>
          <w:b/>
          <w:bCs/>
          <w:i/>
          <w:shd w:val="clear" w:color="auto" w:fill="FFFFFF"/>
        </w:rPr>
        <w:t xml:space="preserve">Создание и организация работы по обновлению развивающей предметно-пространственной среды (РППС) </w:t>
      </w:r>
    </w:p>
    <w:p w14:paraId="3D1A914E" w14:textId="04895B32" w:rsidR="00782CE2" w:rsidRPr="00EE7A6D" w:rsidRDefault="00782CE2" w:rsidP="00B46C1F">
      <w:pPr>
        <w:shd w:val="clear" w:color="auto" w:fill="FFFFFF"/>
        <w:spacing w:before="100" w:beforeAutospacing="1" w:after="100" w:afterAutospacing="1" w:line="240" w:lineRule="atLeast"/>
        <w:contextualSpacing/>
        <w:jc w:val="both"/>
      </w:pPr>
      <w:r w:rsidRPr="00EE7A6D">
        <w:t xml:space="preserve">Большое внимание уделяю организации развивающей предметно - пространственной среды в группе, что способствует развитию у детей </w:t>
      </w:r>
      <w:r w:rsidR="00FB200D" w:rsidRPr="00EE7A6D">
        <w:t xml:space="preserve">различных </w:t>
      </w:r>
      <w:r w:rsidRPr="00EE7A6D">
        <w:t>видов деяте</w:t>
      </w:r>
      <w:r w:rsidR="00FB200D" w:rsidRPr="00EE7A6D">
        <w:t>льности (игровой, познавательно - исследовательской</w:t>
      </w:r>
      <w:r w:rsidRPr="00EE7A6D">
        <w:t xml:space="preserve">, </w:t>
      </w:r>
      <w:r w:rsidR="00284BB1">
        <w:t>коммуникативной и да.)</w:t>
      </w:r>
      <w:r w:rsidR="00B46C1F" w:rsidRPr="00EE7A6D">
        <w:t>.</w:t>
      </w:r>
      <w:r w:rsidRPr="00EE7A6D">
        <w:t xml:space="preserve"> Совместно</w:t>
      </w:r>
      <w:r w:rsidR="00FB200D" w:rsidRPr="00EE7A6D">
        <w:t xml:space="preserve"> с </w:t>
      </w:r>
      <w:r w:rsidR="00051215" w:rsidRPr="00EE7A6D">
        <w:t>родителями создала</w:t>
      </w:r>
      <w:r w:rsidRPr="00EE7A6D">
        <w:t xml:space="preserve"> развивающую среду на основе активности и интересов детей, где ребенок сам выбирает деятельность, исходя из своих потребностей. Большой акцент сделала на наличие и регулярную смену развивающих игр, игр – головоломок, уделила внимание </w:t>
      </w:r>
      <w:r w:rsidR="00B82F2C" w:rsidRPr="00EE7A6D">
        <w:t xml:space="preserve">для экспериментирования, </w:t>
      </w:r>
      <w:r w:rsidRPr="00EE7A6D">
        <w:t>для самостоятельного рисования, конструирования, лепки, драматизаций, изготовления коллективных работ. Все это дает возможность ребенку проявить пытливость ума, самому добиваться решения задачи и самому увидеть результат.</w:t>
      </w:r>
      <w:r w:rsidR="00FB200D" w:rsidRPr="00EE7A6D">
        <w:t xml:space="preserve"> </w:t>
      </w:r>
    </w:p>
    <w:p w14:paraId="5D206DFE" w14:textId="20EDAC6B" w:rsidR="00EE257A" w:rsidRPr="00EE7A6D" w:rsidRDefault="003F47F6" w:rsidP="00B46C1F">
      <w:pPr>
        <w:shd w:val="clear" w:color="auto" w:fill="FFFFFF"/>
        <w:tabs>
          <w:tab w:val="left" w:pos="567"/>
        </w:tabs>
        <w:spacing w:line="240" w:lineRule="atLeast"/>
        <w:ind w:firstLine="567"/>
        <w:contextualSpacing/>
        <w:jc w:val="both"/>
        <w:rPr>
          <w:i/>
        </w:rPr>
      </w:pPr>
      <w:r w:rsidRPr="00EE7A6D">
        <w:rPr>
          <w:b/>
          <w:i/>
        </w:rPr>
        <w:t>Вывод:</w:t>
      </w:r>
      <w:r w:rsidRPr="00EE7A6D">
        <w:t xml:space="preserve"> п</w:t>
      </w:r>
      <w:r w:rsidR="00ED7F5F" w:rsidRPr="00EE7A6D">
        <w:t xml:space="preserve">остроение </w:t>
      </w:r>
      <w:r w:rsidR="000C3C3F" w:rsidRPr="00EE7A6D">
        <w:t xml:space="preserve">РППС </w:t>
      </w:r>
      <w:r w:rsidR="00ED7F5F" w:rsidRPr="00EE7A6D">
        <w:t>позволяет мне организовать как совместную, так и самосто</w:t>
      </w:r>
      <w:r w:rsidR="00ED7F5F" w:rsidRPr="00EE7A6D">
        <w:softHyphen/>
        <w:t>ятельную деятельность детей, направленную на самораз</w:t>
      </w:r>
      <w:r w:rsidR="00ED7F5F" w:rsidRPr="00EE7A6D">
        <w:softHyphen/>
        <w:t xml:space="preserve">витие </w:t>
      </w:r>
      <w:r w:rsidR="000C3C3F" w:rsidRPr="00EE7A6D">
        <w:t xml:space="preserve">ребенка. </w:t>
      </w:r>
      <w:r w:rsidR="00ED7F5F" w:rsidRPr="00EE7A6D">
        <w:t>Но самое главное - она работает на развитие самос</w:t>
      </w:r>
      <w:r w:rsidR="00960DD5" w:rsidRPr="00EE7A6D">
        <w:t xml:space="preserve">тоятельности и </w:t>
      </w:r>
      <w:r w:rsidR="00051215" w:rsidRPr="00EE7A6D">
        <w:t>самодея</w:t>
      </w:r>
      <w:r w:rsidR="00051215" w:rsidRPr="00EE7A6D">
        <w:softHyphen/>
        <w:t>тельности ребенка</w:t>
      </w:r>
      <w:r w:rsidR="00ED7F5F" w:rsidRPr="00EE7A6D">
        <w:t>.</w:t>
      </w:r>
      <w:r w:rsidR="00ED7F5F" w:rsidRPr="00EE7A6D">
        <w:rPr>
          <w:i/>
          <w:iCs/>
        </w:rPr>
        <w:t xml:space="preserve"> </w:t>
      </w:r>
      <w:r w:rsidR="00ED7F5F" w:rsidRPr="00EE7A6D">
        <w:t xml:space="preserve">    </w:t>
      </w:r>
      <w:r w:rsidR="00C90E8B" w:rsidRPr="00EE7A6D">
        <w:br/>
      </w:r>
      <w:r w:rsidR="00FB200D" w:rsidRPr="00EE7A6D">
        <w:rPr>
          <w:b/>
          <w:bCs/>
          <w:i/>
          <w:shd w:val="clear" w:color="auto" w:fill="FFFFFF"/>
        </w:rPr>
        <w:t>2.2</w:t>
      </w:r>
      <w:r w:rsidR="000C3C3F" w:rsidRPr="00EE7A6D">
        <w:rPr>
          <w:b/>
          <w:bCs/>
          <w:i/>
          <w:shd w:val="clear" w:color="auto" w:fill="FFFFFF"/>
        </w:rPr>
        <w:t>.</w:t>
      </w:r>
      <w:r w:rsidR="00C90E8B" w:rsidRPr="00EE7A6D">
        <w:rPr>
          <w:b/>
          <w:bCs/>
          <w:i/>
          <w:shd w:val="clear" w:color="auto" w:fill="FFFFFF"/>
        </w:rPr>
        <w:t xml:space="preserve"> </w:t>
      </w:r>
      <w:r w:rsidR="00B96593" w:rsidRPr="00EE7A6D">
        <w:rPr>
          <w:b/>
          <w:i/>
        </w:rPr>
        <w:t>Взаимодействие с семьей, специалистами, социумом</w:t>
      </w:r>
    </w:p>
    <w:p w14:paraId="402894B9" w14:textId="77777777" w:rsidR="00EE257A" w:rsidRPr="00EE7A6D" w:rsidRDefault="005C2BBB" w:rsidP="00B46C1F">
      <w:pPr>
        <w:shd w:val="clear" w:color="auto" w:fill="FFFFFF"/>
        <w:tabs>
          <w:tab w:val="left" w:pos="567"/>
        </w:tabs>
        <w:spacing w:line="240" w:lineRule="atLeast"/>
        <w:ind w:firstLine="567"/>
        <w:contextualSpacing/>
        <w:jc w:val="both"/>
      </w:pPr>
      <w:r w:rsidRPr="00EE7A6D">
        <w:t>Взаимодействие с семьями воспитанников считаю важнейшим условием эффективной работы с детьми, и поэтому постоянно ищу разнообразные пути сотрудничества с родителями. Ежедневно рассказывая родителям о ребенке, что происходило с ним в течение дня, какие позитивные стороны личности он проявлял, какие достижения, трудности принес ему день, я стараюсь сформировать у родителей понимание того, что рядом с их детьми внимательные, заинтересованные люди, обладающие такой информацией об их ребенке, которой нет у самих родителей.</w:t>
      </w:r>
    </w:p>
    <w:p w14:paraId="6FDE42D0" w14:textId="77777777" w:rsidR="00EE257A" w:rsidRPr="00EE7A6D" w:rsidRDefault="005C2BBB" w:rsidP="00B46C1F">
      <w:pPr>
        <w:shd w:val="clear" w:color="auto" w:fill="FFFFFF"/>
        <w:tabs>
          <w:tab w:val="left" w:pos="567"/>
        </w:tabs>
        <w:spacing w:line="240" w:lineRule="atLeast"/>
        <w:ind w:firstLine="567"/>
        <w:contextualSpacing/>
        <w:jc w:val="both"/>
      </w:pPr>
      <w:r w:rsidRPr="00EE7A6D">
        <w:t xml:space="preserve">С целью организации </w:t>
      </w:r>
      <w:proofErr w:type="spellStart"/>
      <w:r w:rsidRPr="00EE7A6D">
        <w:t>психолого</w:t>
      </w:r>
      <w:proofErr w:type="spellEnd"/>
      <w:r w:rsidRPr="00EE7A6D">
        <w:t xml:space="preserve"> – педагогического просвещения родителей разработала перспективный план совместных действий, исходящий из целей и задач, анализа успешности освоения основной общеобразовательной программы, затруднений и запросов родителей, который осуществляю по трем направлениям.</w:t>
      </w:r>
    </w:p>
    <w:p w14:paraId="3CB61BF3" w14:textId="57FAF485" w:rsidR="005C2BBB" w:rsidRPr="00EE7A6D" w:rsidRDefault="005C2BBB" w:rsidP="00B46C1F">
      <w:pPr>
        <w:shd w:val="clear" w:color="auto" w:fill="FFFFFF"/>
        <w:tabs>
          <w:tab w:val="left" w:pos="567"/>
        </w:tabs>
        <w:spacing w:line="240" w:lineRule="atLeast"/>
        <w:contextualSpacing/>
        <w:jc w:val="both"/>
      </w:pPr>
      <w:r w:rsidRPr="00EE7A6D">
        <w:t>1 направление: «Давайте знакомиться», основной задачей которого является снятие настороженности и тревожности родителей по отношению к педагогам и дошкольному учреждению в целом. Решение задачи данного направления осуществляла через следующие формы взаимодействия с семьей: знакомство с семьей (встречи – знакомства, посещение семей, по согласию родителей, анкетирование семей с целью изучения запросов и проблем родителей); знакомство с работой детс</w:t>
      </w:r>
      <w:r w:rsidR="001F7BF9" w:rsidRPr="00EE7A6D">
        <w:t xml:space="preserve">кого сада через </w:t>
      </w:r>
      <w:r w:rsidR="001F7BF9" w:rsidRPr="00EE7A6D">
        <w:lastRenderedPageBreak/>
        <w:t xml:space="preserve">экскурсию, </w:t>
      </w:r>
      <w:r w:rsidR="00051215" w:rsidRPr="00EE7A6D">
        <w:t>фото,</w:t>
      </w:r>
      <w:r w:rsidR="001F7BF9" w:rsidRPr="00EE7A6D">
        <w:t xml:space="preserve"> видео</w:t>
      </w:r>
      <w:r w:rsidRPr="00EE7A6D">
        <w:t xml:space="preserve"> визитного материала; взаимное принятие решений по оформлению дизайна групповой комнаты, участка для прогулок.</w:t>
      </w:r>
    </w:p>
    <w:p w14:paraId="315B12D1" w14:textId="0881E425" w:rsidR="00563E47" w:rsidRPr="00EE7A6D" w:rsidRDefault="005C2BBB" w:rsidP="00B46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contextualSpacing/>
        <w:jc w:val="both"/>
      </w:pPr>
      <w:r w:rsidRPr="00EE7A6D">
        <w:t>2 направление:</w:t>
      </w:r>
      <w:r w:rsidR="00340D90" w:rsidRPr="00EE7A6D">
        <w:t xml:space="preserve"> </w:t>
      </w:r>
      <w:r w:rsidRPr="00EE7A6D">
        <w:t>«</w:t>
      </w:r>
      <w:proofErr w:type="spellStart"/>
      <w:r w:rsidRPr="00EE7A6D">
        <w:t>Взаимоинформирование</w:t>
      </w:r>
      <w:proofErr w:type="spellEnd"/>
      <w:r w:rsidRPr="00EE7A6D">
        <w:t>», основной задачей которого является повышение педагогической культуры родителей и информирование родителей о ходе образовательного процесса, а мероприятия направлены на то, чтобы помочь родителям в воспитании и обучении их детей. Работу на этом этапе выстроила через следующие формы: проведение дней открытых дверей, где родители посетили различные мероприятия с участием их детей; оформление информационных стендов, где помещены консультативные материалы по всем разделам программы; оформление папок – передвиже</w:t>
      </w:r>
      <w:r w:rsidR="001B2278" w:rsidRPr="00EE7A6D">
        <w:t>к «Праздники в младшей группе», «Кошкин дом</w:t>
      </w:r>
      <w:r w:rsidRPr="00EE7A6D">
        <w:t>», «В детский сад с радостью»; оформление семейных и групповых альбомов «Наша жизнь день за</w:t>
      </w:r>
      <w:r w:rsidR="001B2278" w:rsidRPr="00EE7A6D">
        <w:t xml:space="preserve"> днем», «Горка</w:t>
      </w:r>
      <w:r w:rsidRPr="00EE7A6D">
        <w:t>»; организация выставок детского творч</w:t>
      </w:r>
      <w:r w:rsidR="001B2278" w:rsidRPr="00EE7A6D">
        <w:t>ества: «Пусть всегда будет солнце»</w:t>
      </w:r>
      <w:r w:rsidR="00C7655E" w:rsidRPr="00EE7A6D">
        <w:t>.</w:t>
      </w:r>
      <w:r w:rsidR="002025B4" w:rsidRPr="00EE7A6D">
        <w:t xml:space="preserve"> Публикации на странице в </w:t>
      </w:r>
      <w:r w:rsidR="00051215" w:rsidRPr="00EE7A6D">
        <w:t>ВК, а</w:t>
      </w:r>
      <w:r w:rsidR="002025B4" w:rsidRPr="00EE7A6D">
        <w:t xml:space="preserve"> также на</w:t>
      </w:r>
      <w:r w:rsidR="001B2278" w:rsidRPr="00EE7A6D">
        <w:t xml:space="preserve">  </w:t>
      </w:r>
      <w:r w:rsidR="00563E47" w:rsidRPr="00EE7A6D">
        <w:t xml:space="preserve"> сайте «</w:t>
      </w:r>
      <w:proofErr w:type="spellStart"/>
      <w:r w:rsidR="00563E47" w:rsidRPr="00EE7A6D">
        <w:t>Инфоурок</w:t>
      </w:r>
      <w:proofErr w:type="spellEnd"/>
      <w:r w:rsidR="00563E47" w:rsidRPr="00EE7A6D">
        <w:t>».</w:t>
      </w:r>
    </w:p>
    <w:p w14:paraId="0DEDB817" w14:textId="77777777" w:rsidR="00EE257A" w:rsidRPr="00EE7A6D" w:rsidRDefault="005C2BBB" w:rsidP="00B46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contextualSpacing/>
        <w:jc w:val="both"/>
      </w:pPr>
      <w:r w:rsidRPr="00EE7A6D">
        <w:t>3 направление: «Мы вместе», где основной задачей является приобщение родителей к активному участию в жизни детского сада. Для творческого общения мною реализованы следующие формы взаимодействия с семьей: тематические творческие выставки «Осенни</w:t>
      </w:r>
      <w:r w:rsidR="00EE2F77" w:rsidRPr="00EE7A6D">
        <w:t>е фантазии», «Новогодний серпантин», «Волшебные руки бабушки</w:t>
      </w:r>
      <w:r w:rsidRPr="00EE7A6D">
        <w:t xml:space="preserve">», </w:t>
      </w:r>
      <w:r w:rsidR="001B2278" w:rsidRPr="00EE7A6D">
        <w:t>«Пасхальные перезвоны</w:t>
      </w:r>
      <w:r w:rsidRPr="00EE7A6D">
        <w:t xml:space="preserve">»; участие родителей в оформлении группы перед праздниками, помощь в проведение утренников, конкурсов, совместные акции </w:t>
      </w:r>
      <w:r w:rsidR="001B2278" w:rsidRPr="00EE7A6D">
        <w:t>по ПДД</w:t>
      </w:r>
      <w:r w:rsidRPr="00EE7A6D">
        <w:t>, «Помогите птицам зимой».</w:t>
      </w:r>
      <w:r w:rsidR="00563E47" w:rsidRPr="00EE7A6D">
        <w:t xml:space="preserve"> </w:t>
      </w:r>
    </w:p>
    <w:p w14:paraId="73BC0DDD" w14:textId="77777777" w:rsidR="005C2BBB" w:rsidRPr="00EE7A6D" w:rsidRDefault="00C7655E" w:rsidP="00B46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contextualSpacing/>
        <w:jc w:val="both"/>
      </w:pPr>
      <w:r w:rsidRPr="00EE7A6D">
        <w:rPr>
          <w:b/>
          <w:i/>
        </w:rPr>
        <w:t>Вывод:</w:t>
      </w:r>
      <w:r w:rsidR="00340D90" w:rsidRPr="00EE7A6D">
        <w:rPr>
          <w:b/>
          <w:i/>
        </w:rPr>
        <w:t xml:space="preserve"> </w:t>
      </w:r>
      <w:r w:rsidRPr="00EE7A6D">
        <w:t>п</w:t>
      </w:r>
      <w:r w:rsidR="005C2BBB" w:rsidRPr="00EE7A6D">
        <w:t xml:space="preserve">оказателями результативности моей деятельности по данным направлениям сотрудничества с родителями являются положительная динамика усвоения образовательной программы детьми, высокая активность участия родителей в групповых и </w:t>
      </w:r>
      <w:proofErr w:type="spellStart"/>
      <w:r w:rsidR="005C2BBB" w:rsidRPr="00EE7A6D">
        <w:t>общесадовских</w:t>
      </w:r>
      <w:proofErr w:type="spellEnd"/>
      <w:r w:rsidR="005C2BBB" w:rsidRPr="00EE7A6D">
        <w:t xml:space="preserve"> мероприятиях, участие в конкурсах. Проведенное среди родителей анкетирование на тему «Оценка роли воспитателя в разностороннем ра</w:t>
      </w:r>
      <w:r w:rsidRPr="00EE7A6D">
        <w:t>звитии ребенка» показало, что 92</w:t>
      </w:r>
      <w:r w:rsidR="005C2BBB" w:rsidRPr="00EE7A6D">
        <w:t>% родителей дают высокую оценку работе педагога, имеются благодарственные отзывы.</w:t>
      </w:r>
    </w:p>
    <w:p w14:paraId="389C9EB7" w14:textId="1A7EC2C1" w:rsidR="00B96593" w:rsidRPr="00EE7A6D" w:rsidRDefault="00284BB1" w:rsidP="00284B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contextualSpacing/>
        <w:jc w:val="both"/>
      </w:pPr>
      <w:r>
        <w:t xml:space="preserve">         </w:t>
      </w:r>
      <w:r w:rsidR="005A437D" w:rsidRPr="00EE7A6D">
        <w:t>Мною осуществляется</w:t>
      </w:r>
      <w:r w:rsidR="00B96593" w:rsidRPr="00EE7A6D">
        <w:t xml:space="preserve"> тесное </w:t>
      </w:r>
      <w:r w:rsidR="00B96593" w:rsidRPr="00EE7A6D">
        <w:rPr>
          <w:b/>
          <w:i/>
        </w:rPr>
        <w:t>взаимодействие со специалистами</w:t>
      </w:r>
      <w:r w:rsidR="00B96593" w:rsidRPr="00EE7A6D">
        <w:t xml:space="preserve"> детского сада. Весь музыкальный репертуар я подбираю с помощью музыкального руководителя, либо самостоятельно, но по согласованию со специалистом.  С инструктором по физической культуре организуем спортивные праздники, физкультурные досуги, Дни здоровья. Что позволяет воспитывать в детях привычку к здоровому образу жизни.</w:t>
      </w:r>
    </w:p>
    <w:p w14:paraId="6B81A426" w14:textId="28F40DF9" w:rsidR="00B96593" w:rsidRPr="00EE7A6D" w:rsidRDefault="00B96593" w:rsidP="00B46C1F">
      <w:pPr>
        <w:pStyle w:val="a3"/>
        <w:spacing w:line="240" w:lineRule="atLeast"/>
        <w:ind w:left="0" w:firstLine="567"/>
        <w:jc w:val="both"/>
      </w:pPr>
      <w:r w:rsidRPr="00EE7A6D">
        <w:t xml:space="preserve">В рамках </w:t>
      </w:r>
      <w:r w:rsidRPr="00EE7A6D">
        <w:rPr>
          <w:b/>
          <w:i/>
        </w:rPr>
        <w:t>взаимодействия с социумом</w:t>
      </w:r>
      <w:r w:rsidRPr="00EE7A6D">
        <w:t xml:space="preserve"> осуществляется развитие </w:t>
      </w:r>
      <w:r w:rsidR="009F0582" w:rsidRPr="00EE7A6D">
        <w:t>музыкальных способностей</w:t>
      </w:r>
      <w:r w:rsidR="00284BB1">
        <w:t xml:space="preserve"> воспитанников</w:t>
      </w:r>
      <w:r w:rsidR="009F0582" w:rsidRPr="00EE7A6D">
        <w:t xml:space="preserve">. </w:t>
      </w:r>
      <w:r w:rsidRPr="00EE7A6D">
        <w:t>Все это повлияло на восприятие детей, их эмоциональную раскованность, побудило к творческим экспериментам. При взаимодействии с Детской библиотекой</w:t>
      </w:r>
      <w:r w:rsidR="002025B4" w:rsidRPr="00EE7A6D">
        <w:t xml:space="preserve">№ 14 </w:t>
      </w:r>
      <w:proofErr w:type="spellStart"/>
      <w:r w:rsidR="002025B4" w:rsidRPr="00EE7A6D">
        <w:t>г.Екатеринбург</w:t>
      </w:r>
      <w:proofErr w:type="spellEnd"/>
      <w:r w:rsidRPr="00EE7A6D">
        <w:t xml:space="preserve">, дети приобщаются к книжной культуре, в них развивается такое качество, как </w:t>
      </w:r>
      <w:r w:rsidR="00051215" w:rsidRPr="00EE7A6D">
        <w:t>книголюб</w:t>
      </w:r>
      <w:r w:rsidRPr="00EE7A6D">
        <w:t>.</w:t>
      </w:r>
      <w:r w:rsidR="005A437D" w:rsidRPr="00EE7A6D">
        <w:t xml:space="preserve"> </w:t>
      </w:r>
      <w:r w:rsidRPr="00EE7A6D">
        <w:t xml:space="preserve">Представители ГИБДД и пожарной части гости нашей группы. С детьми они проводят </w:t>
      </w:r>
      <w:r w:rsidR="00284BB1">
        <w:t>познавательные</w:t>
      </w:r>
      <w:r w:rsidRPr="00EE7A6D">
        <w:t xml:space="preserve"> занятия, где дети изучают азбуку безопасности.</w:t>
      </w:r>
    </w:p>
    <w:p w14:paraId="6783458E" w14:textId="77777777" w:rsidR="00094C6A" w:rsidRPr="00EE7A6D" w:rsidRDefault="0087092C" w:rsidP="00B46C1F">
      <w:pPr>
        <w:spacing w:line="240" w:lineRule="atLeast"/>
        <w:contextualSpacing/>
        <w:jc w:val="both"/>
        <w:rPr>
          <w:b/>
          <w:bCs/>
          <w:i/>
          <w:shd w:val="clear" w:color="auto" w:fill="FFFFFF"/>
        </w:rPr>
      </w:pPr>
      <w:r w:rsidRPr="00EE7A6D">
        <w:rPr>
          <w:b/>
          <w:bCs/>
          <w:i/>
          <w:shd w:val="clear" w:color="auto" w:fill="FFFFFF"/>
        </w:rPr>
        <w:t>2</w:t>
      </w:r>
      <w:r w:rsidR="000C3C3F" w:rsidRPr="00EE7A6D">
        <w:rPr>
          <w:b/>
          <w:bCs/>
          <w:i/>
          <w:shd w:val="clear" w:color="auto" w:fill="FFFFFF"/>
        </w:rPr>
        <w:t>.</w:t>
      </w:r>
      <w:r w:rsidRPr="00EE7A6D">
        <w:rPr>
          <w:b/>
          <w:bCs/>
          <w:i/>
          <w:shd w:val="clear" w:color="auto" w:fill="FFFFFF"/>
        </w:rPr>
        <w:t>3.</w:t>
      </w:r>
      <w:r w:rsidR="000C3C3F" w:rsidRPr="00EE7A6D">
        <w:rPr>
          <w:b/>
          <w:bCs/>
          <w:i/>
          <w:shd w:val="clear" w:color="auto" w:fill="FFFFFF"/>
        </w:rPr>
        <w:t xml:space="preserve"> </w:t>
      </w:r>
      <w:r w:rsidR="00C90E8B" w:rsidRPr="00EE7A6D">
        <w:rPr>
          <w:b/>
          <w:bCs/>
          <w:i/>
          <w:shd w:val="clear" w:color="auto" w:fill="FFFFFF"/>
        </w:rPr>
        <w:t xml:space="preserve">Опыт использования </w:t>
      </w:r>
      <w:r w:rsidR="00177749" w:rsidRPr="00EE7A6D">
        <w:rPr>
          <w:b/>
          <w:bCs/>
          <w:i/>
          <w:shd w:val="clear" w:color="auto" w:fill="FFFFFF"/>
        </w:rPr>
        <w:t xml:space="preserve">инновационных </w:t>
      </w:r>
      <w:r w:rsidR="00C90E8B" w:rsidRPr="00EE7A6D">
        <w:rPr>
          <w:b/>
          <w:bCs/>
          <w:i/>
          <w:shd w:val="clear" w:color="auto" w:fill="FFFFFF"/>
        </w:rPr>
        <w:t>технологий</w:t>
      </w:r>
      <w:r w:rsidR="00EE257A" w:rsidRPr="00EE7A6D">
        <w:rPr>
          <w:b/>
          <w:bCs/>
          <w:i/>
          <w:shd w:val="clear" w:color="auto" w:fill="FFFFFF"/>
        </w:rPr>
        <w:t>, в том числе методов, форм, средств</w:t>
      </w:r>
      <w:r w:rsidR="00C90E8B" w:rsidRPr="00EE7A6D">
        <w:rPr>
          <w:b/>
          <w:bCs/>
          <w:i/>
          <w:shd w:val="clear" w:color="auto" w:fill="FFFFFF"/>
        </w:rPr>
        <w:t xml:space="preserve"> </w:t>
      </w:r>
    </w:p>
    <w:p w14:paraId="32104D40" w14:textId="77777777" w:rsidR="00B96593" w:rsidRPr="00EE7A6D" w:rsidRDefault="0087092C" w:rsidP="00B46C1F">
      <w:pPr>
        <w:spacing w:line="240" w:lineRule="atLeast"/>
        <w:contextualSpacing/>
        <w:jc w:val="both"/>
        <w:rPr>
          <w:i/>
        </w:rPr>
      </w:pPr>
      <w:r w:rsidRPr="00EE7A6D">
        <w:rPr>
          <w:b/>
          <w:i/>
        </w:rPr>
        <w:t xml:space="preserve">* </w:t>
      </w:r>
      <w:r w:rsidR="00B96593" w:rsidRPr="00EE7A6D">
        <w:rPr>
          <w:b/>
          <w:i/>
        </w:rPr>
        <w:t>Технологии проектной деятельности</w:t>
      </w:r>
    </w:p>
    <w:p w14:paraId="367062F9" w14:textId="77777777" w:rsidR="004A690F" w:rsidRPr="00EE7A6D" w:rsidRDefault="004A690F" w:rsidP="00B46C1F">
      <w:pPr>
        <w:spacing w:line="240" w:lineRule="atLeast"/>
        <w:contextualSpacing/>
        <w:jc w:val="both"/>
      </w:pPr>
      <w:r w:rsidRPr="00EE7A6D">
        <w:t>Использование инновационных педагогических технологий открывает новые возможности воспитания и обучения дошкольников, и одним из наиболее эффективных в наши дни я считаю метод проектов. Вовлечение детей в проектирование позволяет ребенку экспериментировать, синтезировать полученные знания, развивать творческие способности и коммуникативные навыки.</w:t>
      </w:r>
    </w:p>
    <w:p w14:paraId="453F806A" w14:textId="77777777" w:rsidR="007F6205" w:rsidRDefault="004A690F" w:rsidP="00B46C1F">
      <w:pPr>
        <w:spacing w:line="240" w:lineRule="atLeast"/>
        <w:contextualSpacing/>
        <w:jc w:val="both"/>
      </w:pPr>
      <w:r w:rsidRPr="00EE7A6D">
        <w:t>В 20</w:t>
      </w:r>
      <w:r w:rsidR="002025B4" w:rsidRPr="00EE7A6D">
        <w:t>20</w:t>
      </w:r>
      <w:r w:rsidRPr="00EE7A6D">
        <w:t>–20</w:t>
      </w:r>
      <w:r w:rsidR="002025B4" w:rsidRPr="00EE7A6D">
        <w:t>21</w:t>
      </w:r>
      <w:r w:rsidRPr="00EE7A6D">
        <w:t xml:space="preserve"> </w:t>
      </w:r>
      <w:proofErr w:type="gramStart"/>
      <w:r w:rsidRPr="00EE7A6D">
        <w:t>уч</w:t>
      </w:r>
      <w:r w:rsidR="005474FE">
        <w:t>ебный  год</w:t>
      </w:r>
      <w:proofErr w:type="gramEnd"/>
      <w:r w:rsidRPr="00EE7A6D">
        <w:t xml:space="preserve"> мною реализован </w:t>
      </w:r>
      <w:r w:rsidR="00EE2F77" w:rsidRPr="00EE7A6D">
        <w:t>проект, с привлечением родителей</w:t>
      </w:r>
      <w:r w:rsidR="00051215">
        <w:t xml:space="preserve"> </w:t>
      </w:r>
      <w:r w:rsidR="00051215" w:rsidRPr="00051215">
        <w:t>«Лук-зеленый друг»</w:t>
      </w:r>
      <w:r w:rsidR="00051215">
        <w:t>, «Книжки- малышки»</w:t>
      </w:r>
      <w:r w:rsidR="00EE2F77" w:rsidRPr="00EE7A6D">
        <w:t xml:space="preserve">, </w:t>
      </w:r>
      <w:r w:rsidRPr="00EE7A6D">
        <w:t>20</w:t>
      </w:r>
      <w:r w:rsidR="002025B4" w:rsidRPr="00EE7A6D">
        <w:t>21</w:t>
      </w:r>
      <w:r w:rsidRPr="00EE7A6D">
        <w:t xml:space="preserve"> – 20</w:t>
      </w:r>
      <w:r w:rsidR="002025B4" w:rsidRPr="00EE7A6D">
        <w:t>22</w:t>
      </w:r>
      <w:r w:rsidR="005474FE">
        <w:t xml:space="preserve"> </w:t>
      </w:r>
      <w:r w:rsidRPr="00EE7A6D">
        <w:t>уч</w:t>
      </w:r>
      <w:r w:rsidR="005474FE">
        <w:t xml:space="preserve">ебный </w:t>
      </w:r>
      <w:r w:rsidR="00FA7849" w:rsidRPr="00EE7A6D">
        <w:t xml:space="preserve"> </w:t>
      </w:r>
      <w:r w:rsidRPr="00EE7A6D">
        <w:t>г</w:t>
      </w:r>
      <w:r w:rsidR="005474FE">
        <w:t xml:space="preserve">од- </w:t>
      </w:r>
      <w:r w:rsidR="00EE2F77" w:rsidRPr="00EE7A6D">
        <w:rPr>
          <w:iCs/>
        </w:rPr>
        <w:t xml:space="preserve"> «Моя </w:t>
      </w:r>
      <w:proofErr w:type="spellStart"/>
      <w:r w:rsidR="00EE2F77" w:rsidRPr="00EE7A6D">
        <w:rPr>
          <w:iCs/>
        </w:rPr>
        <w:t>бабулечка</w:t>
      </w:r>
      <w:proofErr w:type="spellEnd"/>
      <w:r w:rsidR="00FA7849" w:rsidRPr="00EE7A6D">
        <w:rPr>
          <w:iCs/>
        </w:rPr>
        <w:t xml:space="preserve"> </w:t>
      </w:r>
      <w:r w:rsidR="00EE2F77" w:rsidRPr="00EE7A6D">
        <w:rPr>
          <w:iCs/>
        </w:rPr>
        <w:t>-</w:t>
      </w:r>
      <w:proofErr w:type="spellStart"/>
      <w:r w:rsidR="00EE2F77" w:rsidRPr="00EE7A6D">
        <w:rPr>
          <w:iCs/>
        </w:rPr>
        <w:t>красотулечка</w:t>
      </w:r>
      <w:proofErr w:type="spellEnd"/>
      <w:r w:rsidR="00EE2F77" w:rsidRPr="00EE7A6D">
        <w:rPr>
          <w:iCs/>
        </w:rPr>
        <w:t>»</w:t>
      </w:r>
      <w:r w:rsidR="005474FE">
        <w:rPr>
          <w:iCs/>
        </w:rPr>
        <w:t>;</w:t>
      </w:r>
      <w:r w:rsidR="00051215">
        <w:rPr>
          <w:iCs/>
        </w:rPr>
        <w:t xml:space="preserve"> </w:t>
      </w:r>
      <w:r w:rsidR="00792EC6">
        <w:t>2022-2023 уч</w:t>
      </w:r>
      <w:r w:rsidR="005474FE">
        <w:t xml:space="preserve">ебный </w:t>
      </w:r>
      <w:r w:rsidR="00051215">
        <w:t xml:space="preserve"> </w:t>
      </w:r>
      <w:r w:rsidR="005474FE">
        <w:t xml:space="preserve">год- </w:t>
      </w:r>
    </w:p>
    <w:p w14:paraId="1091B251" w14:textId="26F5F833" w:rsidR="004A690F" w:rsidRPr="00EE7A6D" w:rsidRDefault="00051215" w:rsidP="00B46C1F">
      <w:pPr>
        <w:spacing w:line="240" w:lineRule="atLeast"/>
        <w:contextualSpacing/>
        <w:jc w:val="both"/>
      </w:pPr>
      <w:r>
        <w:t xml:space="preserve"> «Народная культура и Традиции», «Спорт — это здоровье»,</w:t>
      </w:r>
      <w:r w:rsidRPr="00051215">
        <w:t xml:space="preserve"> «Как хорошо уметь читать, можно многое узнать»</w:t>
      </w:r>
      <w:r>
        <w:t xml:space="preserve">. </w:t>
      </w:r>
      <w:r w:rsidR="00B96593" w:rsidRPr="00EE7A6D">
        <w:t xml:space="preserve">Совместное планирование работы позволяет придерживаться основных принципов организации проектной деятельности-открытости, диалогичности, </w:t>
      </w:r>
      <w:proofErr w:type="spellStart"/>
      <w:r w:rsidR="00B96593" w:rsidRPr="00EE7A6D">
        <w:t>рефлексивности</w:t>
      </w:r>
      <w:proofErr w:type="spellEnd"/>
      <w:r w:rsidR="00B96593" w:rsidRPr="00EE7A6D">
        <w:t xml:space="preserve">. Моя технология работы с воспитанниками основана на выявлении субъектного опыта дошкольника. Выявление субъектного опыта требует диалога, в основе которого-понимание, принятие, сотрудничество и поддержка. </w:t>
      </w:r>
    </w:p>
    <w:p w14:paraId="40728852" w14:textId="6519BA09" w:rsidR="00B96593" w:rsidRPr="00EE7A6D" w:rsidRDefault="0087092C" w:rsidP="00B46C1F">
      <w:pPr>
        <w:spacing w:line="240" w:lineRule="atLeast"/>
        <w:contextualSpacing/>
        <w:jc w:val="both"/>
      </w:pPr>
      <w:r w:rsidRPr="00EE7A6D">
        <w:rPr>
          <w:b/>
        </w:rPr>
        <w:t>*</w:t>
      </w:r>
      <w:r w:rsidR="00B96593" w:rsidRPr="00EE7A6D">
        <w:rPr>
          <w:b/>
        </w:rPr>
        <w:t xml:space="preserve"> </w:t>
      </w:r>
      <w:r w:rsidR="00B96593" w:rsidRPr="00EE7A6D">
        <w:rPr>
          <w:b/>
          <w:i/>
        </w:rPr>
        <w:t>Информационно-коммуникативные технологии</w:t>
      </w:r>
      <w:r w:rsidR="00B96593" w:rsidRPr="00EE7A6D">
        <w:t>, цель этих технологий - идти в ногу со временем, стать для ребенка про</w:t>
      </w:r>
      <w:r w:rsidR="005A437D" w:rsidRPr="00EE7A6D">
        <w:t xml:space="preserve">водником в мир новых технологий. </w:t>
      </w:r>
      <w:r w:rsidR="00B96593" w:rsidRPr="00EE7A6D">
        <w:t xml:space="preserve">Я не только использую готовые презентации в работе с детьми, но и создаю их самостоятельно. Моделирование различных жизненных ситуаций, </w:t>
      </w:r>
      <w:r w:rsidR="00B96593" w:rsidRPr="00EE7A6D">
        <w:lastRenderedPageBreak/>
        <w:t xml:space="preserve">система ярких образов, наполненных структурированной информацией в определенном порядке, объём предлагаемого материала, представленный в игровой форме, способствуют повышенной эмоциональности, </w:t>
      </w:r>
      <w:r w:rsidR="00792EC6" w:rsidRPr="00EE7A6D">
        <w:t>поддерживают интерес</w:t>
      </w:r>
      <w:r w:rsidR="00B96593" w:rsidRPr="00EE7A6D">
        <w:t xml:space="preserve">, развивают творческие способности. </w:t>
      </w:r>
    </w:p>
    <w:p w14:paraId="04E482CA" w14:textId="354FBB4B" w:rsidR="00B96593" w:rsidRPr="00EE7A6D" w:rsidRDefault="0087092C" w:rsidP="00B46C1F">
      <w:pPr>
        <w:spacing w:line="240" w:lineRule="atLeast"/>
        <w:contextualSpacing/>
        <w:jc w:val="both"/>
      </w:pPr>
      <w:r w:rsidRPr="00EE7A6D">
        <w:rPr>
          <w:b/>
        </w:rPr>
        <w:t>*</w:t>
      </w:r>
      <w:r w:rsidR="00B96593" w:rsidRPr="00EE7A6D">
        <w:rPr>
          <w:b/>
          <w:i/>
        </w:rPr>
        <w:t>Личностно-ориентированные технологии</w:t>
      </w:r>
      <w:r w:rsidR="00B96593" w:rsidRPr="00EE7A6D">
        <w:t xml:space="preserve"> </w:t>
      </w:r>
      <w:r w:rsidR="00792EC6" w:rsidRPr="00EE7A6D">
        <w:t>реализуются мною</w:t>
      </w:r>
      <w:r w:rsidR="00B96593" w:rsidRPr="00EE7A6D">
        <w:t xml:space="preserve"> в предметно пространственной развивающей среде, отвечаю</w:t>
      </w:r>
      <w:r w:rsidR="005A437D" w:rsidRPr="00EE7A6D">
        <w:t>щей требованиям содержания ФГОС.</w:t>
      </w:r>
    </w:p>
    <w:p w14:paraId="4D7A406C" w14:textId="77777777" w:rsidR="00B96593" w:rsidRPr="00EE7A6D" w:rsidRDefault="0087092C" w:rsidP="00B46C1F">
      <w:pPr>
        <w:spacing w:line="240" w:lineRule="atLeast"/>
        <w:contextualSpacing/>
        <w:jc w:val="both"/>
        <w:rPr>
          <w:b/>
        </w:rPr>
      </w:pPr>
      <w:r w:rsidRPr="00EE7A6D">
        <w:rPr>
          <w:b/>
        </w:rPr>
        <w:t>*</w:t>
      </w:r>
      <w:r w:rsidR="00B96593" w:rsidRPr="00EE7A6D">
        <w:rPr>
          <w:b/>
          <w:i/>
        </w:rPr>
        <w:t>Технологии п</w:t>
      </w:r>
      <w:r w:rsidR="005A437D" w:rsidRPr="00EE7A6D">
        <w:rPr>
          <w:b/>
          <w:i/>
        </w:rPr>
        <w:t>ортфолио дошкольника и педагога.</w:t>
      </w:r>
    </w:p>
    <w:p w14:paraId="66063C2F" w14:textId="44F45F61" w:rsidR="00B96593" w:rsidRPr="00EE7A6D" w:rsidRDefault="0087092C" w:rsidP="00B46C1F">
      <w:pPr>
        <w:spacing w:line="240" w:lineRule="atLeast"/>
        <w:contextualSpacing/>
        <w:jc w:val="both"/>
      </w:pPr>
      <w:r w:rsidRPr="00EE7A6D">
        <w:rPr>
          <w:b/>
        </w:rPr>
        <w:t>*</w:t>
      </w:r>
      <w:r w:rsidR="00B96593" w:rsidRPr="00EE7A6D">
        <w:rPr>
          <w:b/>
        </w:rPr>
        <w:t xml:space="preserve"> </w:t>
      </w:r>
      <w:r w:rsidR="00B96593" w:rsidRPr="00EE7A6D">
        <w:rPr>
          <w:b/>
          <w:i/>
        </w:rPr>
        <w:t>Игровые технологии</w:t>
      </w:r>
      <w:r w:rsidR="00B96593" w:rsidRPr="00EE7A6D">
        <w:t xml:space="preserve"> тесно связаны со всеми сторонами воспитательной и образовательной работы и </w:t>
      </w:r>
      <w:r w:rsidR="00792EC6" w:rsidRPr="00EE7A6D">
        <w:t>решением основных</w:t>
      </w:r>
      <w:r w:rsidR="00B96593" w:rsidRPr="00EE7A6D">
        <w:t xml:space="preserve"> задач.</w:t>
      </w:r>
    </w:p>
    <w:p w14:paraId="183FC5D2" w14:textId="77777777" w:rsidR="00C90E8B" w:rsidRPr="00EE7A6D" w:rsidRDefault="005A437D" w:rsidP="00B46C1F">
      <w:pPr>
        <w:shd w:val="clear" w:color="auto" w:fill="FFFFFF"/>
        <w:spacing w:line="240" w:lineRule="atLeast"/>
        <w:ind w:right="34"/>
        <w:contextualSpacing/>
        <w:jc w:val="both"/>
        <w:rPr>
          <w:spacing w:val="-2"/>
        </w:rPr>
      </w:pPr>
      <w:r w:rsidRPr="00EE7A6D">
        <w:rPr>
          <w:b/>
          <w:spacing w:val="-2"/>
        </w:rPr>
        <w:t>Вывод</w:t>
      </w:r>
      <w:r w:rsidRPr="00EE7A6D">
        <w:rPr>
          <w:spacing w:val="-2"/>
        </w:rPr>
        <w:t>: т</w:t>
      </w:r>
      <w:r w:rsidR="00B96593" w:rsidRPr="00EE7A6D">
        <w:rPr>
          <w:spacing w:val="-2"/>
        </w:rPr>
        <w:t xml:space="preserve">аким образом, разнообразие вышеописанных технологий, совокупность </w:t>
      </w:r>
      <w:r w:rsidR="00B96593" w:rsidRPr="00EE7A6D">
        <w:t xml:space="preserve">методов и приёмов в моей педагогической практике является стимулом к </w:t>
      </w:r>
      <w:r w:rsidR="00B96593" w:rsidRPr="00EE7A6D">
        <w:rPr>
          <w:spacing w:val="-2"/>
        </w:rPr>
        <w:t>проявлению творческой активности, увлеченности детей, раскрытию их индивидуальных возможностей, социализ</w:t>
      </w:r>
      <w:r w:rsidRPr="00EE7A6D">
        <w:rPr>
          <w:spacing w:val="-2"/>
        </w:rPr>
        <w:t>ации и самореализации личности.</w:t>
      </w:r>
    </w:p>
    <w:p w14:paraId="79650C82" w14:textId="5B71BCE4" w:rsidR="00792EC6" w:rsidRDefault="0087092C" w:rsidP="008D5269">
      <w:pPr>
        <w:spacing w:line="240" w:lineRule="atLeast"/>
        <w:contextualSpacing/>
        <w:jc w:val="both"/>
      </w:pPr>
      <w:r w:rsidRPr="00EE7A6D">
        <w:rPr>
          <w:b/>
          <w:bCs/>
          <w:i/>
          <w:shd w:val="clear" w:color="auto" w:fill="FFFFFF"/>
        </w:rPr>
        <w:t>2.4.</w:t>
      </w:r>
      <w:r w:rsidR="00C90E8B" w:rsidRPr="00EE7A6D">
        <w:rPr>
          <w:b/>
          <w:bCs/>
          <w:i/>
          <w:shd w:val="clear" w:color="auto" w:fill="FFFFFF"/>
        </w:rPr>
        <w:t xml:space="preserve"> Обобщение и распространение педагогического опыта</w:t>
      </w:r>
      <w:r w:rsidRPr="00EE7A6D">
        <w:rPr>
          <w:b/>
          <w:bCs/>
          <w:i/>
          <w:shd w:val="clear" w:color="auto" w:fill="FFFFFF"/>
        </w:rPr>
        <w:t>.</w:t>
      </w:r>
      <w:r w:rsidR="00C90E8B" w:rsidRPr="00EE7A6D">
        <w:rPr>
          <w:rStyle w:val="apple-converted-space"/>
          <w:shd w:val="clear" w:color="auto" w:fill="FFFFFF"/>
        </w:rPr>
        <w:t> </w:t>
      </w:r>
      <w:r w:rsidR="00C90E8B" w:rsidRPr="00EE7A6D">
        <w:br/>
      </w:r>
      <w:r w:rsidRPr="00EE7A6D">
        <w:t xml:space="preserve">В целях совершенствования методов обучения и воспитания принимаю активное участие в педсоветах, семинарах, практикумах, проводимых на уровне ДОУ. </w:t>
      </w:r>
      <w:r w:rsidRPr="00EE7A6D">
        <w:rPr>
          <w:bCs/>
          <w:shd w:val="clear" w:color="auto" w:fill="FFFFFF"/>
        </w:rPr>
        <w:t xml:space="preserve">Делилась опытом работы </w:t>
      </w:r>
      <w:r w:rsidR="008D5269">
        <w:rPr>
          <w:bCs/>
          <w:shd w:val="clear" w:color="auto" w:fill="FFFFFF"/>
        </w:rPr>
        <w:t>в рамках</w:t>
      </w:r>
      <w:r w:rsidRPr="00EE7A6D">
        <w:rPr>
          <w:bCs/>
          <w:shd w:val="clear" w:color="auto" w:fill="FFFFFF"/>
        </w:rPr>
        <w:t xml:space="preserve"> </w:t>
      </w:r>
      <w:r w:rsidR="008D5269" w:rsidRPr="008D5269">
        <w:rPr>
          <w:bCs/>
          <w:shd w:val="clear" w:color="auto" w:fill="FFFFFF"/>
        </w:rPr>
        <w:t>районн</w:t>
      </w:r>
      <w:r w:rsidR="008D5269">
        <w:rPr>
          <w:bCs/>
          <w:shd w:val="clear" w:color="auto" w:fill="FFFFFF"/>
        </w:rPr>
        <w:t>ого</w:t>
      </w:r>
      <w:r w:rsidR="008D5269" w:rsidRPr="008D5269">
        <w:rPr>
          <w:bCs/>
          <w:shd w:val="clear" w:color="auto" w:fill="FFFFFF"/>
        </w:rPr>
        <w:t xml:space="preserve"> онлайн-семинар</w:t>
      </w:r>
      <w:r w:rsidR="008D5269">
        <w:rPr>
          <w:bCs/>
          <w:shd w:val="clear" w:color="auto" w:fill="FFFFFF"/>
        </w:rPr>
        <w:t>а</w:t>
      </w:r>
      <w:r w:rsidR="008D5269" w:rsidRPr="008D5269">
        <w:rPr>
          <w:bCs/>
          <w:shd w:val="clear" w:color="auto" w:fill="FFFFFF"/>
        </w:rPr>
        <w:t xml:space="preserve"> «Речевое развитие детей старшего дошкольного возраста с использованием здоровьесберегающих и игровых технологий»</w:t>
      </w:r>
      <w:r w:rsidR="008D5269">
        <w:rPr>
          <w:bCs/>
          <w:shd w:val="clear" w:color="auto" w:fill="FFFFFF"/>
        </w:rPr>
        <w:t xml:space="preserve">. </w:t>
      </w:r>
      <w:r w:rsidR="00960DD5" w:rsidRPr="00EE7A6D">
        <w:t xml:space="preserve">Занимаю активную гражданскую позицию. Принимаю участие в праздничных демонстрациях, субботниках, акциях. </w:t>
      </w:r>
    </w:p>
    <w:p w14:paraId="2F93C822" w14:textId="77777777" w:rsidR="007F6205" w:rsidRDefault="007F6205" w:rsidP="007F6205">
      <w:pPr>
        <w:pStyle w:val="a3"/>
        <w:shd w:val="clear" w:color="auto" w:fill="FFFFFF"/>
        <w:tabs>
          <w:tab w:val="left" w:pos="0"/>
        </w:tabs>
        <w:spacing w:line="240" w:lineRule="atLeast"/>
        <w:ind w:left="0" w:right="19"/>
        <w:jc w:val="both"/>
        <w:rPr>
          <w:b/>
          <w:bCs/>
          <w:i/>
          <w:shd w:val="clear" w:color="auto" w:fill="FFFFFF"/>
        </w:rPr>
      </w:pPr>
    </w:p>
    <w:p w14:paraId="72ABE8BD" w14:textId="38B45671" w:rsidR="00E240CA" w:rsidRPr="00EE7A6D" w:rsidRDefault="00E240CA" w:rsidP="00B46C1F">
      <w:pPr>
        <w:spacing w:line="240" w:lineRule="atLeast"/>
        <w:contextualSpacing/>
        <w:jc w:val="both"/>
        <w:rPr>
          <w:rStyle w:val="apple-converted-space"/>
          <w:sz w:val="20"/>
          <w:szCs w:val="20"/>
          <w:shd w:val="clear" w:color="auto" w:fill="FFFFFF"/>
        </w:rPr>
      </w:pPr>
      <w:r w:rsidRPr="00EE7A6D">
        <w:rPr>
          <w:b/>
          <w:bCs/>
          <w:i/>
          <w:shd w:val="clear" w:color="auto" w:fill="FFFFFF"/>
        </w:rPr>
        <w:t>Наличие публикаций из опыта работы на страницах образовательного СМ</w:t>
      </w:r>
      <w:r w:rsidR="00DD4F1D" w:rsidRPr="00EE7A6D">
        <w:rPr>
          <w:b/>
          <w:bCs/>
          <w:i/>
          <w:shd w:val="clear" w:color="auto" w:fill="FFFFFF"/>
        </w:rPr>
        <w:t>И, порталах ИНТЕРНЕТА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17"/>
        <w:gridCol w:w="1767"/>
        <w:gridCol w:w="3895"/>
        <w:gridCol w:w="3901"/>
      </w:tblGrid>
      <w:tr w:rsidR="00EE7A6D" w:rsidRPr="00EE7A6D" w14:paraId="568F8996" w14:textId="77777777" w:rsidTr="002F4D62">
        <w:trPr>
          <w:trHeight w:val="596"/>
        </w:trPr>
        <w:tc>
          <w:tcPr>
            <w:tcW w:w="517" w:type="dxa"/>
          </w:tcPr>
          <w:p w14:paraId="480C9BB0" w14:textId="77777777" w:rsidR="00E240CA" w:rsidRPr="00EE7A6D" w:rsidRDefault="00E240CA" w:rsidP="00FA7849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  </w:t>
            </w:r>
            <w:r w:rsidR="00FA7849" w:rsidRPr="00EE7A6D">
              <w:rPr>
                <w:rStyle w:val="apple-converted-space"/>
                <w:sz w:val="20"/>
                <w:szCs w:val="20"/>
                <w:shd w:val="clear" w:color="auto" w:fill="FFFFFF"/>
              </w:rPr>
              <w:t>№</w:t>
            </w:r>
            <w:r w:rsidRPr="00EE7A6D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   </w:t>
            </w:r>
          </w:p>
        </w:tc>
        <w:tc>
          <w:tcPr>
            <w:tcW w:w="1767" w:type="dxa"/>
          </w:tcPr>
          <w:p w14:paraId="26BD80B0" w14:textId="77777777" w:rsidR="00E240CA" w:rsidRPr="00EE7A6D" w:rsidRDefault="00E240CA" w:rsidP="00B46C1F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Дата участия</w:t>
            </w:r>
          </w:p>
        </w:tc>
        <w:tc>
          <w:tcPr>
            <w:tcW w:w="3895" w:type="dxa"/>
          </w:tcPr>
          <w:p w14:paraId="4EFE99EE" w14:textId="77777777" w:rsidR="00E240CA" w:rsidRPr="00EE7A6D" w:rsidRDefault="00E240CA" w:rsidP="00B46C1F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Название публикации</w:t>
            </w:r>
          </w:p>
        </w:tc>
        <w:tc>
          <w:tcPr>
            <w:tcW w:w="3901" w:type="dxa"/>
          </w:tcPr>
          <w:p w14:paraId="18642FEE" w14:textId="77777777" w:rsidR="00E240CA" w:rsidRPr="00EE7A6D" w:rsidRDefault="00E240CA" w:rsidP="00B46C1F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Образовательное СМИ, газета</w:t>
            </w:r>
          </w:p>
        </w:tc>
      </w:tr>
      <w:tr w:rsidR="00EE7A6D" w:rsidRPr="00EE7A6D" w14:paraId="15A3BF6A" w14:textId="77777777" w:rsidTr="002F4D62">
        <w:trPr>
          <w:trHeight w:val="596"/>
        </w:trPr>
        <w:tc>
          <w:tcPr>
            <w:tcW w:w="517" w:type="dxa"/>
          </w:tcPr>
          <w:p w14:paraId="5B9E2E4F" w14:textId="01BD8DE6" w:rsidR="00E240CA" w:rsidRPr="00EE7A6D" w:rsidRDefault="00E240CA" w:rsidP="00B46C1F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1</w:t>
            </w:r>
          </w:p>
        </w:tc>
        <w:tc>
          <w:tcPr>
            <w:tcW w:w="1767" w:type="dxa"/>
          </w:tcPr>
          <w:p w14:paraId="5E637F57" w14:textId="207943E8" w:rsidR="00E240CA" w:rsidRPr="00EE7A6D" w:rsidRDefault="008F1548" w:rsidP="00B46C1F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Ноябрь, 2021</w:t>
            </w:r>
          </w:p>
        </w:tc>
        <w:tc>
          <w:tcPr>
            <w:tcW w:w="3895" w:type="dxa"/>
          </w:tcPr>
          <w:p w14:paraId="2A190300" w14:textId="540DCD08" w:rsidR="00E240CA" w:rsidRPr="00EE7A6D" w:rsidRDefault="008F1548" w:rsidP="00B46C1F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Педагогическая теория и практика: актуальные идеи и успешный опыт в условиях модернизации российского образования «Эталон», Новогодний утренник «Щелкунчик»</w:t>
            </w:r>
          </w:p>
        </w:tc>
        <w:tc>
          <w:tcPr>
            <w:tcW w:w="3901" w:type="dxa"/>
          </w:tcPr>
          <w:p w14:paraId="1C94DB0A" w14:textId="7B1D066C" w:rsidR="00E240CA" w:rsidRPr="00EE7A6D" w:rsidRDefault="008F1548" w:rsidP="00B46C1F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СМИ № ФС 77-62416</w:t>
            </w:r>
          </w:p>
        </w:tc>
      </w:tr>
      <w:tr w:rsidR="00EE7A6D" w:rsidRPr="00EE7A6D" w14:paraId="0529D04C" w14:textId="77777777" w:rsidTr="002F4D62">
        <w:tc>
          <w:tcPr>
            <w:tcW w:w="517" w:type="dxa"/>
          </w:tcPr>
          <w:p w14:paraId="45F30280" w14:textId="1587470D" w:rsidR="00E240CA" w:rsidRPr="00EE7A6D" w:rsidRDefault="00E240CA" w:rsidP="00B46C1F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2</w:t>
            </w:r>
          </w:p>
        </w:tc>
        <w:tc>
          <w:tcPr>
            <w:tcW w:w="1767" w:type="dxa"/>
          </w:tcPr>
          <w:p w14:paraId="16B3BCCC" w14:textId="10E15C64" w:rsidR="00E240CA" w:rsidRPr="00EE7A6D" w:rsidRDefault="00836CA2" w:rsidP="00B46C1F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Февраль, 2022</w:t>
            </w:r>
          </w:p>
        </w:tc>
        <w:tc>
          <w:tcPr>
            <w:tcW w:w="3895" w:type="dxa"/>
          </w:tcPr>
          <w:p w14:paraId="085E9EDA" w14:textId="275325B2" w:rsidR="00E240CA" w:rsidRPr="00EE7A6D" w:rsidRDefault="00836CA2" w:rsidP="00B46C1F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Информационно- образовательном ресурсе, «Педагогика X</w:t>
            </w:r>
            <w:r w:rsidRPr="00EE7A6D">
              <w:rPr>
                <w:sz w:val="20"/>
                <w:szCs w:val="20"/>
                <w:lang w:val="en-US"/>
              </w:rPr>
              <w:t>XI</w:t>
            </w:r>
            <w:r w:rsidRPr="00EE7A6D">
              <w:rPr>
                <w:sz w:val="20"/>
                <w:szCs w:val="20"/>
              </w:rPr>
              <w:t xml:space="preserve"> век», сценарий спортивного праздника к 23 февраля</w:t>
            </w:r>
          </w:p>
        </w:tc>
        <w:tc>
          <w:tcPr>
            <w:tcW w:w="3901" w:type="dxa"/>
          </w:tcPr>
          <w:p w14:paraId="3100C246" w14:textId="6BC46C7B" w:rsidR="00E240CA" w:rsidRPr="00EE7A6D" w:rsidRDefault="00836CA2" w:rsidP="00B46C1F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  <w:lang w:val="en-US"/>
              </w:rPr>
              <w:t>http</w:t>
            </w:r>
            <w:r w:rsidRPr="00EE7A6D">
              <w:rPr>
                <w:sz w:val="20"/>
                <w:szCs w:val="20"/>
              </w:rPr>
              <w:t>: //</w:t>
            </w:r>
            <w:r w:rsidRPr="00EE7A6D">
              <w:rPr>
                <w:sz w:val="20"/>
                <w:szCs w:val="20"/>
                <w:lang w:val="en-US"/>
              </w:rPr>
              <w:t>pedagogcentr.ru</w:t>
            </w:r>
            <w:r w:rsidRPr="00EE7A6D">
              <w:rPr>
                <w:sz w:val="20"/>
                <w:szCs w:val="20"/>
              </w:rPr>
              <w:t>/</w:t>
            </w:r>
            <w:r w:rsidRPr="00EE7A6D">
              <w:rPr>
                <w:sz w:val="20"/>
                <w:szCs w:val="20"/>
                <w:lang w:val="en-US"/>
              </w:rPr>
              <w:t>publication</w:t>
            </w:r>
            <w:r w:rsidRPr="00EE7A6D">
              <w:rPr>
                <w:sz w:val="20"/>
                <w:szCs w:val="20"/>
              </w:rPr>
              <w:t>/3/36/6713</w:t>
            </w:r>
          </w:p>
        </w:tc>
      </w:tr>
      <w:tr w:rsidR="00EE7A6D" w:rsidRPr="00EE7A6D" w14:paraId="6F75F819" w14:textId="77777777" w:rsidTr="002F4D62">
        <w:tc>
          <w:tcPr>
            <w:tcW w:w="517" w:type="dxa"/>
          </w:tcPr>
          <w:p w14:paraId="3028B76C" w14:textId="26A15003" w:rsidR="00E240CA" w:rsidRPr="00EE7A6D" w:rsidRDefault="00E240CA" w:rsidP="00B46C1F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3</w:t>
            </w:r>
          </w:p>
        </w:tc>
        <w:tc>
          <w:tcPr>
            <w:tcW w:w="1767" w:type="dxa"/>
          </w:tcPr>
          <w:p w14:paraId="25116C79" w14:textId="5EF39558" w:rsidR="00E240CA" w:rsidRPr="00EE7A6D" w:rsidRDefault="00351E82" w:rsidP="00B46C1F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Ноябрь, 2023</w:t>
            </w:r>
          </w:p>
        </w:tc>
        <w:tc>
          <w:tcPr>
            <w:tcW w:w="3895" w:type="dxa"/>
          </w:tcPr>
          <w:p w14:paraId="287B2750" w14:textId="4EAA761E" w:rsidR="00E240CA" w:rsidRPr="00EE7A6D" w:rsidRDefault="00351E82" w:rsidP="00B46C1F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Всероссийское издание «Слово педагога» (веб-сайт), методическая разработка</w:t>
            </w:r>
            <w:r w:rsidR="002F4D62" w:rsidRPr="00EE7A6D">
              <w:rPr>
                <w:sz w:val="20"/>
                <w:szCs w:val="20"/>
              </w:rPr>
              <w:t>: итоговое занятие по ФЭМП во второй младшей группе «Необычное путешествие»</w:t>
            </w:r>
          </w:p>
        </w:tc>
        <w:tc>
          <w:tcPr>
            <w:tcW w:w="3901" w:type="dxa"/>
          </w:tcPr>
          <w:p w14:paraId="1099EB75" w14:textId="77777777" w:rsidR="00E240CA" w:rsidRPr="00EE7A6D" w:rsidRDefault="002F4D62" w:rsidP="00B46C1F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  <w:lang w:val="en-US"/>
              </w:rPr>
            </w:pPr>
            <w:r w:rsidRPr="00EE7A6D">
              <w:rPr>
                <w:sz w:val="20"/>
                <w:szCs w:val="20"/>
                <w:lang w:val="en-US"/>
              </w:rPr>
              <w:t xml:space="preserve">http: </w:t>
            </w:r>
            <w:proofErr w:type="gramStart"/>
            <w:r w:rsidRPr="00EE7A6D">
              <w:rPr>
                <w:sz w:val="20"/>
                <w:szCs w:val="20"/>
                <w:lang w:val="en-US"/>
              </w:rPr>
              <w:t>//slovopedagogoga.ru/</w:t>
            </w:r>
            <w:proofErr w:type="spellStart"/>
            <w:r w:rsidRPr="00EE7A6D">
              <w:rPr>
                <w:sz w:val="20"/>
                <w:szCs w:val="20"/>
                <w:lang w:val="en-US"/>
              </w:rPr>
              <w:t>servisy</w:t>
            </w:r>
            <w:proofErr w:type="spellEnd"/>
            <w:r w:rsidRPr="00EE7A6D">
              <w:rPr>
                <w:sz w:val="20"/>
                <w:szCs w:val="20"/>
                <w:lang w:val="en-US"/>
              </w:rPr>
              <w:t>/</w:t>
            </w:r>
            <w:proofErr w:type="spellStart"/>
            <w:r w:rsidRPr="00EE7A6D">
              <w:rPr>
                <w:sz w:val="20"/>
                <w:szCs w:val="20"/>
                <w:lang w:val="en-US"/>
              </w:rPr>
              <w:t>publik</w:t>
            </w:r>
            <w:proofErr w:type="spellEnd"/>
            <w:r w:rsidRPr="00EE7A6D">
              <w:rPr>
                <w:sz w:val="20"/>
                <w:szCs w:val="20"/>
                <w:lang w:val="en-US"/>
              </w:rPr>
              <w:t>/</w:t>
            </w:r>
            <w:proofErr w:type="spellStart"/>
            <w:r w:rsidRPr="00EE7A6D">
              <w:rPr>
                <w:sz w:val="20"/>
                <w:szCs w:val="20"/>
                <w:lang w:val="en-US"/>
              </w:rPr>
              <w:t>publ?id</w:t>
            </w:r>
            <w:proofErr w:type="spellEnd"/>
            <w:proofErr w:type="gramEnd"/>
            <w:r w:rsidRPr="00EE7A6D">
              <w:rPr>
                <w:sz w:val="20"/>
                <w:szCs w:val="20"/>
                <w:lang w:val="en-US"/>
              </w:rPr>
              <w:t>=</w:t>
            </w:r>
          </w:p>
          <w:p w14:paraId="179FFB3C" w14:textId="5E6438BF" w:rsidR="002F4D62" w:rsidRPr="00EE7A6D" w:rsidRDefault="002F4D62" w:rsidP="00B46C1F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  <w:lang w:val="en-US"/>
              </w:rPr>
            </w:pPr>
            <w:r w:rsidRPr="00EE7A6D">
              <w:rPr>
                <w:sz w:val="20"/>
                <w:szCs w:val="20"/>
                <w:lang w:val="en-US"/>
              </w:rPr>
              <w:t>28914</w:t>
            </w:r>
          </w:p>
        </w:tc>
      </w:tr>
    </w:tbl>
    <w:p w14:paraId="247862DA" w14:textId="77777777" w:rsidR="00BF1979" w:rsidRDefault="00BF1979" w:rsidP="00B46C1F">
      <w:pPr>
        <w:spacing w:line="240" w:lineRule="atLeast"/>
        <w:contextualSpacing/>
        <w:jc w:val="both"/>
        <w:rPr>
          <w:b/>
          <w:bCs/>
          <w:i/>
          <w:shd w:val="clear" w:color="auto" w:fill="FFFFFF"/>
        </w:rPr>
      </w:pPr>
    </w:p>
    <w:p w14:paraId="2D6EFCB8" w14:textId="249C8A75" w:rsidR="0087092C" w:rsidRPr="00EE7A6D" w:rsidRDefault="00C90E8B" w:rsidP="00B46C1F">
      <w:pPr>
        <w:spacing w:line="240" w:lineRule="atLeast"/>
        <w:contextualSpacing/>
        <w:jc w:val="both"/>
        <w:rPr>
          <w:b/>
          <w:bCs/>
          <w:i/>
          <w:shd w:val="clear" w:color="auto" w:fill="FFFFFF"/>
        </w:rPr>
      </w:pPr>
      <w:r w:rsidRPr="00EE7A6D">
        <w:rPr>
          <w:b/>
          <w:bCs/>
          <w:i/>
          <w:shd w:val="clear" w:color="auto" w:fill="FFFFFF"/>
        </w:rPr>
        <w:t>Участие в муниципальных, региональных и федеральных</w:t>
      </w:r>
      <w:r w:rsidR="00ED7F5F" w:rsidRPr="00EE7A6D">
        <w:rPr>
          <w:b/>
          <w:bCs/>
          <w:i/>
          <w:shd w:val="clear" w:color="auto" w:fill="FFFFFF"/>
        </w:rPr>
        <w:t xml:space="preserve"> конкурсах</w:t>
      </w:r>
      <w:r w:rsidR="00DD4F1D" w:rsidRPr="00EE7A6D">
        <w:rPr>
          <w:b/>
          <w:bCs/>
          <w:i/>
          <w:shd w:val="clear" w:color="auto" w:fill="FFFFFF"/>
        </w:rPr>
        <w:t>, олимпиадах, профессиональном тестировании.</w:t>
      </w:r>
    </w:p>
    <w:p w14:paraId="15E1E820" w14:textId="73D7AB4D" w:rsidR="00C90E8B" w:rsidRPr="00EE7A6D" w:rsidRDefault="0087092C" w:rsidP="00B46C1F">
      <w:pPr>
        <w:spacing w:line="240" w:lineRule="atLeast"/>
        <w:contextualSpacing/>
        <w:jc w:val="both"/>
      </w:pPr>
      <w:r w:rsidRPr="00EE7A6D">
        <w:rPr>
          <w:bCs/>
          <w:shd w:val="clear" w:color="auto" w:fill="FFFFFF"/>
        </w:rPr>
        <w:t>Принимаю активное участие в профессиональных конкурсах</w:t>
      </w:r>
      <w:r w:rsidR="008D5269">
        <w:rPr>
          <w:bCs/>
          <w:shd w:val="clear" w:color="auto" w:fill="FFFFFF"/>
        </w:rPr>
        <w:t>:</w:t>
      </w:r>
    </w:p>
    <w:p w14:paraId="1692DFD4" w14:textId="77777777" w:rsidR="00563E47" w:rsidRPr="00EE7A6D" w:rsidRDefault="00563E47" w:rsidP="00B46C1F">
      <w:pPr>
        <w:shd w:val="clear" w:color="auto" w:fill="FFFFFF"/>
        <w:spacing w:line="240" w:lineRule="atLeast"/>
        <w:ind w:right="24" w:firstLine="142"/>
        <w:contextualSpacing/>
        <w:jc w:val="both"/>
        <w:rPr>
          <w:b/>
          <w:i/>
          <w:sz w:val="20"/>
          <w:szCs w:val="20"/>
        </w:rPr>
      </w:pPr>
      <w:r w:rsidRPr="00EE7A6D">
        <w:rPr>
          <w:b/>
          <w:i/>
        </w:rPr>
        <w:t>на муниципальном уровне: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2126"/>
        <w:gridCol w:w="4900"/>
        <w:gridCol w:w="2520"/>
      </w:tblGrid>
      <w:tr w:rsidR="00EE7A6D" w:rsidRPr="00EE7A6D" w14:paraId="4EF39F33" w14:textId="77777777" w:rsidTr="00563E47">
        <w:trPr>
          <w:trHeight w:val="596"/>
        </w:trPr>
        <w:tc>
          <w:tcPr>
            <w:tcW w:w="534" w:type="dxa"/>
          </w:tcPr>
          <w:p w14:paraId="1BA19771" w14:textId="77777777" w:rsidR="00563E47" w:rsidRPr="00EE7A6D" w:rsidRDefault="00563E47" w:rsidP="00B46C1F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№</w:t>
            </w:r>
          </w:p>
        </w:tc>
        <w:tc>
          <w:tcPr>
            <w:tcW w:w="2126" w:type="dxa"/>
          </w:tcPr>
          <w:p w14:paraId="213B9235" w14:textId="77777777" w:rsidR="00563E47" w:rsidRPr="00EE7A6D" w:rsidRDefault="00563E47" w:rsidP="00B46C1F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Дата участия</w:t>
            </w:r>
          </w:p>
        </w:tc>
        <w:tc>
          <w:tcPr>
            <w:tcW w:w="4900" w:type="dxa"/>
          </w:tcPr>
          <w:p w14:paraId="0564D206" w14:textId="77777777" w:rsidR="00563E47" w:rsidRPr="00EE7A6D" w:rsidRDefault="00563E47" w:rsidP="00E967E4">
            <w:pPr>
              <w:pStyle w:val="ab"/>
              <w:spacing w:before="138" w:beforeAutospacing="0" w:after="138" w:afterAutospacing="0" w:line="240" w:lineRule="atLeast"/>
              <w:contextualSpacing/>
              <w:jc w:val="center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Конкурсы</w:t>
            </w:r>
          </w:p>
        </w:tc>
        <w:tc>
          <w:tcPr>
            <w:tcW w:w="2520" w:type="dxa"/>
          </w:tcPr>
          <w:p w14:paraId="07D9F0B2" w14:textId="77777777" w:rsidR="00563E47" w:rsidRPr="00EE7A6D" w:rsidRDefault="00563E47" w:rsidP="00B46C1F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Вид получения документа</w:t>
            </w:r>
          </w:p>
        </w:tc>
      </w:tr>
      <w:tr w:rsidR="00EE7A6D" w:rsidRPr="00EE7A6D" w14:paraId="2405122E" w14:textId="77777777" w:rsidTr="00563E47">
        <w:tc>
          <w:tcPr>
            <w:tcW w:w="534" w:type="dxa"/>
          </w:tcPr>
          <w:p w14:paraId="732F4CC1" w14:textId="7675F768" w:rsidR="008F1548" w:rsidRPr="00EE7A6D" w:rsidRDefault="008F1548" w:rsidP="008F1548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14:paraId="78A07129" w14:textId="41719953" w:rsidR="008F1548" w:rsidRPr="00EE7A6D" w:rsidRDefault="008F1548" w:rsidP="008F1548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Ноябрь, 2021</w:t>
            </w:r>
          </w:p>
        </w:tc>
        <w:tc>
          <w:tcPr>
            <w:tcW w:w="4900" w:type="dxa"/>
          </w:tcPr>
          <w:p w14:paraId="3E222536" w14:textId="29407204" w:rsidR="008F1548" w:rsidRPr="00EE7A6D" w:rsidRDefault="008F1548" w:rsidP="008F1548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  <w:lang w:val="en-US"/>
              </w:rPr>
              <w:t>XXIII</w:t>
            </w:r>
            <w:r w:rsidRPr="00EE7A6D">
              <w:rPr>
                <w:sz w:val="20"/>
                <w:szCs w:val="20"/>
              </w:rPr>
              <w:t xml:space="preserve"> Областной открытый конкурс детского творчества, «Град святой Екатерины», номинация: изобразительное искусство</w:t>
            </w:r>
          </w:p>
        </w:tc>
        <w:tc>
          <w:tcPr>
            <w:tcW w:w="2520" w:type="dxa"/>
          </w:tcPr>
          <w:p w14:paraId="3EFA5113" w14:textId="5F7A9F51" w:rsidR="008F1548" w:rsidRPr="00EE7A6D" w:rsidRDefault="008F1548" w:rsidP="008F1548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Сертификат</w:t>
            </w:r>
          </w:p>
        </w:tc>
      </w:tr>
      <w:tr w:rsidR="00EE7A6D" w:rsidRPr="00EE7A6D" w14:paraId="7FF34EB1" w14:textId="77777777" w:rsidTr="00563E47">
        <w:tc>
          <w:tcPr>
            <w:tcW w:w="534" w:type="dxa"/>
          </w:tcPr>
          <w:p w14:paraId="74D12BFA" w14:textId="27DF0120" w:rsidR="00351E82" w:rsidRPr="00EE7A6D" w:rsidRDefault="002F4D62" w:rsidP="00351E82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  <w:lang w:val="en-US"/>
              </w:rPr>
            </w:pPr>
            <w:r w:rsidRPr="00EE7A6D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126" w:type="dxa"/>
          </w:tcPr>
          <w:p w14:paraId="1791108E" w14:textId="7DFEB2B2" w:rsidR="00351E82" w:rsidRPr="00EE7A6D" w:rsidRDefault="00351E82" w:rsidP="00351E82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Декабрь, 2021</w:t>
            </w:r>
          </w:p>
        </w:tc>
        <w:tc>
          <w:tcPr>
            <w:tcW w:w="4900" w:type="dxa"/>
          </w:tcPr>
          <w:p w14:paraId="2F1A5119" w14:textId="050F7F8D" w:rsidR="00351E82" w:rsidRPr="00EE7A6D" w:rsidRDefault="00351E82" w:rsidP="00351E82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 xml:space="preserve">МБУ </w:t>
            </w:r>
            <w:r w:rsidR="008D5269" w:rsidRPr="00EE7A6D">
              <w:rPr>
                <w:sz w:val="20"/>
                <w:szCs w:val="20"/>
              </w:rPr>
              <w:t>ДО детского экологического центра</w:t>
            </w:r>
            <w:r w:rsidRPr="00EE7A6D">
              <w:rPr>
                <w:sz w:val="20"/>
                <w:szCs w:val="20"/>
              </w:rPr>
              <w:t xml:space="preserve"> «Р</w:t>
            </w:r>
            <w:r w:rsidR="008D5269">
              <w:rPr>
                <w:sz w:val="20"/>
                <w:szCs w:val="20"/>
              </w:rPr>
              <w:t>и</w:t>
            </w:r>
            <w:r w:rsidRPr="00EE7A6D">
              <w:rPr>
                <w:sz w:val="20"/>
                <w:szCs w:val="20"/>
              </w:rPr>
              <w:t>фей»,</w:t>
            </w:r>
          </w:p>
          <w:p w14:paraId="3334DF71" w14:textId="1FA5FE6E" w:rsidR="00351E82" w:rsidRPr="00EE7A6D" w:rsidRDefault="00351E82" w:rsidP="00351E82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 xml:space="preserve"> «Символ года - 2022», в номинации «Новогодний тигр», районного конкурса творческих работ</w:t>
            </w:r>
          </w:p>
        </w:tc>
        <w:tc>
          <w:tcPr>
            <w:tcW w:w="2520" w:type="dxa"/>
          </w:tcPr>
          <w:p w14:paraId="0E6CD350" w14:textId="3E1E8D57" w:rsidR="00351E82" w:rsidRPr="00EE7A6D" w:rsidRDefault="00351E82" w:rsidP="00351E82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Благодарственное письмо</w:t>
            </w:r>
          </w:p>
        </w:tc>
      </w:tr>
      <w:tr w:rsidR="002F4D62" w:rsidRPr="00EE7A6D" w14:paraId="7B94F094" w14:textId="77777777" w:rsidTr="00563E47">
        <w:tc>
          <w:tcPr>
            <w:tcW w:w="534" w:type="dxa"/>
          </w:tcPr>
          <w:p w14:paraId="0C273548" w14:textId="313AEA57" w:rsidR="002F4D62" w:rsidRPr="00EE7A6D" w:rsidRDefault="002F4D62" w:rsidP="002F4D62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  <w:lang w:val="en-US"/>
              </w:rPr>
            </w:pPr>
            <w:r w:rsidRPr="00EE7A6D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126" w:type="dxa"/>
          </w:tcPr>
          <w:p w14:paraId="5733D4BC" w14:textId="732C670C" w:rsidR="002F4D62" w:rsidRPr="00EE7A6D" w:rsidRDefault="002F4D62" w:rsidP="002F4D62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Октябрь, 2023</w:t>
            </w:r>
          </w:p>
        </w:tc>
        <w:tc>
          <w:tcPr>
            <w:tcW w:w="4900" w:type="dxa"/>
          </w:tcPr>
          <w:p w14:paraId="7A75185E" w14:textId="097A2402" w:rsidR="002F4D62" w:rsidRPr="00EE7A6D" w:rsidRDefault="002F4D62" w:rsidP="002F4D62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Городской конкурс, выставка макетов «Наша остановка» познавательной активности для дошкольников «городской транспорт» образовательного проекта «Добрый город «</w:t>
            </w:r>
            <w:proofErr w:type="spellStart"/>
            <w:r w:rsidRPr="00EE7A6D">
              <w:rPr>
                <w:sz w:val="20"/>
                <w:szCs w:val="20"/>
              </w:rPr>
              <w:t>КОНСТРУКТОРиЯ</w:t>
            </w:r>
            <w:proofErr w:type="spellEnd"/>
            <w:r w:rsidRPr="00EE7A6D">
              <w:rPr>
                <w:sz w:val="20"/>
                <w:szCs w:val="20"/>
              </w:rPr>
              <w:t>»</w:t>
            </w:r>
          </w:p>
        </w:tc>
        <w:tc>
          <w:tcPr>
            <w:tcW w:w="2520" w:type="dxa"/>
          </w:tcPr>
          <w:p w14:paraId="7934D9D0" w14:textId="2DC422E4" w:rsidR="002F4D62" w:rsidRPr="00EE7A6D" w:rsidRDefault="002F4D62" w:rsidP="002F4D62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Благодарственное письмо</w:t>
            </w:r>
          </w:p>
        </w:tc>
      </w:tr>
    </w:tbl>
    <w:p w14:paraId="7197451A" w14:textId="77777777" w:rsidR="00563E47" w:rsidRPr="00EE7A6D" w:rsidRDefault="00563E47" w:rsidP="00B46C1F">
      <w:pPr>
        <w:pStyle w:val="a3"/>
        <w:shd w:val="clear" w:color="auto" w:fill="FFFFFF"/>
        <w:tabs>
          <w:tab w:val="left" w:pos="0"/>
        </w:tabs>
        <w:spacing w:line="240" w:lineRule="atLeast"/>
        <w:ind w:left="0" w:right="19"/>
        <w:jc w:val="both"/>
        <w:rPr>
          <w:i/>
        </w:rPr>
      </w:pPr>
    </w:p>
    <w:p w14:paraId="1D1B04D5" w14:textId="77777777" w:rsidR="00013240" w:rsidRDefault="00013240" w:rsidP="00B46C1F">
      <w:pPr>
        <w:pStyle w:val="a3"/>
        <w:shd w:val="clear" w:color="auto" w:fill="FFFFFF"/>
        <w:tabs>
          <w:tab w:val="left" w:pos="0"/>
        </w:tabs>
        <w:spacing w:line="240" w:lineRule="atLeast"/>
        <w:ind w:left="0" w:right="19"/>
        <w:jc w:val="both"/>
        <w:rPr>
          <w:b/>
          <w:i/>
        </w:rPr>
      </w:pPr>
    </w:p>
    <w:p w14:paraId="00D28896" w14:textId="77777777" w:rsidR="00013240" w:rsidRDefault="00013240" w:rsidP="00B46C1F">
      <w:pPr>
        <w:pStyle w:val="a3"/>
        <w:shd w:val="clear" w:color="auto" w:fill="FFFFFF"/>
        <w:tabs>
          <w:tab w:val="left" w:pos="0"/>
        </w:tabs>
        <w:spacing w:line="240" w:lineRule="atLeast"/>
        <w:ind w:left="0" w:right="19"/>
        <w:jc w:val="both"/>
        <w:rPr>
          <w:b/>
          <w:i/>
        </w:rPr>
      </w:pPr>
    </w:p>
    <w:p w14:paraId="5342E0D8" w14:textId="16F99B96" w:rsidR="00563E47" w:rsidRPr="00EE7A6D" w:rsidRDefault="00013240" w:rsidP="00B46C1F">
      <w:pPr>
        <w:pStyle w:val="a3"/>
        <w:shd w:val="clear" w:color="auto" w:fill="FFFFFF"/>
        <w:tabs>
          <w:tab w:val="left" w:pos="0"/>
        </w:tabs>
        <w:spacing w:line="240" w:lineRule="atLeast"/>
        <w:ind w:left="0" w:right="19"/>
        <w:jc w:val="both"/>
        <w:rPr>
          <w:b/>
          <w:i/>
        </w:rPr>
      </w:pPr>
      <w:r>
        <w:rPr>
          <w:b/>
          <w:i/>
        </w:rPr>
        <w:lastRenderedPageBreak/>
        <w:t>н</w:t>
      </w:r>
      <w:r w:rsidR="00563E47" w:rsidRPr="00EE7A6D">
        <w:rPr>
          <w:b/>
          <w:i/>
        </w:rPr>
        <w:t xml:space="preserve">а Всероссийском, международном уровне: 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6"/>
        <w:gridCol w:w="2119"/>
        <w:gridCol w:w="4882"/>
        <w:gridCol w:w="2513"/>
      </w:tblGrid>
      <w:tr w:rsidR="00EE7A6D" w:rsidRPr="00EE7A6D" w14:paraId="1E1226EA" w14:textId="77777777" w:rsidTr="00563E47">
        <w:trPr>
          <w:trHeight w:val="596"/>
        </w:trPr>
        <w:tc>
          <w:tcPr>
            <w:tcW w:w="566" w:type="dxa"/>
          </w:tcPr>
          <w:p w14:paraId="47B8959C" w14:textId="77777777" w:rsidR="00563E47" w:rsidRPr="00EE7A6D" w:rsidRDefault="0070683D" w:rsidP="00B46C1F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№</w:t>
            </w:r>
          </w:p>
        </w:tc>
        <w:tc>
          <w:tcPr>
            <w:tcW w:w="2119" w:type="dxa"/>
          </w:tcPr>
          <w:p w14:paraId="0F506508" w14:textId="77777777" w:rsidR="00563E47" w:rsidRPr="00EE7A6D" w:rsidRDefault="00563E47" w:rsidP="00B46C1F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Дата участия</w:t>
            </w:r>
          </w:p>
        </w:tc>
        <w:tc>
          <w:tcPr>
            <w:tcW w:w="4882" w:type="dxa"/>
          </w:tcPr>
          <w:p w14:paraId="1A4091D7" w14:textId="77777777" w:rsidR="00563E47" w:rsidRPr="00EE7A6D" w:rsidRDefault="00563E47" w:rsidP="00EE2F77">
            <w:pPr>
              <w:pStyle w:val="ab"/>
              <w:spacing w:before="138" w:beforeAutospacing="0" w:after="138" w:afterAutospacing="0" w:line="240" w:lineRule="atLeast"/>
              <w:contextualSpacing/>
              <w:jc w:val="center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Конкурсы</w:t>
            </w:r>
          </w:p>
        </w:tc>
        <w:tc>
          <w:tcPr>
            <w:tcW w:w="2513" w:type="dxa"/>
          </w:tcPr>
          <w:p w14:paraId="3A27A5D8" w14:textId="77777777" w:rsidR="00563E47" w:rsidRPr="00EE7A6D" w:rsidRDefault="00563E47" w:rsidP="00B46C1F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Вид получения документа</w:t>
            </w:r>
          </w:p>
        </w:tc>
      </w:tr>
      <w:tr w:rsidR="00EE7A6D" w:rsidRPr="00EE7A6D" w14:paraId="206BDA36" w14:textId="77777777" w:rsidTr="00563E47">
        <w:tc>
          <w:tcPr>
            <w:tcW w:w="566" w:type="dxa"/>
          </w:tcPr>
          <w:p w14:paraId="396B9183" w14:textId="3D2CB058" w:rsidR="00563E47" w:rsidRPr="00EE7A6D" w:rsidRDefault="00563E47" w:rsidP="00B46C1F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1</w:t>
            </w:r>
          </w:p>
        </w:tc>
        <w:tc>
          <w:tcPr>
            <w:tcW w:w="2119" w:type="dxa"/>
          </w:tcPr>
          <w:p w14:paraId="6EBA1266" w14:textId="1149C271" w:rsidR="00563E47" w:rsidRPr="00EE7A6D" w:rsidRDefault="000F054D" w:rsidP="00B46C1F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 xml:space="preserve"> Июнь, 2021</w:t>
            </w:r>
          </w:p>
        </w:tc>
        <w:tc>
          <w:tcPr>
            <w:tcW w:w="4882" w:type="dxa"/>
          </w:tcPr>
          <w:p w14:paraId="7360BBA7" w14:textId="65917AED" w:rsidR="00563E47" w:rsidRPr="00EE7A6D" w:rsidRDefault="000F054D" w:rsidP="00B46C1F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Всероссийском институте развития образования «Перспективы» Международное образовательное издание «Шаг вперед»</w:t>
            </w:r>
            <w:r w:rsidR="00625A43" w:rsidRPr="00EE7A6D">
              <w:rPr>
                <w:sz w:val="20"/>
                <w:szCs w:val="20"/>
              </w:rPr>
              <w:t xml:space="preserve"> </w:t>
            </w:r>
            <w:r w:rsidRPr="00EE7A6D">
              <w:rPr>
                <w:sz w:val="20"/>
                <w:szCs w:val="20"/>
              </w:rPr>
              <w:t>(</w:t>
            </w:r>
            <w:r w:rsidR="00625A43" w:rsidRPr="00EE7A6D">
              <w:rPr>
                <w:sz w:val="20"/>
                <w:szCs w:val="20"/>
              </w:rPr>
              <w:t>г. Москва</w:t>
            </w:r>
            <w:r w:rsidRPr="00EE7A6D">
              <w:rPr>
                <w:sz w:val="20"/>
                <w:szCs w:val="20"/>
              </w:rPr>
              <w:t xml:space="preserve">), профессиональное тестирование по теме Методическая компетентность педагога в соответствии с ФГОС </w:t>
            </w:r>
          </w:p>
        </w:tc>
        <w:tc>
          <w:tcPr>
            <w:tcW w:w="2513" w:type="dxa"/>
          </w:tcPr>
          <w:p w14:paraId="610BE562" w14:textId="69386F69" w:rsidR="00563E47" w:rsidRPr="00EE7A6D" w:rsidRDefault="000F054D" w:rsidP="00B46C1F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Сертификат</w:t>
            </w:r>
          </w:p>
        </w:tc>
      </w:tr>
      <w:tr w:rsidR="00563E47" w:rsidRPr="00EE7A6D" w14:paraId="512F5BF3" w14:textId="77777777" w:rsidTr="00563E47">
        <w:tc>
          <w:tcPr>
            <w:tcW w:w="566" w:type="dxa"/>
          </w:tcPr>
          <w:p w14:paraId="649F1BE3" w14:textId="6F7A2D67" w:rsidR="00563E47" w:rsidRPr="00EE7A6D" w:rsidRDefault="00563E47" w:rsidP="00B46C1F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2</w:t>
            </w:r>
          </w:p>
        </w:tc>
        <w:tc>
          <w:tcPr>
            <w:tcW w:w="2119" w:type="dxa"/>
          </w:tcPr>
          <w:p w14:paraId="46FDBE3D" w14:textId="30F1BB70" w:rsidR="00563E47" w:rsidRPr="00EE7A6D" w:rsidRDefault="000F054D" w:rsidP="00B46C1F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Ноябрь, 2021</w:t>
            </w:r>
          </w:p>
        </w:tc>
        <w:tc>
          <w:tcPr>
            <w:tcW w:w="4882" w:type="dxa"/>
          </w:tcPr>
          <w:p w14:paraId="0F77FDC9" w14:textId="11AA2AFA" w:rsidR="00563E47" w:rsidRPr="00EE7A6D" w:rsidRDefault="000F054D" w:rsidP="00B46C1F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Всероссийского педагогического тестирования на тему «Разновидность современного воспитателя»</w:t>
            </w:r>
            <w:r w:rsidR="008F1548" w:rsidRPr="00EE7A6D">
              <w:rPr>
                <w:sz w:val="20"/>
                <w:szCs w:val="20"/>
              </w:rPr>
              <w:t>, сайт «Талант Педагога»</w:t>
            </w:r>
          </w:p>
        </w:tc>
        <w:tc>
          <w:tcPr>
            <w:tcW w:w="2513" w:type="dxa"/>
          </w:tcPr>
          <w:p w14:paraId="094FB069" w14:textId="2717C760" w:rsidR="00563E47" w:rsidRPr="00EE7A6D" w:rsidRDefault="008F1548" w:rsidP="00B46C1F">
            <w:pPr>
              <w:pStyle w:val="ab"/>
              <w:spacing w:before="138" w:beforeAutospacing="0" w:after="138" w:afterAutospacing="0" w:line="240" w:lineRule="atLeast"/>
              <w:contextualSpacing/>
              <w:jc w:val="both"/>
              <w:rPr>
                <w:sz w:val="20"/>
                <w:szCs w:val="20"/>
              </w:rPr>
            </w:pPr>
            <w:r w:rsidRPr="00EE7A6D">
              <w:rPr>
                <w:sz w:val="20"/>
                <w:szCs w:val="20"/>
              </w:rPr>
              <w:t>Диплом 3 степени</w:t>
            </w:r>
          </w:p>
        </w:tc>
      </w:tr>
    </w:tbl>
    <w:p w14:paraId="3B6627E6" w14:textId="77777777" w:rsidR="001D21E9" w:rsidRPr="00EE7A6D" w:rsidRDefault="001D21E9" w:rsidP="00B46C1F">
      <w:pPr>
        <w:spacing w:line="240" w:lineRule="atLeast"/>
        <w:contextualSpacing/>
        <w:jc w:val="both"/>
        <w:rPr>
          <w:b/>
          <w:bCs/>
          <w:i/>
          <w:shd w:val="clear" w:color="auto" w:fill="FFFFFF"/>
        </w:rPr>
      </w:pPr>
    </w:p>
    <w:p w14:paraId="71B20E63" w14:textId="77777777" w:rsidR="008D5269" w:rsidRPr="008D5269" w:rsidRDefault="008D5269" w:rsidP="00B46C1F">
      <w:pPr>
        <w:spacing w:line="240" w:lineRule="atLeast"/>
        <w:contextualSpacing/>
        <w:jc w:val="both"/>
        <w:rPr>
          <w:b/>
          <w:bCs/>
          <w:shd w:val="clear" w:color="auto" w:fill="FFFFFF"/>
        </w:rPr>
      </w:pPr>
      <w:r w:rsidRPr="008D5269">
        <w:rPr>
          <w:bCs/>
          <w:shd w:val="clear" w:color="auto" w:fill="FFFFFF"/>
        </w:rPr>
        <w:t xml:space="preserve">Большое внимание уделяю профессиональному саморазвитию, в течение последних трёх лет прошла следующие курсы </w:t>
      </w:r>
      <w:r w:rsidRPr="008D5269">
        <w:rPr>
          <w:b/>
          <w:bCs/>
          <w:shd w:val="clear" w:color="auto" w:fill="FFFFFF"/>
        </w:rPr>
        <w:t>повышения квалификации:</w:t>
      </w:r>
    </w:p>
    <w:p w14:paraId="14D722C2" w14:textId="77777777" w:rsidR="001D21E9" w:rsidRPr="008D5269" w:rsidRDefault="001D21E9" w:rsidP="00B46C1F">
      <w:pPr>
        <w:spacing w:line="240" w:lineRule="atLeast"/>
        <w:contextualSpacing/>
        <w:jc w:val="both"/>
        <w:rPr>
          <w:b/>
        </w:rPr>
      </w:pPr>
    </w:p>
    <w:tbl>
      <w:tblPr>
        <w:tblStyle w:val="a5"/>
        <w:tblW w:w="10173" w:type="dxa"/>
        <w:tblLook w:val="04A0" w:firstRow="1" w:lastRow="0" w:firstColumn="1" w:lastColumn="0" w:noHBand="0" w:noVBand="1"/>
      </w:tblPr>
      <w:tblGrid>
        <w:gridCol w:w="458"/>
        <w:gridCol w:w="3246"/>
        <w:gridCol w:w="1869"/>
        <w:gridCol w:w="1968"/>
        <w:gridCol w:w="2632"/>
      </w:tblGrid>
      <w:tr w:rsidR="00EE7A6D" w:rsidRPr="00EE7A6D" w14:paraId="4ECA03D5" w14:textId="77777777" w:rsidTr="00726888">
        <w:trPr>
          <w:trHeight w:val="570"/>
        </w:trPr>
        <w:tc>
          <w:tcPr>
            <w:tcW w:w="458" w:type="dxa"/>
          </w:tcPr>
          <w:p w14:paraId="63C5B654" w14:textId="77777777" w:rsidR="00E240CA" w:rsidRPr="00EE7A6D" w:rsidRDefault="00E240CA" w:rsidP="00B46C1F">
            <w:pPr>
              <w:spacing w:line="240" w:lineRule="atLeast"/>
              <w:contextualSpacing/>
              <w:jc w:val="both"/>
              <w:rPr>
                <w:b/>
                <w:bCs/>
                <w:sz w:val="20"/>
                <w:szCs w:val="20"/>
                <w:shd w:val="clear" w:color="auto" w:fill="FFFFFF"/>
              </w:rPr>
            </w:pPr>
            <w:r w:rsidRPr="00EE7A6D">
              <w:rPr>
                <w:b/>
                <w:bCs/>
                <w:sz w:val="20"/>
                <w:szCs w:val="20"/>
                <w:shd w:val="clear" w:color="auto" w:fill="FFFFFF"/>
              </w:rPr>
              <w:t>№</w:t>
            </w:r>
          </w:p>
        </w:tc>
        <w:tc>
          <w:tcPr>
            <w:tcW w:w="3246" w:type="dxa"/>
          </w:tcPr>
          <w:p w14:paraId="32F09506" w14:textId="77777777" w:rsidR="00E240CA" w:rsidRPr="00EE7A6D" w:rsidRDefault="00E240CA" w:rsidP="00B46C1F">
            <w:pPr>
              <w:spacing w:line="240" w:lineRule="atLeast"/>
              <w:contextualSpacing/>
              <w:jc w:val="both"/>
              <w:rPr>
                <w:b/>
                <w:bCs/>
                <w:sz w:val="20"/>
                <w:szCs w:val="20"/>
                <w:shd w:val="clear" w:color="auto" w:fill="FFFFFF"/>
              </w:rPr>
            </w:pPr>
            <w:r w:rsidRPr="00EE7A6D">
              <w:rPr>
                <w:b/>
                <w:bCs/>
                <w:sz w:val="20"/>
                <w:szCs w:val="20"/>
                <w:shd w:val="clear" w:color="auto" w:fill="FFFFFF"/>
              </w:rPr>
              <w:t>Курсы повышения квалификации, количество часов</w:t>
            </w:r>
          </w:p>
        </w:tc>
        <w:tc>
          <w:tcPr>
            <w:tcW w:w="1869" w:type="dxa"/>
          </w:tcPr>
          <w:p w14:paraId="5291DF38" w14:textId="20A1AC12" w:rsidR="00E240CA" w:rsidRPr="00EE7A6D" w:rsidRDefault="00E240CA" w:rsidP="00B46C1F">
            <w:pPr>
              <w:spacing w:line="240" w:lineRule="atLeast"/>
              <w:contextualSpacing/>
              <w:jc w:val="both"/>
              <w:rPr>
                <w:b/>
                <w:bCs/>
                <w:sz w:val="20"/>
                <w:szCs w:val="20"/>
                <w:shd w:val="clear" w:color="auto" w:fill="FFFFFF"/>
              </w:rPr>
            </w:pPr>
            <w:r w:rsidRPr="00EE7A6D">
              <w:rPr>
                <w:b/>
                <w:bCs/>
                <w:sz w:val="20"/>
                <w:szCs w:val="20"/>
                <w:shd w:val="clear" w:color="auto" w:fill="FFFFFF"/>
              </w:rPr>
              <w:t>Срок обучения</w:t>
            </w:r>
          </w:p>
        </w:tc>
        <w:tc>
          <w:tcPr>
            <w:tcW w:w="1968" w:type="dxa"/>
          </w:tcPr>
          <w:p w14:paraId="412D5198" w14:textId="77777777" w:rsidR="00E240CA" w:rsidRPr="00EE7A6D" w:rsidRDefault="00E240CA" w:rsidP="00B46C1F">
            <w:pPr>
              <w:spacing w:line="240" w:lineRule="atLeast"/>
              <w:contextualSpacing/>
              <w:jc w:val="both"/>
              <w:rPr>
                <w:b/>
                <w:bCs/>
                <w:sz w:val="20"/>
                <w:szCs w:val="20"/>
                <w:shd w:val="clear" w:color="auto" w:fill="FFFFFF"/>
              </w:rPr>
            </w:pPr>
            <w:r w:rsidRPr="00EE7A6D">
              <w:rPr>
                <w:b/>
                <w:bCs/>
                <w:sz w:val="20"/>
                <w:szCs w:val="20"/>
                <w:shd w:val="clear" w:color="auto" w:fill="FFFFFF"/>
              </w:rPr>
              <w:t>Место обучения</w:t>
            </w:r>
          </w:p>
        </w:tc>
        <w:tc>
          <w:tcPr>
            <w:tcW w:w="2632" w:type="dxa"/>
          </w:tcPr>
          <w:p w14:paraId="029FFD6E" w14:textId="77777777" w:rsidR="00E240CA" w:rsidRPr="00EE7A6D" w:rsidRDefault="00E240CA" w:rsidP="00726888">
            <w:pPr>
              <w:spacing w:line="240" w:lineRule="atLeast"/>
              <w:contextualSpacing/>
              <w:rPr>
                <w:b/>
                <w:bCs/>
                <w:sz w:val="20"/>
                <w:szCs w:val="20"/>
                <w:shd w:val="clear" w:color="auto" w:fill="FFFFFF"/>
              </w:rPr>
            </w:pPr>
            <w:r w:rsidRPr="00EE7A6D">
              <w:rPr>
                <w:b/>
                <w:bCs/>
                <w:sz w:val="20"/>
                <w:szCs w:val="20"/>
                <w:shd w:val="clear" w:color="auto" w:fill="FFFFFF"/>
              </w:rPr>
              <w:t xml:space="preserve">Полученный документ </w:t>
            </w:r>
          </w:p>
        </w:tc>
      </w:tr>
      <w:tr w:rsidR="00EE7A6D" w:rsidRPr="00EE7A6D" w14:paraId="3F3246FD" w14:textId="77777777" w:rsidTr="00E967E4">
        <w:tc>
          <w:tcPr>
            <w:tcW w:w="458" w:type="dxa"/>
          </w:tcPr>
          <w:p w14:paraId="3701D5ED" w14:textId="77D2DD21" w:rsidR="00E240CA" w:rsidRPr="00EE7A6D" w:rsidRDefault="00E240CA" w:rsidP="00B46C1F">
            <w:pPr>
              <w:spacing w:line="240" w:lineRule="atLeast"/>
              <w:contextualSpacing/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 w:rsidRPr="00EE7A6D">
              <w:rPr>
                <w:bCs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3246" w:type="dxa"/>
          </w:tcPr>
          <w:p w14:paraId="5C78C3E1" w14:textId="676E89DB" w:rsidR="00E240CA" w:rsidRPr="00EE7A6D" w:rsidRDefault="00EF1119" w:rsidP="00B46C1F">
            <w:pPr>
              <w:spacing w:line="240" w:lineRule="atLeast"/>
              <w:contextualSpacing/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 xml:space="preserve">«Первая помощь в образовательной </w:t>
            </w:r>
            <w:r w:rsidR="00AC76B4">
              <w:rPr>
                <w:bCs/>
                <w:sz w:val="20"/>
                <w:szCs w:val="20"/>
                <w:shd w:val="clear" w:color="auto" w:fill="FFFFFF"/>
              </w:rPr>
              <w:t>организации</w:t>
            </w:r>
            <w:r>
              <w:rPr>
                <w:bCs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1869" w:type="dxa"/>
          </w:tcPr>
          <w:p w14:paraId="78E5B3B9" w14:textId="79D8B180" w:rsidR="00AD0056" w:rsidRDefault="00AD0056" w:rsidP="00B46C1F">
            <w:pPr>
              <w:spacing w:line="240" w:lineRule="atLeast"/>
              <w:contextualSpacing/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>Февраль, 2022</w:t>
            </w:r>
          </w:p>
          <w:p w14:paraId="1FFF8653" w14:textId="10E467F3" w:rsidR="00E240CA" w:rsidRPr="00EE7A6D" w:rsidRDefault="00EF1119" w:rsidP="00B46C1F">
            <w:pPr>
              <w:spacing w:line="240" w:lineRule="atLeast"/>
              <w:contextualSpacing/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 xml:space="preserve">24 часа </w:t>
            </w:r>
          </w:p>
        </w:tc>
        <w:tc>
          <w:tcPr>
            <w:tcW w:w="1968" w:type="dxa"/>
          </w:tcPr>
          <w:p w14:paraId="28D0F419" w14:textId="6FDF609A" w:rsidR="00E240CA" w:rsidRPr="00EE7A6D" w:rsidRDefault="00EF1119" w:rsidP="00B46C1F">
            <w:pPr>
              <w:spacing w:line="240" w:lineRule="atLeast"/>
              <w:contextualSpacing/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 w:rsidRPr="00EF1119">
              <w:rPr>
                <w:bCs/>
                <w:sz w:val="20"/>
                <w:szCs w:val="20"/>
                <w:shd w:val="clear" w:color="auto" w:fill="FFFFFF"/>
              </w:rPr>
              <w:t>Форум педагоги России</w:t>
            </w:r>
          </w:p>
        </w:tc>
        <w:tc>
          <w:tcPr>
            <w:tcW w:w="2632" w:type="dxa"/>
          </w:tcPr>
          <w:p w14:paraId="733123AB" w14:textId="61E5C1B7" w:rsidR="00E240CA" w:rsidRPr="00EE7A6D" w:rsidRDefault="00EF1119" w:rsidP="00B46C1F">
            <w:pPr>
              <w:spacing w:line="240" w:lineRule="atLeast"/>
              <w:contextualSpacing/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>Диплом</w:t>
            </w:r>
          </w:p>
        </w:tc>
      </w:tr>
      <w:tr w:rsidR="00EE7A6D" w:rsidRPr="00EE7A6D" w14:paraId="27D10A7A" w14:textId="77777777" w:rsidTr="00E967E4">
        <w:tc>
          <w:tcPr>
            <w:tcW w:w="458" w:type="dxa"/>
          </w:tcPr>
          <w:p w14:paraId="06DA3919" w14:textId="22FA4FC4" w:rsidR="00E240CA" w:rsidRPr="00EE7A6D" w:rsidRDefault="00E240CA" w:rsidP="00B46C1F">
            <w:pPr>
              <w:spacing w:line="240" w:lineRule="atLeast"/>
              <w:contextualSpacing/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 w:rsidRPr="00EE7A6D">
              <w:rPr>
                <w:bCs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3246" w:type="dxa"/>
          </w:tcPr>
          <w:p w14:paraId="7CCD17BF" w14:textId="274C021F" w:rsidR="00E240CA" w:rsidRPr="00EE7A6D" w:rsidRDefault="00AD0056" w:rsidP="00B46C1F">
            <w:pPr>
              <w:spacing w:line="240" w:lineRule="atLeast"/>
              <w:contextualSpacing/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>«ФГОС ДО социально- коммуникативное направление: развитие эмоционального и социального интеллекта</w:t>
            </w:r>
          </w:p>
        </w:tc>
        <w:tc>
          <w:tcPr>
            <w:tcW w:w="1869" w:type="dxa"/>
          </w:tcPr>
          <w:p w14:paraId="6B0DA672" w14:textId="77777777" w:rsidR="00E240CA" w:rsidRDefault="00AD0056" w:rsidP="00B46C1F">
            <w:pPr>
              <w:spacing w:line="240" w:lineRule="atLeast"/>
              <w:contextualSpacing/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>Март, 2022</w:t>
            </w:r>
          </w:p>
          <w:p w14:paraId="6314E5E8" w14:textId="15EBB194" w:rsidR="00AD0056" w:rsidRPr="00EE7A6D" w:rsidRDefault="00AD0056" w:rsidP="00B46C1F">
            <w:pPr>
              <w:spacing w:line="240" w:lineRule="atLeast"/>
              <w:contextualSpacing/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>4 часа</w:t>
            </w:r>
          </w:p>
        </w:tc>
        <w:tc>
          <w:tcPr>
            <w:tcW w:w="1968" w:type="dxa"/>
          </w:tcPr>
          <w:p w14:paraId="33C4E84C" w14:textId="40BB8E51" w:rsidR="00E240CA" w:rsidRPr="00EE7A6D" w:rsidRDefault="00AD0056" w:rsidP="00B46C1F">
            <w:pPr>
              <w:spacing w:line="240" w:lineRule="atLeast"/>
              <w:contextualSpacing/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>Педсовет, Всероссийский учебно-методический портал</w:t>
            </w:r>
          </w:p>
        </w:tc>
        <w:tc>
          <w:tcPr>
            <w:tcW w:w="2632" w:type="dxa"/>
          </w:tcPr>
          <w:p w14:paraId="51AB184D" w14:textId="6B7F9872" w:rsidR="00E240CA" w:rsidRDefault="00AD0056" w:rsidP="00B46C1F">
            <w:pPr>
              <w:spacing w:line="240" w:lineRule="atLeast"/>
              <w:contextualSpacing/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>Сертификат</w:t>
            </w:r>
          </w:p>
          <w:p w14:paraId="24107E7B" w14:textId="06003983" w:rsidR="00AD0056" w:rsidRPr="00EE7A6D" w:rsidRDefault="00AD0056" w:rsidP="00B46C1F">
            <w:pPr>
              <w:spacing w:line="240" w:lineRule="atLeast"/>
              <w:contextualSpacing/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E240CA" w:rsidRPr="00EE7A6D" w14:paraId="484AAAF0" w14:textId="77777777" w:rsidTr="00E967E4">
        <w:tc>
          <w:tcPr>
            <w:tcW w:w="458" w:type="dxa"/>
          </w:tcPr>
          <w:p w14:paraId="198BC356" w14:textId="349DC0CD" w:rsidR="00E240CA" w:rsidRPr="00EE7A6D" w:rsidRDefault="00E240CA" w:rsidP="00B46C1F">
            <w:pPr>
              <w:spacing w:line="240" w:lineRule="atLeast"/>
              <w:contextualSpacing/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 w:rsidRPr="00EE7A6D">
              <w:rPr>
                <w:bCs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3246" w:type="dxa"/>
          </w:tcPr>
          <w:p w14:paraId="21D18BFE" w14:textId="2D7CA147" w:rsidR="00E240CA" w:rsidRPr="00EE7A6D" w:rsidRDefault="00924FFF" w:rsidP="00B46C1F">
            <w:pPr>
              <w:spacing w:line="240" w:lineRule="atLeast"/>
              <w:contextualSpacing/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>«Создание эффективного образовательного пространства в контексте реализации ФГОС дошкольного образования»</w:t>
            </w:r>
          </w:p>
        </w:tc>
        <w:tc>
          <w:tcPr>
            <w:tcW w:w="1869" w:type="dxa"/>
          </w:tcPr>
          <w:p w14:paraId="7E902793" w14:textId="77777777" w:rsidR="00E240CA" w:rsidRDefault="00924FFF" w:rsidP="00B46C1F">
            <w:pPr>
              <w:spacing w:line="240" w:lineRule="atLeast"/>
              <w:contextualSpacing/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>Июнь, 2021г</w:t>
            </w:r>
          </w:p>
          <w:p w14:paraId="7EF44944" w14:textId="538A24B7" w:rsidR="00924FFF" w:rsidRPr="00EE7A6D" w:rsidRDefault="00924FFF" w:rsidP="00B46C1F">
            <w:pPr>
              <w:spacing w:line="240" w:lineRule="atLeast"/>
              <w:contextualSpacing/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>72 часа</w:t>
            </w:r>
          </w:p>
        </w:tc>
        <w:tc>
          <w:tcPr>
            <w:tcW w:w="1968" w:type="dxa"/>
          </w:tcPr>
          <w:p w14:paraId="7CABA62B" w14:textId="3EACB6F6" w:rsidR="00E240CA" w:rsidRPr="00EE7A6D" w:rsidRDefault="00924FFF" w:rsidP="00B46C1F">
            <w:pPr>
              <w:spacing w:line="240" w:lineRule="atLeast"/>
              <w:contextualSpacing/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>ООО «ЦДПО Универсум»</w:t>
            </w:r>
          </w:p>
        </w:tc>
        <w:tc>
          <w:tcPr>
            <w:tcW w:w="2632" w:type="dxa"/>
          </w:tcPr>
          <w:p w14:paraId="6012B22F" w14:textId="6AC355A9" w:rsidR="00E240CA" w:rsidRPr="00EE7A6D" w:rsidRDefault="00924FFF" w:rsidP="00726888">
            <w:pPr>
              <w:spacing w:line="240" w:lineRule="atLeast"/>
              <w:contextualSpacing/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 xml:space="preserve">Удостоверение </w:t>
            </w:r>
          </w:p>
        </w:tc>
      </w:tr>
      <w:tr w:rsidR="00AD0056" w:rsidRPr="00EE7A6D" w14:paraId="52880F0E" w14:textId="77777777" w:rsidTr="00E967E4">
        <w:tc>
          <w:tcPr>
            <w:tcW w:w="458" w:type="dxa"/>
          </w:tcPr>
          <w:p w14:paraId="28C76118" w14:textId="3E691ECF" w:rsidR="00AD0056" w:rsidRPr="00EE7A6D" w:rsidRDefault="00924FFF" w:rsidP="00B46C1F">
            <w:pPr>
              <w:spacing w:line="240" w:lineRule="atLeast"/>
              <w:contextualSpacing/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3246" w:type="dxa"/>
          </w:tcPr>
          <w:p w14:paraId="03E4A96B" w14:textId="17243F6D" w:rsidR="00AD0056" w:rsidRPr="00EE7A6D" w:rsidRDefault="00924FFF" w:rsidP="00B46C1F">
            <w:pPr>
              <w:spacing w:line="240" w:lineRule="atLeast"/>
              <w:contextualSpacing/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>«Эффективная реализация воспитательных задач в дошкольной образовательной организации. Программа воспитания ДОО: действуем в интересах ребенка»</w:t>
            </w:r>
          </w:p>
        </w:tc>
        <w:tc>
          <w:tcPr>
            <w:tcW w:w="1869" w:type="dxa"/>
          </w:tcPr>
          <w:p w14:paraId="4FEC8464" w14:textId="77777777" w:rsidR="00AD0056" w:rsidRDefault="00924FFF" w:rsidP="00B46C1F">
            <w:pPr>
              <w:spacing w:line="240" w:lineRule="atLeast"/>
              <w:contextualSpacing/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>Апрель, 2022</w:t>
            </w:r>
          </w:p>
          <w:p w14:paraId="76441D39" w14:textId="2E07E2FE" w:rsidR="00924FFF" w:rsidRPr="00EE7A6D" w:rsidRDefault="00924FFF" w:rsidP="00B46C1F">
            <w:pPr>
              <w:spacing w:line="240" w:lineRule="atLeast"/>
              <w:contextualSpacing/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>18 часов</w:t>
            </w:r>
          </w:p>
        </w:tc>
        <w:tc>
          <w:tcPr>
            <w:tcW w:w="1968" w:type="dxa"/>
          </w:tcPr>
          <w:p w14:paraId="2E220C1E" w14:textId="5A2B5CB3" w:rsidR="00AD0056" w:rsidRPr="00EE7A6D" w:rsidRDefault="00924FFF" w:rsidP="00B46C1F">
            <w:pPr>
              <w:spacing w:line="240" w:lineRule="atLeast"/>
              <w:contextualSpacing/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>Муниципальное бюджетное учреждение информ</w:t>
            </w:r>
            <w:r w:rsidR="0039772B">
              <w:rPr>
                <w:bCs/>
                <w:sz w:val="20"/>
                <w:szCs w:val="20"/>
                <w:shd w:val="clear" w:color="auto" w:fill="FFFFFF"/>
              </w:rPr>
              <w:t>ационно- методический центр «Екатеринбургский Дом Учителя»</w:t>
            </w:r>
          </w:p>
        </w:tc>
        <w:tc>
          <w:tcPr>
            <w:tcW w:w="2632" w:type="dxa"/>
          </w:tcPr>
          <w:p w14:paraId="6B37B0D7" w14:textId="0E749C15" w:rsidR="00AD0056" w:rsidRPr="00EE7A6D" w:rsidRDefault="0039772B" w:rsidP="00726888">
            <w:pPr>
              <w:spacing w:line="240" w:lineRule="atLeast"/>
              <w:contextualSpacing/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 xml:space="preserve">Удостоверение </w:t>
            </w:r>
          </w:p>
        </w:tc>
      </w:tr>
      <w:tr w:rsidR="00924FFF" w:rsidRPr="00EE7A6D" w14:paraId="2C226428" w14:textId="77777777" w:rsidTr="00E967E4">
        <w:tc>
          <w:tcPr>
            <w:tcW w:w="458" w:type="dxa"/>
          </w:tcPr>
          <w:p w14:paraId="0F08C5E9" w14:textId="4CC36CE2" w:rsidR="00924FFF" w:rsidRPr="00EE7A6D" w:rsidRDefault="0039772B" w:rsidP="00B46C1F">
            <w:pPr>
              <w:spacing w:line="240" w:lineRule="atLeast"/>
              <w:contextualSpacing/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3246" w:type="dxa"/>
          </w:tcPr>
          <w:p w14:paraId="5E9D2707" w14:textId="22B49032" w:rsidR="00924FFF" w:rsidRPr="00EE7A6D" w:rsidRDefault="0039772B" w:rsidP="00B46C1F">
            <w:pPr>
              <w:spacing w:line="240" w:lineRule="atLeast"/>
              <w:contextualSpacing/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>«Психолого- педагогическое сопровождение детей с ограниченными возможностями здоровья»</w:t>
            </w:r>
          </w:p>
        </w:tc>
        <w:tc>
          <w:tcPr>
            <w:tcW w:w="1869" w:type="dxa"/>
          </w:tcPr>
          <w:p w14:paraId="70BC0966" w14:textId="77777777" w:rsidR="00924FFF" w:rsidRDefault="0039772B" w:rsidP="00B46C1F">
            <w:pPr>
              <w:spacing w:line="240" w:lineRule="atLeast"/>
              <w:contextualSpacing/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>Февраль, 2023</w:t>
            </w:r>
          </w:p>
          <w:p w14:paraId="4DEF17E6" w14:textId="41757EB1" w:rsidR="0039772B" w:rsidRPr="00EE7A6D" w:rsidRDefault="0039772B" w:rsidP="00B46C1F">
            <w:pPr>
              <w:spacing w:line="240" w:lineRule="atLeast"/>
              <w:contextualSpacing/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>72 часа</w:t>
            </w:r>
          </w:p>
        </w:tc>
        <w:tc>
          <w:tcPr>
            <w:tcW w:w="1968" w:type="dxa"/>
          </w:tcPr>
          <w:p w14:paraId="6874C305" w14:textId="678ED4BD" w:rsidR="00924FFF" w:rsidRPr="00EE7A6D" w:rsidRDefault="0039772B" w:rsidP="0039772B">
            <w:pPr>
              <w:spacing w:line="240" w:lineRule="atLeast"/>
              <w:contextualSpacing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>ГАПОУ СО «СОПК»</w:t>
            </w:r>
          </w:p>
        </w:tc>
        <w:tc>
          <w:tcPr>
            <w:tcW w:w="2632" w:type="dxa"/>
          </w:tcPr>
          <w:p w14:paraId="626A894E" w14:textId="5F9DF45F" w:rsidR="00924FFF" w:rsidRPr="00EE7A6D" w:rsidRDefault="0039772B" w:rsidP="00726888">
            <w:pPr>
              <w:spacing w:line="240" w:lineRule="atLeast"/>
              <w:contextualSpacing/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>Удостоверение</w:t>
            </w:r>
          </w:p>
        </w:tc>
      </w:tr>
      <w:tr w:rsidR="0039772B" w:rsidRPr="00EE7A6D" w14:paraId="703C1A22" w14:textId="77777777" w:rsidTr="00E967E4">
        <w:tc>
          <w:tcPr>
            <w:tcW w:w="458" w:type="dxa"/>
          </w:tcPr>
          <w:p w14:paraId="4DE9EB84" w14:textId="49B4D0FB" w:rsidR="0039772B" w:rsidRPr="00EE7A6D" w:rsidRDefault="0039772B" w:rsidP="00B46C1F">
            <w:pPr>
              <w:spacing w:line="240" w:lineRule="atLeast"/>
              <w:contextualSpacing/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3246" w:type="dxa"/>
          </w:tcPr>
          <w:p w14:paraId="21FD0464" w14:textId="6A1D2FA0" w:rsidR="0039772B" w:rsidRPr="00EE7A6D" w:rsidRDefault="0039772B" w:rsidP="00B46C1F">
            <w:pPr>
              <w:spacing w:line="240" w:lineRule="atLeast"/>
              <w:contextualSpacing/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>«Внедрение Федеральной образовательной программы дошкольного образования: требования и особенности организации образовательного процесса»</w:t>
            </w:r>
          </w:p>
        </w:tc>
        <w:tc>
          <w:tcPr>
            <w:tcW w:w="1869" w:type="dxa"/>
          </w:tcPr>
          <w:p w14:paraId="674E66AA" w14:textId="77777777" w:rsidR="0039772B" w:rsidRDefault="0039772B" w:rsidP="00B46C1F">
            <w:pPr>
              <w:spacing w:line="240" w:lineRule="atLeast"/>
              <w:contextualSpacing/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>Июнь, 2023</w:t>
            </w:r>
          </w:p>
          <w:p w14:paraId="029E3737" w14:textId="65FEE381" w:rsidR="0039772B" w:rsidRPr="00EE7A6D" w:rsidRDefault="0039772B" w:rsidP="00B46C1F">
            <w:pPr>
              <w:spacing w:line="240" w:lineRule="atLeast"/>
              <w:contextualSpacing/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>36 часов</w:t>
            </w:r>
          </w:p>
        </w:tc>
        <w:tc>
          <w:tcPr>
            <w:tcW w:w="1968" w:type="dxa"/>
          </w:tcPr>
          <w:p w14:paraId="0AB8E604" w14:textId="14E16422" w:rsidR="0039772B" w:rsidRPr="00EE7A6D" w:rsidRDefault="0039772B" w:rsidP="00B46C1F">
            <w:pPr>
              <w:spacing w:line="240" w:lineRule="atLeast"/>
              <w:contextualSpacing/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>Всероссийский Форум «Педагоги России: инновации в образовании»</w:t>
            </w:r>
          </w:p>
        </w:tc>
        <w:tc>
          <w:tcPr>
            <w:tcW w:w="2632" w:type="dxa"/>
          </w:tcPr>
          <w:p w14:paraId="725CE14C" w14:textId="595CE038" w:rsidR="0039772B" w:rsidRPr="00EE7A6D" w:rsidRDefault="0039772B" w:rsidP="00726888">
            <w:pPr>
              <w:spacing w:line="240" w:lineRule="atLeast"/>
              <w:contextualSpacing/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>Диплом</w:t>
            </w:r>
          </w:p>
        </w:tc>
      </w:tr>
      <w:tr w:rsidR="0039772B" w:rsidRPr="00EE7A6D" w14:paraId="16971204" w14:textId="77777777" w:rsidTr="00E967E4">
        <w:tc>
          <w:tcPr>
            <w:tcW w:w="458" w:type="dxa"/>
          </w:tcPr>
          <w:p w14:paraId="196248C9" w14:textId="3C9AE92B" w:rsidR="0039772B" w:rsidRDefault="0039772B" w:rsidP="00B46C1F">
            <w:pPr>
              <w:spacing w:line="240" w:lineRule="atLeast"/>
              <w:contextualSpacing/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3246" w:type="dxa"/>
          </w:tcPr>
          <w:p w14:paraId="6A8EFA6B" w14:textId="3AC8B049" w:rsidR="0039772B" w:rsidRDefault="0039772B" w:rsidP="00B46C1F">
            <w:pPr>
              <w:spacing w:line="240" w:lineRule="atLeast"/>
              <w:contextualSpacing/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>«Разработка основной образовательной программы дошкольного образования в соответствии с ФГОС ДО и ФОП ДО»</w:t>
            </w:r>
          </w:p>
        </w:tc>
        <w:tc>
          <w:tcPr>
            <w:tcW w:w="1869" w:type="dxa"/>
          </w:tcPr>
          <w:p w14:paraId="420681E3" w14:textId="77777777" w:rsidR="0039772B" w:rsidRDefault="00792EC6" w:rsidP="00B46C1F">
            <w:pPr>
              <w:spacing w:line="240" w:lineRule="atLeast"/>
              <w:contextualSpacing/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>Июль, 2023</w:t>
            </w:r>
          </w:p>
          <w:p w14:paraId="0A29CBF1" w14:textId="3A30D8C3" w:rsidR="00792EC6" w:rsidRDefault="00792EC6" w:rsidP="00B46C1F">
            <w:pPr>
              <w:spacing w:line="240" w:lineRule="atLeast"/>
              <w:contextualSpacing/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>24 часа</w:t>
            </w:r>
          </w:p>
        </w:tc>
        <w:tc>
          <w:tcPr>
            <w:tcW w:w="1968" w:type="dxa"/>
          </w:tcPr>
          <w:p w14:paraId="008193B4" w14:textId="3AA89C9F" w:rsidR="0039772B" w:rsidRDefault="00792EC6" w:rsidP="00B46C1F">
            <w:pPr>
              <w:spacing w:line="240" w:lineRule="atLeast"/>
              <w:contextualSpacing/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>Государственном автономном образовательном учреждении дополнительного профессионального образования Свердловской области «Институт развития образования»</w:t>
            </w:r>
          </w:p>
        </w:tc>
        <w:tc>
          <w:tcPr>
            <w:tcW w:w="2632" w:type="dxa"/>
          </w:tcPr>
          <w:p w14:paraId="060C07E2" w14:textId="5973D1E6" w:rsidR="0039772B" w:rsidRDefault="00792EC6" w:rsidP="00726888">
            <w:pPr>
              <w:spacing w:line="240" w:lineRule="atLeast"/>
              <w:contextualSpacing/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>Удостоверение</w:t>
            </w:r>
          </w:p>
        </w:tc>
      </w:tr>
      <w:tr w:rsidR="00792EC6" w:rsidRPr="00EE7A6D" w14:paraId="3712F216" w14:textId="77777777" w:rsidTr="00E967E4">
        <w:tc>
          <w:tcPr>
            <w:tcW w:w="458" w:type="dxa"/>
          </w:tcPr>
          <w:p w14:paraId="70BF0196" w14:textId="6CDDFE12" w:rsidR="00792EC6" w:rsidRDefault="00792EC6" w:rsidP="00B46C1F">
            <w:pPr>
              <w:spacing w:line="240" w:lineRule="atLeast"/>
              <w:contextualSpacing/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3246" w:type="dxa"/>
          </w:tcPr>
          <w:p w14:paraId="6AACD332" w14:textId="05B7EF77" w:rsidR="00792EC6" w:rsidRDefault="00792EC6" w:rsidP="00B46C1F">
            <w:pPr>
              <w:spacing w:line="240" w:lineRule="atLeast"/>
              <w:contextualSpacing/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 xml:space="preserve">«Новые актуальные формы и методы организации РППС в ДОО по всем образовательным </w:t>
            </w:r>
            <w:r>
              <w:rPr>
                <w:bCs/>
                <w:sz w:val="20"/>
                <w:szCs w:val="20"/>
                <w:shd w:val="clear" w:color="auto" w:fill="FFFFFF"/>
              </w:rPr>
              <w:lastRenderedPageBreak/>
              <w:t>направлениям в соответствии с ФГОС ДО»</w:t>
            </w:r>
          </w:p>
        </w:tc>
        <w:tc>
          <w:tcPr>
            <w:tcW w:w="1869" w:type="dxa"/>
          </w:tcPr>
          <w:p w14:paraId="65CCA0E0" w14:textId="77777777" w:rsidR="00792EC6" w:rsidRDefault="00792EC6" w:rsidP="00B46C1F">
            <w:pPr>
              <w:spacing w:line="240" w:lineRule="atLeast"/>
              <w:contextualSpacing/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lastRenderedPageBreak/>
              <w:t>Октябрь, 2023</w:t>
            </w:r>
          </w:p>
          <w:p w14:paraId="032F212D" w14:textId="429BD71B" w:rsidR="00792EC6" w:rsidRDefault="00792EC6" w:rsidP="00B46C1F">
            <w:pPr>
              <w:spacing w:line="240" w:lineRule="atLeast"/>
              <w:contextualSpacing/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>72 часа</w:t>
            </w:r>
          </w:p>
        </w:tc>
        <w:tc>
          <w:tcPr>
            <w:tcW w:w="1968" w:type="dxa"/>
          </w:tcPr>
          <w:p w14:paraId="42186010" w14:textId="42A2EE47" w:rsidR="00792EC6" w:rsidRDefault="00792EC6" w:rsidP="00B46C1F">
            <w:pPr>
              <w:spacing w:line="240" w:lineRule="atLeast"/>
              <w:contextualSpacing/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 xml:space="preserve">Центре онлайн- обучения Всероссийского </w:t>
            </w:r>
            <w:r>
              <w:rPr>
                <w:bCs/>
                <w:sz w:val="20"/>
                <w:szCs w:val="20"/>
                <w:shd w:val="clear" w:color="auto" w:fill="FFFFFF"/>
              </w:rPr>
              <w:lastRenderedPageBreak/>
              <w:t>форума «Педагоги России: инновации в образовании»</w:t>
            </w:r>
          </w:p>
        </w:tc>
        <w:tc>
          <w:tcPr>
            <w:tcW w:w="2632" w:type="dxa"/>
          </w:tcPr>
          <w:p w14:paraId="3C2A1FCE" w14:textId="1BD1B17F" w:rsidR="00792EC6" w:rsidRDefault="00792EC6" w:rsidP="00726888">
            <w:pPr>
              <w:spacing w:line="240" w:lineRule="atLeast"/>
              <w:contextualSpacing/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lastRenderedPageBreak/>
              <w:t xml:space="preserve">Удостоверение </w:t>
            </w:r>
          </w:p>
        </w:tc>
      </w:tr>
    </w:tbl>
    <w:p w14:paraId="738C884F" w14:textId="6E572BED" w:rsidR="001F2044" w:rsidRDefault="001F2044" w:rsidP="00E967E4">
      <w:pPr>
        <w:spacing w:after="160" w:line="240" w:lineRule="atLeast"/>
        <w:contextualSpacing/>
        <w:jc w:val="both"/>
        <w:rPr>
          <w:sz w:val="20"/>
          <w:szCs w:val="20"/>
        </w:rPr>
      </w:pPr>
    </w:p>
    <w:p w14:paraId="213D1F8E" w14:textId="76DFF555" w:rsidR="00065014" w:rsidRDefault="00065014" w:rsidP="00E967E4">
      <w:pPr>
        <w:spacing w:after="160" w:line="240" w:lineRule="atLeast"/>
        <w:contextualSpacing/>
        <w:jc w:val="both"/>
        <w:rPr>
          <w:sz w:val="20"/>
          <w:szCs w:val="20"/>
        </w:rPr>
      </w:pPr>
    </w:p>
    <w:p w14:paraId="5FE7B481" w14:textId="23B1EE0D" w:rsidR="00065014" w:rsidRPr="00013240" w:rsidRDefault="00065014" w:rsidP="00065014">
      <w:r w:rsidRPr="00013240">
        <w:t>«</w:t>
      </w:r>
      <w:r w:rsidR="00013240" w:rsidRPr="00013240">
        <w:rPr>
          <w:u w:val="single"/>
        </w:rPr>
        <w:t>19</w:t>
      </w:r>
      <w:r w:rsidRPr="00013240">
        <w:t>» _</w:t>
      </w:r>
      <w:r w:rsidR="00013240" w:rsidRPr="00013240">
        <w:rPr>
          <w:u w:val="single"/>
        </w:rPr>
        <w:t>января</w:t>
      </w:r>
      <w:r w:rsidR="00013240">
        <w:t xml:space="preserve"> </w:t>
      </w:r>
      <w:r w:rsidRPr="00013240">
        <w:t xml:space="preserve">2024 г.        </w:t>
      </w:r>
      <w:r w:rsidR="00013240">
        <w:t xml:space="preserve">                                                   </w:t>
      </w:r>
      <w:r w:rsidRPr="00013240">
        <w:t>________</w:t>
      </w:r>
      <w:proofErr w:type="gramStart"/>
      <w:r w:rsidRPr="00013240">
        <w:t>_  /</w:t>
      </w:r>
      <w:proofErr w:type="gramEnd"/>
      <w:r w:rsidRPr="00013240">
        <w:t xml:space="preserve"> </w:t>
      </w:r>
      <w:r w:rsidRPr="00013240">
        <w:rPr>
          <w:u w:val="single"/>
        </w:rPr>
        <w:t>Ковальчук В.А.</w:t>
      </w:r>
    </w:p>
    <w:p w14:paraId="08D3C5F4" w14:textId="77777777" w:rsidR="00065014" w:rsidRPr="00013240" w:rsidRDefault="00065014" w:rsidP="00E967E4">
      <w:pPr>
        <w:spacing w:after="160" w:line="240" w:lineRule="atLeast"/>
        <w:contextualSpacing/>
        <w:jc w:val="both"/>
      </w:pPr>
    </w:p>
    <w:sectPr w:rsidR="00065014" w:rsidRPr="00013240" w:rsidSect="00013240">
      <w:footerReference w:type="default" r:id="rId9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AC2B21" w14:textId="77777777" w:rsidR="009B24E8" w:rsidRDefault="009B24E8" w:rsidP="00707C2D">
      <w:r>
        <w:separator/>
      </w:r>
    </w:p>
  </w:endnote>
  <w:endnote w:type="continuationSeparator" w:id="0">
    <w:p w14:paraId="53EECCFE" w14:textId="77777777" w:rsidR="009B24E8" w:rsidRDefault="009B24E8" w:rsidP="00707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858993"/>
      <w:docPartObj>
        <w:docPartGallery w:val="Page Numbers (Bottom of Page)"/>
        <w:docPartUnique/>
      </w:docPartObj>
    </w:sdtPr>
    <w:sdtEndPr/>
    <w:sdtContent>
      <w:p w14:paraId="3D23FE8B" w14:textId="407A9657" w:rsidR="00FA7849" w:rsidRDefault="00EA2AA1">
        <w:pPr>
          <w:pStyle w:val="aa"/>
          <w:jc w:val="center"/>
        </w:pPr>
        <w:r>
          <w:fldChar w:fldCharType="begin"/>
        </w:r>
        <w:r w:rsidR="00D735B8">
          <w:instrText xml:space="preserve"> PAGE   \* MERGEFORMAT </w:instrText>
        </w:r>
        <w:r>
          <w:fldChar w:fldCharType="separate"/>
        </w:r>
        <w:r w:rsidR="002353F7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28E8FE01" w14:textId="77777777" w:rsidR="00FA7849" w:rsidRDefault="00FA784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E82D7F" w14:textId="77777777" w:rsidR="009B24E8" w:rsidRDefault="009B24E8" w:rsidP="00707C2D">
      <w:r>
        <w:separator/>
      </w:r>
    </w:p>
  </w:footnote>
  <w:footnote w:type="continuationSeparator" w:id="0">
    <w:p w14:paraId="27A09DCD" w14:textId="77777777" w:rsidR="009B24E8" w:rsidRDefault="009B24E8" w:rsidP="00707C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11.25pt;height:11.25pt" o:bullet="t">
        <v:imagedata r:id="rId1" o:title="mso26F4"/>
      </v:shape>
    </w:pict>
  </w:numPicBullet>
  <w:abstractNum w:abstractNumId="0" w15:restartNumberingAfterBreak="0">
    <w:nsid w:val="07B903A3"/>
    <w:multiLevelType w:val="hybridMultilevel"/>
    <w:tmpl w:val="08F29CB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D28B4"/>
    <w:multiLevelType w:val="multilevel"/>
    <w:tmpl w:val="553662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811590"/>
    <w:multiLevelType w:val="hybridMultilevel"/>
    <w:tmpl w:val="F3942AF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AD01F1"/>
    <w:multiLevelType w:val="hybridMultilevel"/>
    <w:tmpl w:val="62245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24293"/>
    <w:multiLevelType w:val="hybridMultilevel"/>
    <w:tmpl w:val="69266F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61072"/>
    <w:multiLevelType w:val="multilevel"/>
    <w:tmpl w:val="567C375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hint="default"/>
      </w:rPr>
    </w:lvl>
  </w:abstractNum>
  <w:abstractNum w:abstractNumId="6" w15:restartNumberingAfterBreak="0">
    <w:nsid w:val="1A695938"/>
    <w:multiLevelType w:val="hybridMultilevel"/>
    <w:tmpl w:val="683E9E3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1F42AA"/>
    <w:multiLevelType w:val="multilevel"/>
    <w:tmpl w:val="806E7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6A12E4"/>
    <w:multiLevelType w:val="multilevel"/>
    <w:tmpl w:val="D564F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497D27"/>
    <w:multiLevelType w:val="multilevel"/>
    <w:tmpl w:val="A78E6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C4397B"/>
    <w:multiLevelType w:val="hybridMultilevel"/>
    <w:tmpl w:val="B4B4D098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1" w15:restartNumberingAfterBreak="0">
    <w:nsid w:val="3D9825AC"/>
    <w:multiLevelType w:val="hybridMultilevel"/>
    <w:tmpl w:val="C71AD74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023E28"/>
    <w:multiLevelType w:val="hybridMultilevel"/>
    <w:tmpl w:val="77C4114C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F877E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5BEC740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2A1EC4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292049E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CC41184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90021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6CC87A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00EB74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B4307C"/>
    <w:multiLevelType w:val="multilevel"/>
    <w:tmpl w:val="93C2DC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D125E2B"/>
    <w:multiLevelType w:val="hybridMultilevel"/>
    <w:tmpl w:val="40B4C068"/>
    <w:lvl w:ilvl="0" w:tplc="D904EBD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A15D9E"/>
    <w:multiLevelType w:val="multilevel"/>
    <w:tmpl w:val="A78E6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FA93F71"/>
    <w:multiLevelType w:val="hybridMultilevel"/>
    <w:tmpl w:val="11925D04"/>
    <w:lvl w:ilvl="0" w:tplc="0419000B">
      <w:start w:val="1"/>
      <w:numFmt w:val="bullet"/>
      <w:lvlText w:val=""/>
      <w:lvlJc w:val="left"/>
      <w:pPr>
        <w:ind w:left="12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7" w15:restartNumberingAfterBreak="0">
    <w:nsid w:val="518A5C91"/>
    <w:multiLevelType w:val="hybridMultilevel"/>
    <w:tmpl w:val="EC66A46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B764D3"/>
    <w:multiLevelType w:val="hybridMultilevel"/>
    <w:tmpl w:val="A1FEF438"/>
    <w:lvl w:ilvl="0" w:tplc="0419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A6A4FF4"/>
    <w:multiLevelType w:val="hybridMultilevel"/>
    <w:tmpl w:val="562A20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4A2F45"/>
    <w:multiLevelType w:val="multilevel"/>
    <w:tmpl w:val="A78E6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785330B"/>
    <w:multiLevelType w:val="hybridMultilevel"/>
    <w:tmpl w:val="A39417D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EE068D"/>
    <w:multiLevelType w:val="multilevel"/>
    <w:tmpl w:val="17C2D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8BA3ED8"/>
    <w:multiLevelType w:val="hybridMultilevel"/>
    <w:tmpl w:val="62245CC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7"/>
  </w:num>
  <w:num w:numId="3">
    <w:abstractNumId w:val="12"/>
  </w:num>
  <w:num w:numId="4">
    <w:abstractNumId w:val="14"/>
  </w:num>
  <w:num w:numId="5">
    <w:abstractNumId w:val="18"/>
  </w:num>
  <w:num w:numId="6">
    <w:abstractNumId w:val="0"/>
  </w:num>
  <w:num w:numId="7">
    <w:abstractNumId w:val="6"/>
  </w:num>
  <w:num w:numId="8">
    <w:abstractNumId w:val="21"/>
  </w:num>
  <w:num w:numId="9">
    <w:abstractNumId w:val="22"/>
  </w:num>
  <w:num w:numId="10">
    <w:abstractNumId w:val="7"/>
  </w:num>
  <w:num w:numId="11">
    <w:abstractNumId w:val="8"/>
  </w:num>
  <w:num w:numId="12">
    <w:abstractNumId w:val="23"/>
  </w:num>
  <w:num w:numId="13">
    <w:abstractNumId w:val="3"/>
  </w:num>
  <w:num w:numId="14">
    <w:abstractNumId w:val="2"/>
  </w:num>
  <w:num w:numId="15">
    <w:abstractNumId w:val="19"/>
  </w:num>
  <w:num w:numId="16">
    <w:abstractNumId w:val="4"/>
  </w:num>
  <w:num w:numId="17">
    <w:abstractNumId w:val="10"/>
  </w:num>
  <w:num w:numId="18">
    <w:abstractNumId w:val="16"/>
  </w:num>
  <w:num w:numId="19">
    <w:abstractNumId w:val="5"/>
  </w:num>
  <w:num w:numId="20">
    <w:abstractNumId w:val="1"/>
  </w:num>
  <w:num w:numId="21">
    <w:abstractNumId w:val="13"/>
  </w:num>
  <w:num w:numId="22">
    <w:abstractNumId w:val="15"/>
  </w:num>
  <w:num w:numId="23">
    <w:abstractNumId w:val="9"/>
  </w:num>
  <w:num w:numId="24">
    <w:abstractNumId w:val="2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F15"/>
    <w:rsid w:val="000019C8"/>
    <w:rsid w:val="00001B30"/>
    <w:rsid w:val="000129D9"/>
    <w:rsid w:val="00013240"/>
    <w:rsid w:val="000238D0"/>
    <w:rsid w:val="00043D8A"/>
    <w:rsid w:val="00051215"/>
    <w:rsid w:val="00052117"/>
    <w:rsid w:val="00065014"/>
    <w:rsid w:val="00066978"/>
    <w:rsid w:val="000855B2"/>
    <w:rsid w:val="00094C6A"/>
    <w:rsid w:val="000A1C57"/>
    <w:rsid w:val="000A20EC"/>
    <w:rsid w:val="000A49E5"/>
    <w:rsid w:val="000B2883"/>
    <w:rsid w:val="000B69FA"/>
    <w:rsid w:val="000C179E"/>
    <w:rsid w:val="000C3C3F"/>
    <w:rsid w:val="000D679F"/>
    <w:rsid w:val="000F054D"/>
    <w:rsid w:val="00102A78"/>
    <w:rsid w:val="00107930"/>
    <w:rsid w:val="00111BDA"/>
    <w:rsid w:val="00134F2D"/>
    <w:rsid w:val="001428DB"/>
    <w:rsid w:val="00163831"/>
    <w:rsid w:val="00170025"/>
    <w:rsid w:val="0017552C"/>
    <w:rsid w:val="00177749"/>
    <w:rsid w:val="00192260"/>
    <w:rsid w:val="001A2E52"/>
    <w:rsid w:val="001B1379"/>
    <w:rsid w:val="001B2278"/>
    <w:rsid w:val="001D21E9"/>
    <w:rsid w:val="001D252C"/>
    <w:rsid w:val="001D7E84"/>
    <w:rsid w:val="001E6B49"/>
    <w:rsid w:val="001F2044"/>
    <w:rsid w:val="001F2F86"/>
    <w:rsid w:val="001F7BF9"/>
    <w:rsid w:val="002025B4"/>
    <w:rsid w:val="00210742"/>
    <w:rsid w:val="00217890"/>
    <w:rsid w:val="002353F7"/>
    <w:rsid w:val="00246DD4"/>
    <w:rsid w:val="00247B0F"/>
    <w:rsid w:val="00284BB1"/>
    <w:rsid w:val="0029296F"/>
    <w:rsid w:val="002C3496"/>
    <w:rsid w:val="002D0535"/>
    <w:rsid w:val="002E7D50"/>
    <w:rsid w:val="002F01B8"/>
    <w:rsid w:val="002F041D"/>
    <w:rsid w:val="002F152A"/>
    <w:rsid w:val="002F4D62"/>
    <w:rsid w:val="003024CE"/>
    <w:rsid w:val="00321C2A"/>
    <w:rsid w:val="00324685"/>
    <w:rsid w:val="003343AA"/>
    <w:rsid w:val="00337783"/>
    <w:rsid w:val="00340D90"/>
    <w:rsid w:val="00345777"/>
    <w:rsid w:val="00351E82"/>
    <w:rsid w:val="00355B49"/>
    <w:rsid w:val="00356857"/>
    <w:rsid w:val="00366267"/>
    <w:rsid w:val="00367E45"/>
    <w:rsid w:val="0037738A"/>
    <w:rsid w:val="00383A73"/>
    <w:rsid w:val="0039772B"/>
    <w:rsid w:val="003A096C"/>
    <w:rsid w:val="003B6294"/>
    <w:rsid w:val="003D1D1A"/>
    <w:rsid w:val="003E0963"/>
    <w:rsid w:val="003E4BEF"/>
    <w:rsid w:val="003F47F6"/>
    <w:rsid w:val="003F7533"/>
    <w:rsid w:val="004012A1"/>
    <w:rsid w:val="00401AA6"/>
    <w:rsid w:val="00432664"/>
    <w:rsid w:val="0046185F"/>
    <w:rsid w:val="00463050"/>
    <w:rsid w:val="00466EAB"/>
    <w:rsid w:val="00474734"/>
    <w:rsid w:val="00494418"/>
    <w:rsid w:val="004A690F"/>
    <w:rsid w:val="004D2011"/>
    <w:rsid w:val="004E11F9"/>
    <w:rsid w:val="004E49FE"/>
    <w:rsid w:val="005049AE"/>
    <w:rsid w:val="00506494"/>
    <w:rsid w:val="00506ABA"/>
    <w:rsid w:val="00535016"/>
    <w:rsid w:val="005474FE"/>
    <w:rsid w:val="005556C4"/>
    <w:rsid w:val="00563E47"/>
    <w:rsid w:val="00570D2A"/>
    <w:rsid w:val="005A131D"/>
    <w:rsid w:val="005A437D"/>
    <w:rsid w:val="005A6CFE"/>
    <w:rsid w:val="005B4AE0"/>
    <w:rsid w:val="005C2BBB"/>
    <w:rsid w:val="005E6B43"/>
    <w:rsid w:val="005F5EC9"/>
    <w:rsid w:val="006209B7"/>
    <w:rsid w:val="00625519"/>
    <w:rsid w:val="00625A43"/>
    <w:rsid w:val="0063072B"/>
    <w:rsid w:val="00637AA3"/>
    <w:rsid w:val="006453AF"/>
    <w:rsid w:val="00655915"/>
    <w:rsid w:val="0066119D"/>
    <w:rsid w:val="00662DBB"/>
    <w:rsid w:val="006677E1"/>
    <w:rsid w:val="00667CC1"/>
    <w:rsid w:val="00697964"/>
    <w:rsid w:val="00697C25"/>
    <w:rsid w:val="006A33BB"/>
    <w:rsid w:val="006A419B"/>
    <w:rsid w:val="006B283A"/>
    <w:rsid w:val="006C3076"/>
    <w:rsid w:val="006E7413"/>
    <w:rsid w:val="006E7A08"/>
    <w:rsid w:val="006E7A8D"/>
    <w:rsid w:val="006F3398"/>
    <w:rsid w:val="00703059"/>
    <w:rsid w:val="0070683D"/>
    <w:rsid w:val="00707C2D"/>
    <w:rsid w:val="007208D7"/>
    <w:rsid w:val="0072622A"/>
    <w:rsid w:val="00726888"/>
    <w:rsid w:val="007404BB"/>
    <w:rsid w:val="00757049"/>
    <w:rsid w:val="007603AA"/>
    <w:rsid w:val="007604BA"/>
    <w:rsid w:val="00776F00"/>
    <w:rsid w:val="00782CE2"/>
    <w:rsid w:val="00783ABA"/>
    <w:rsid w:val="00792EC6"/>
    <w:rsid w:val="007A22C6"/>
    <w:rsid w:val="007A75DA"/>
    <w:rsid w:val="007B6C2F"/>
    <w:rsid w:val="007D45F8"/>
    <w:rsid w:val="007F4B6C"/>
    <w:rsid w:val="007F6205"/>
    <w:rsid w:val="00806CE2"/>
    <w:rsid w:val="00811C9F"/>
    <w:rsid w:val="00820858"/>
    <w:rsid w:val="00836CA2"/>
    <w:rsid w:val="00870495"/>
    <w:rsid w:val="0087092C"/>
    <w:rsid w:val="00886C0F"/>
    <w:rsid w:val="008A78D2"/>
    <w:rsid w:val="008A7E56"/>
    <w:rsid w:val="008C7A6B"/>
    <w:rsid w:val="008D5269"/>
    <w:rsid w:val="008D6F1F"/>
    <w:rsid w:val="008F1548"/>
    <w:rsid w:val="00924FFF"/>
    <w:rsid w:val="009317CA"/>
    <w:rsid w:val="00940565"/>
    <w:rsid w:val="00943E74"/>
    <w:rsid w:val="00944E7B"/>
    <w:rsid w:val="00950A18"/>
    <w:rsid w:val="00952C47"/>
    <w:rsid w:val="00956722"/>
    <w:rsid w:val="00957EB6"/>
    <w:rsid w:val="00960DD5"/>
    <w:rsid w:val="00963162"/>
    <w:rsid w:val="00963E67"/>
    <w:rsid w:val="009723D3"/>
    <w:rsid w:val="0097428B"/>
    <w:rsid w:val="009A0668"/>
    <w:rsid w:val="009A3C1D"/>
    <w:rsid w:val="009B24E8"/>
    <w:rsid w:val="009D0DFA"/>
    <w:rsid w:val="009D415A"/>
    <w:rsid w:val="009D751B"/>
    <w:rsid w:val="009E408C"/>
    <w:rsid w:val="009F0582"/>
    <w:rsid w:val="009F51A0"/>
    <w:rsid w:val="00A00ECE"/>
    <w:rsid w:val="00A04CF5"/>
    <w:rsid w:val="00A05496"/>
    <w:rsid w:val="00A05979"/>
    <w:rsid w:val="00A34A0A"/>
    <w:rsid w:val="00A51968"/>
    <w:rsid w:val="00A80562"/>
    <w:rsid w:val="00A852A1"/>
    <w:rsid w:val="00A86AF7"/>
    <w:rsid w:val="00AA14F8"/>
    <w:rsid w:val="00AA4987"/>
    <w:rsid w:val="00AC76B4"/>
    <w:rsid w:val="00AC7C93"/>
    <w:rsid w:val="00AD0056"/>
    <w:rsid w:val="00AD3637"/>
    <w:rsid w:val="00B13807"/>
    <w:rsid w:val="00B15DBB"/>
    <w:rsid w:val="00B22590"/>
    <w:rsid w:val="00B31B13"/>
    <w:rsid w:val="00B46C1F"/>
    <w:rsid w:val="00B55BF9"/>
    <w:rsid w:val="00B606E9"/>
    <w:rsid w:val="00B63F68"/>
    <w:rsid w:val="00B73DA3"/>
    <w:rsid w:val="00B82F2C"/>
    <w:rsid w:val="00B96593"/>
    <w:rsid w:val="00B979DE"/>
    <w:rsid w:val="00BA4D50"/>
    <w:rsid w:val="00BC199F"/>
    <w:rsid w:val="00BE76B0"/>
    <w:rsid w:val="00BF1979"/>
    <w:rsid w:val="00BF1F6F"/>
    <w:rsid w:val="00BF76E7"/>
    <w:rsid w:val="00C01300"/>
    <w:rsid w:val="00C11E18"/>
    <w:rsid w:val="00C2100B"/>
    <w:rsid w:val="00C317FD"/>
    <w:rsid w:val="00C4698E"/>
    <w:rsid w:val="00C677F6"/>
    <w:rsid w:val="00C7655E"/>
    <w:rsid w:val="00C90E8B"/>
    <w:rsid w:val="00C91902"/>
    <w:rsid w:val="00CA35DC"/>
    <w:rsid w:val="00CC059E"/>
    <w:rsid w:val="00CE095D"/>
    <w:rsid w:val="00CE17F7"/>
    <w:rsid w:val="00CE2AAC"/>
    <w:rsid w:val="00D00B6F"/>
    <w:rsid w:val="00D13D91"/>
    <w:rsid w:val="00D31289"/>
    <w:rsid w:val="00D31FDC"/>
    <w:rsid w:val="00D42372"/>
    <w:rsid w:val="00D458DF"/>
    <w:rsid w:val="00D51F15"/>
    <w:rsid w:val="00D65011"/>
    <w:rsid w:val="00D727D0"/>
    <w:rsid w:val="00D735B8"/>
    <w:rsid w:val="00D808DC"/>
    <w:rsid w:val="00D87528"/>
    <w:rsid w:val="00D9029B"/>
    <w:rsid w:val="00D90DFB"/>
    <w:rsid w:val="00DA1F01"/>
    <w:rsid w:val="00DA390E"/>
    <w:rsid w:val="00DB59BD"/>
    <w:rsid w:val="00DD278A"/>
    <w:rsid w:val="00DD3781"/>
    <w:rsid w:val="00DD4F1D"/>
    <w:rsid w:val="00DD51EB"/>
    <w:rsid w:val="00DD6A11"/>
    <w:rsid w:val="00DE297E"/>
    <w:rsid w:val="00E004DB"/>
    <w:rsid w:val="00E04E09"/>
    <w:rsid w:val="00E078AF"/>
    <w:rsid w:val="00E14FE8"/>
    <w:rsid w:val="00E17240"/>
    <w:rsid w:val="00E240CA"/>
    <w:rsid w:val="00E3017B"/>
    <w:rsid w:val="00E33774"/>
    <w:rsid w:val="00E40417"/>
    <w:rsid w:val="00E40CAF"/>
    <w:rsid w:val="00E41C39"/>
    <w:rsid w:val="00E60572"/>
    <w:rsid w:val="00E62EED"/>
    <w:rsid w:val="00E71D46"/>
    <w:rsid w:val="00E7231B"/>
    <w:rsid w:val="00E76E02"/>
    <w:rsid w:val="00E909C0"/>
    <w:rsid w:val="00E967E4"/>
    <w:rsid w:val="00EA2AA1"/>
    <w:rsid w:val="00EA2FF0"/>
    <w:rsid w:val="00EC1532"/>
    <w:rsid w:val="00ED26E7"/>
    <w:rsid w:val="00ED59C6"/>
    <w:rsid w:val="00ED64F6"/>
    <w:rsid w:val="00ED7F5F"/>
    <w:rsid w:val="00EE257A"/>
    <w:rsid w:val="00EE2F77"/>
    <w:rsid w:val="00EE7A6D"/>
    <w:rsid w:val="00EF1119"/>
    <w:rsid w:val="00EF14B3"/>
    <w:rsid w:val="00F01C38"/>
    <w:rsid w:val="00F02F28"/>
    <w:rsid w:val="00F10FFD"/>
    <w:rsid w:val="00F124AB"/>
    <w:rsid w:val="00F4279E"/>
    <w:rsid w:val="00F4766F"/>
    <w:rsid w:val="00F52F5E"/>
    <w:rsid w:val="00F701A7"/>
    <w:rsid w:val="00F83012"/>
    <w:rsid w:val="00F955A5"/>
    <w:rsid w:val="00FA1D4B"/>
    <w:rsid w:val="00FA4AA8"/>
    <w:rsid w:val="00FA736D"/>
    <w:rsid w:val="00FA7849"/>
    <w:rsid w:val="00FB200D"/>
    <w:rsid w:val="00FB2E8F"/>
    <w:rsid w:val="00FF3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EE995"/>
  <w15:docId w15:val="{E2B19E30-1CC2-4532-B1D4-B070450DD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F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F204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259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1F15"/>
    <w:pPr>
      <w:ind w:left="720"/>
      <w:contextualSpacing/>
    </w:pPr>
  </w:style>
  <w:style w:type="character" w:styleId="a4">
    <w:name w:val="Strong"/>
    <w:basedOn w:val="a0"/>
    <w:uiPriority w:val="22"/>
    <w:qFormat/>
    <w:rsid w:val="00944E7B"/>
    <w:rPr>
      <w:b/>
      <w:bCs/>
    </w:rPr>
  </w:style>
  <w:style w:type="table" w:styleId="a5">
    <w:name w:val="Table Grid"/>
    <w:basedOn w:val="a1"/>
    <w:uiPriority w:val="59"/>
    <w:rsid w:val="00944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D31FDC"/>
    <w:pPr>
      <w:spacing w:before="100" w:beforeAutospacing="1" w:after="100" w:afterAutospacing="1"/>
    </w:pPr>
  </w:style>
  <w:style w:type="character" w:customStyle="1" w:styleId="c10">
    <w:name w:val="c10"/>
    <w:basedOn w:val="a0"/>
    <w:rsid w:val="00D31FDC"/>
  </w:style>
  <w:style w:type="character" w:customStyle="1" w:styleId="10">
    <w:name w:val="Заголовок 1 Знак"/>
    <w:basedOn w:val="a0"/>
    <w:link w:val="1"/>
    <w:uiPriority w:val="9"/>
    <w:rsid w:val="001F20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uiPriority w:val="99"/>
    <w:semiHidden/>
    <w:unhideWhenUsed/>
    <w:rsid w:val="001F2044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1F20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F204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8"/>
    <w:uiPriority w:val="99"/>
    <w:rsid w:val="001F20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7"/>
    <w:uiPriority w:val="99"/>
    <w:unhideWhenUsed/>
    <w:rsid w:val="001F2044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basedOn w:val="a0"/>
    <w:uiPriority w:val="99"/>
    <w:semiHidden/>
    <w:rsid w:val="001F204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a"/>
    <w:uiPriority w:val="99"/>
    <w:rsid w:val="001F20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9"/>
    <w:uiPriority w:val="99"/>
    <w:unhideWhenUsed/>
    <w:rsid w:val="001F2044"/>
    <w:pPr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basedOn w:val="a0"/>
    <w:uiPriority w:val="99"/>
    <w:semiHidden/>
    <w:rsid w:val="001F20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 объекта1"/>
    <w:basedOn w:val="a"/>
    <w:uiPriority w:val="99"/>
    <w:rsid w:val="001F2044"/>
    <w:pPr>
      <w:spacing w:before="100" w:beforeAutospacing="1" w:after="100" w:afterAutospacing="1"/>
    </w:pPr>
  </w:style>
  <w:style w:type="character" w:customStyle="1" w:styleId="FontStyle136">
    <w:name w:val="Font Style136"/>
    <w:basedOn w:val="a0"/>
    <w:rsid w:val="001F2044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apple-converted-space">
    <w:name w:val="apple-converted-space"/>
    <w:basedOn w:val="a0"/>
    <w:rsid w:val="001F2044"/>
  </w:style>
  <w:style w:type="character" w:customStyle="1" w:styleId="apple-style-span">
    <w:name w:val="apple-style-span"/>
    <w:basedOn w:val="a0"/>
    <w:rsid w:val="001F2044"/>
  </w:style>
  <w:style w:type="paragraph" w:styleId="ab">
    <w:name w:val="Normal (Web)"/>
    <w:basedOn w:val="a"/>
    <w:uiPriority w:val="99"/>
    <w:unhideWhenUsed/>
    <w:rsid w:val="001F2044"/>
    <w:pPr>
      <w:spacing w:before="100" w:beforeAutospacing="1" w:after="100" w:afterAutospacing="1"/>
    </w:pPr>
  </w:style>
  <w:style w:type="character" w:customStyle="1" w:styleId="text5">
    <w:name w:val="text5"/>
    <w:basedOn w:val="a0"/>
    <w:rsid w:val="00B96593"/>
  </w:style>
  <w:style w:type="paragraph" w:customStyle="1" w:styleId="c1">
    <w:name w:val="c1"/>
    <w:basedOn w:val="a"/>
    <w:rsid w:val="004E11F9"/>
    <w:pPr>
      <w:spacing w:before="100" w:beforeAutospacing="1" w:after="100" w:afterAutospacing="1"/>
    </w:pPr>
  </w:style>
  <w:style w:type="character" w:customStyle="1" w:styleId="c2">
    <w:name w:val="c2"/>
    <w:basedOn w:val="a0"/>
    <w:rsid w:val="004E11F9"/>
  </w:style>
  <w:style w:type="character" w:customStyle="1" w:styleId="20">
    <w:name w:val="Заголовок 2 Знак"/>
    <w:basedOn w:val="a0"/>
    <w:link w:val="2"/>
    <w:uiPriority w:val="9"/>
    <w:semiHidden/>
    <w:rsid w:val="00B225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0">
    <w:name w:val="c0"/>
    <w:basedOn w:val="a"/>
    <w:rsid w:val="00B22590"/>
    <w:pPr>
      <w:spacing w:before="100" w:beforeAutospacing="1" w:after="100" w:afterAutospacing="1"/>
    </w:pPr>
  </w:style>
  <w:style w:type="paragraph" w:customStyle="1" w:styleId="search-excerpt">
    <w:name w:val="search-excerpt"/>
    <w:basedOn w:val="a"/>
    <w:rsid w:val="00B22590"/>
    <w:pPr>
      <w:spacing w:before="100" w:beforeAutospacing="1" w:after="100" w:afterAutospacing="1"/>
    </w:pPr>
  </w:style>
  <w:style w:type="paragraph" w:styleId="ac">
    <w:name w:val="Balloon Text"/>
    <w:basedOn w:val="a"/>
    <w:link w:val="ad"/>
    <w:uiPriority w:val="99"/>
    <w:semiHidden/>
    <w:unhideWhenUsed/>
    <w:rsid w:val="00B2259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2259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9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82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012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469935">
                              <w:marLeft w:val="79"/>
                              <w:marRight w:val="7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504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496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601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455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9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38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0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69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863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050939">
                              <w:marLeft w:val="79"/>
                              <w:marRight w:val="7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658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619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744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713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4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263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0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33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69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270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444026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03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02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899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733091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96162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558639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592588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310135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34952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756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3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13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95811">
                      <w:marLeft w:val="206"/>
                      <w:marRight w:val="0"/>
                      <w:marTop w:val="99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93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809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06780">
              <w:marLeft w:val="0"/>
              <w:marRight w:val="0"/>
              <w:marTop w:val="364"/>
              <w:marBottom w:val="9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99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16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21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18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064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789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99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00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146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4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90E834-563D-4DC6-9A39-283AAE4E7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10</Pages>
  <Words>3887</Words>
  <Characters>22156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Work</cp:lastModifiedBy>
  <cp:revision>14</cp:revision>
  <cp:lastPrinted>2017-04-07T05:01:00Z</cp:lastPrinted>
  <dcterms:created xsi:type="dcterms:W3CDTF">2024-01-22T04:49:00Z</dcterms:created>
  <dcterms:modified xsi:type="dcterms:W3CDTF">2024-01-22T05:43:00Z</dcterms:modified>
</cp:coreProperties>
</file>